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8FD" w:rsidRDefault="008358FD" w:rsidP="008358FD">
      <w:pPr>
        <w:widowControl w:val="0"/>
        <w:tabs>
          <w:tab w:val="left" w:pos="204"/>
        </w:tabs>
        <w:autoSpaceDE w:val="0"/>
        <w:autoSpaceDN w:val="0"/>
        <w:adjustRightInd w:val="0"/>
        <w:spacing w:line="294" w:lineRule="exact"/>
        <w:rPr>
          <w:sz w:val="20"/>
        </w:rPr>
      </w:pPr>
      <w:r>
        <w:rPr>
          <w:sz w:val="20"/>
        </w:rPr>
        <w:t xml:space="preserve">THE ORTHODOX CHURCH </w:t>
      </w:r>
      <w:proofErr w:type="spellStart"/>
      <w:r>
        <w:rPr>
          <w:sz w:val="20"/>
        </w:rPr>
        <w:t>CHURCH</w:t>
      </w:r>
      <w:proofErr w:type="spellEnd"/>
      <w:r>
        <w:rPr>
          <w:sz w:val="20"/>
        </w:rPr>
        <w:t xml:space="preserve"> OF ALEXANDRIA</w:t>
      </w:r>
    </w:p>
    <w:p w:rsidR="008358FD" w:rsidRDefault="008358FD" w:rsidP="008358FD">
      <w:pPr>
        <w:widowControl w:val="0"/>
        <w:tabs>
          <w:tab w:val="left" w:pos="204"/>
        </w:tabs>
        <w:autoSpaceDE w:val="0"/>
        <w:autoSpaceDN w:val="0"/>
        <w:adjustRightInd w:val="0"/>
        <w:spacing w:line="294" w:lineRule="exact"/>
        <w:rPr>
          <w:sz w:val="20"/>
        </w:rPr>
      </w:pPr>
    </w:p>
    <w:p w:rsidR="008358FD" w:rsidRDefault="008358FD" w:rsidP="008358FD">
      <w:pPr>
        <w:widowControl w:val="0"/>
        <w:tabs>
          <w:tab w:val="left" w:pos="204"/>
        </w:tabs>
        <w:autoSpaceDE w:val="0"/>
        <w:autoSpaceDN w:val="0"/>
        <w:adjustRightInd w:val="0"/>
        <w:spacing w:line="294" w:lineRule="exact"/>
        <w:rPr>
          <w:sz w:val="20"/>
        </w:rPr>
      </w:pPr>
    </w:p>
    <w:p w:rsidR="008358FD" w:rsidRDefault="008358FD" w:rsidP="008358FD">
      <w:pPr>
        <w:widowControl w:val="0"/>
        <w:tabs>
          <w:tab w:val="left" w:pos="204"/>
        </w:tabs>
        <w:autoSpaceDE w:val="0"/>
        <w:autoSpaceDN w:val="0"/>
        <w:adjustRightInd w:val="0"/>
        <w:spacing w:line="294" w:lineRule="exact"/>
        <w:rPr>
          <w:sz w:val="20"/>
        </w:rPr>
      </w:pPr>
    </w:p>
    <w:p w:rsidR="008358FD" w:rsidRDefault="008358FD" w:rsidP="008358FD">
      <w:pPr>
        <w:widowControl w:val="0"/>
        <w:tabs>
          <w:tab w:val="left" w:pos="204"/>
        </w:tabs>
        <w:autoSpaceDE w:val="0"/>
        <w:autoSpaceDN w:val="0"/>
        <w:adjustRightInd w:val="0"/>
        <w:jc w:val="center"/>
        <w:rPr>
          <w:sz w:val="20"/>
        </w:rPr>
      </w:pPr>
      <w:r>
        <w:rPr>
          <w:sz w:val="20"/>
        </w:rPr>
        <w:t>THE COPTIC ORTHODOX CHURCH</w:t>
      </w:r>
    </w:p>
    <w:p w:rsidR="008358FD" w:rsidRDefault="008358FD" w:rsidP="008358FD">
      <w:pPr>
        <w:widowControl w:val="0"/>
        <w:tabs>
          <w:tab w:val="left" w:pos="204"/>
        </w:tabs>
        <w:autoSpaceDE w:val="0"/>
        <w:autoSpaceDN w:val="0"/>
        <w:adjustRightInd w:val="0"/>
        <w:jc w:val="center"/>
        <w:rPr>
          <w:sz w:val="20"/>
        </w:rPr>
      </w:pPr>
      <w:r>
        <w:rPr>
          <w:sz w:val="20"/>
        </w:rPr>
        <w:t>AND</w:t>
      </w:r>
    </w:p>
    <w:p w:rsidR="008358FD" w:rsidRDefault="008358FD" w:rsidP="008358FD">
      <w:pPr>
        <w:widowControl w:val="0"/>
        <w:tabs>
          <w:tab w:val="left" w:pos="204"/>
        </w:tabs>
        <w:autoSpaceDE w:val="0"/>
        <w:autoSpaceDN w:val="0"/>
        <w:adjustRightInd w:val="0"/>
        <w:jc w:val="center"/>
        <w:rPr>
          <w:sz w:val="20"/>
        </w:rPr>
      </w:pPr>
      <w:r>
        <w:rPr>
          <w:sz w:val="20"/>
        </w:rPr>
        <w:t>THE DOGMAS</w:t>
      </w:r>
    </w:p>
    <w:p w:rsidR="008358FD" w:rsidRDefault="008358FD" w:rsidP="008358FD">
      <w:pPr>
        <w:widowControl w:val="0"/>
        <w:tabs>
          <w:tab w:val="left" w:pos="204"/>
        </w:tabs>
        <w:autoSpaceDE w:val="0"/>
        <w:autoSpaceDN w:val="0"/>
        <w:adjustRightInd w:val="0"/>
        <w:jc w:val="center"/>
        <w:rPr>
          <w:b/>
        </w:rPr>
      </w:pPr>
      <w:r>
        <w:rPr>
          <w:b/>
        </w:rPr>
        <w:t>8</w:t>
      </w:r>
    </w:p>
    <w:p w:rsidR="008358FD" w:rsidRDefault="008358FD" w:rsidP="008358FD">
      <w:pPr>
        <w:widowControl w:val="0"/>
        <w:tabs>
          <w:tab w:val="left" w:pos="204"/>
        </w:tabs>
        <w:autoSpaceDE w:val="0"/>
        <w:autoSpaceDN w:val="0"/>
        <w:adjustRightInd w:val="0"/>
        <w:rPr>
          <w:b/>
        </w:rPr>
      </w:pPr>
    </w:p>
    <w:p w:rsidR="008358FD" w:rsidRDefault="008358FD" w:rsidP="008358FD">
      <w:pPr>
        <w:widowControl w:val="0"/>
        <w:tabs>
          <w:tab w:val="left" w:pos="204"/>
        </w:tabs>
        <w:autoSpaceDE w:val="0"/>
        <w:autoSpaceDN w:val="0"/>
        <w:adjustRightInd w:val="0"/>
        <w:rPr>
          <w:b/>
        </w:rPr>
      </w:pPr>
    </w:p>
    <w:p w:rsidR="008358FD" w:rsidRDefault="008358FD" w:rsidP="008358FD">
      <w:pPr>
        <w:widowControl w:val="0"/>
        <w:tabs>
          <w:tab w:val="left" w:pos="204"/>
        </w:tabs>
        <w:autoSpaceDE w:val="0"/>
        <w:autoSpaceDN w:val="0"/>
        <w:adjustRightInd w:val="0"/>
        <w:rPr>
          <w:b/>
        </w:rPr>
      </w:pPr>
    </w:p>
    <w:p w:rsidR="008358FD" w:rsidRDefault="008358FD" w:rsidP="008358FD">
      <w:pPr>
        <w:widowControl w:val="0"/>
        <w:tabs>
          <w:tab w:val="left" w:pos="204"/>
        </w:tabs>
        <w:autoSpaceDE w:val="0"/>
        <w:autoSpaceDN w:val="0"/>
        <w:adjustRightInd w:val="0"/>
        <w:rPr>
          <w:b/>
        </w:rPr>
      </w:pPr>
    </w:p>
    <w:p w:rsidR="008358FD" w:rsidRDefault="008358FD" w:rsidP="008358FD">
      <w:pPr>
        <w:widowControl w:val="0"/>
        <w:tabs>
          <w:tab w:val="left" w:pos="204"/>
        </w:tabs>
        <w:autoSpaceDE w:val="0"/>
        <w:autoSpaceDN w:val="0"/>
        <w:adjustRightInd w:val="0"/>
        <w:jc w:val="center"/>
        <w:rPr>
          <w:b/>
          <w:sz w:val="48"/>
        </w:rPr>
      </w:pPr>
      <w:r>
        <w:rPr>
          <w:b/>
          <w:sz w:val="48"/>
        </w:rPr>
        <w:t>PROCESSION</w:t>
      </w:r>
    </w:p>
    <w:p w:rsidR="008358FD" w:rsidRDefault="008358FD" w:rsidP="008358FD">
      <w:pPr>
        <w:widowControl w:val="0"/>
        <w:tabs>
          <w:tab w:val="left" w:pos="204"/>
        </w:tabs>
        <w:autoSpaceDE w:val="0"/>
        <w:autoSpaceDN w:val="0"/>
        <w:adjustRightInd w:val="0"/>
        <w:rPr>
          <w:b/>
          <w:sz w:val="48"/>
        </w:rPr>
      </w:pPr>
    </w:p>
    <w:p w:rsidR="008358FD" w:rsidRDefault="008358FD" w:rsidP="008358FD">
      <w:pPr>
        <w:widowControl w:val="0"/>
        <w:tabs>
          <w:tab w:val="left" w:pos="204"/>
        </w:tabs>
        <w:autoSpaceDE w:val="0"/>
        <w:autoSpaceDN w:val="0"/>
        <w:adjustRightInd w:val="0"/>
        <w:jc w:val="center"/>
        <w:rPr>
          <w:b/>
          <w:sz w:val="48"/>
        </w:rPr>
      </w:pPr>
      <w:r>
        <w:rPr>
          <w:b/>
          <w:sz w:val="48"/>
        </w:rPr>
        <w:t>OF THE</w:t>
      </w:r>
    </w:p>
    <w:p w:rsidR="008358FD" w:rsidRDefault="008358FD" w:rsidP="008358FD">
      <w:pPr>
        <w:widowControl w:val="0"/>
        <w:tabs>
          <w:tab w:val="left" w:pos="204"/>
        </w:tabs>
        <w:autoSpaceDE w:val="0"/>
        <w:autoSpaceDN w:val="0"/>
        <w:adjustRightInd w:val="0"/>
        <w:rPr>
          <w:b/>
          <w:sz w:val="48"/>
        </w:rPr>
      </w:pPr>
    </w:p>
    <w:p w:rsidR="008358FD" w:rsidRDefault="008358FD" w:rsidP="008358FD">
      <w:pPr>
        <w:widowControl w:val="0"/>
        <w:tabs>
          <w:tab w:val="left" w:pos="204"/>
        </w:tabs>
        <w:autoSpaceDE w:val="0"/>
        <w:autoSpaceDN w:val="0"/>
        <w:adjustRightInd w:val="0"/>
        <w:jc w:val="center"/>
        <w:rPr>
          <w:b/>
          <w:sz w:val="48"/>
        </w:rPr>
      </w:pPr>
      <w:r>
        <w:rPr>
          <w:b/>
          <w:sz w:val="48"/>
        </w:rPr>
        <w:t>HOLY SPIRIT</w:t>
      </w:r>
    </w:p>
    <w:p w:rsidR="008358FD" w:rsidRDefault="008358FD" w:rsidP="008358FD">
      <w:pPr>
        <w:widowControl w:val="0"/>
        <w:tabs>
          <w:tab w:val="left" w:pos="204"/>
        </w:tabs>
        <w:autoSpaceDE w:val="0"/>
        <w:autoSpaceDN w:val="0"/>
        <w:adjustRightInd w:val="0"/>
        <w:rPr>
          <w:b/>
          <w:sz w:val="48"/>
        </w:rPr>
      </w:pPr>
    </w:p>
    <w:p w:rsidR="008358FD" w:rsidRDefault="008358FD" w:rsidP="008358FD">
      <w:pPr>
        <w:widowControl w:val="0"/>
        <w:tabs>
          <w:tab w:val="left" w:pos="204"/>
        </w:tabs>
        <w:autoSpaceDE w:val="0"/>
        <w:autoSpaceDN w:val="0"/>
        <w:adjustRightInd w:val="0"/>
        <w:jc w:val="center"/>
        <w:rPr>
          <w:sz w:val="20"/>
        </w:rPr>
      </w:pPr>
      <w:r>
        <w:rPr>
          <w:sz w:val="20"/>
        </w:rPr>
        <w:t>2005</w:t>
      </w:r>
    </w:p>
    <w:p w:rsidR="008358FD" w:rsidRDefault="008358FD" w:rsidP="008358FD">
      <w:pPr>
        <w:widowControl w:val="0"/>
        <w:tabs>
          <w:tab w:val="left" w:pos="204"/>
        </w:tabs>
        <w:autoSpaceDE w:val="0"/>
        <w:autoSpaceDN w:val="0"/>
        <w:adjustRightInd w:val="0"/>
        <w:rPr>
          <w:sz w:val="20"/>
        </w:rPr>
      </w:pPr>
    </w:p>
    <w:p w:rsidR="008358FD" w:rsidRDefault="008358FD" w:rsidP="008358FD">
      <w:pPr>
        <w:widowControl w:val="0"/>
        <w:tabs>
          <w:tab w:val="left" w:pos="204"/>
        </w:tabs>
        <w:autoSpaceDE w:val="0"/>
        <w:autoSpaceDN w:val="0"/>
        <w:adjustRightInd w:val="0"/>
        <w:rPr>
          <w:sz w:val="20"/>
        </w:rPr>
      </w:pPr>
    </w:p>
    <w:p w:rsidR="008358FD" w:rsidRDefault="008358FD" w:rsidP="008358FD">
      <w:pPr>
        <w:widowControl w:val="0"/>
        <w:tabs>
          <w:tab w:val="left" w:pos="204"/>
        </w:tabs>
        <w:autoSpaceDE w:val="0"/>
        <w:autoSpaceDN w:val="0"/>
        <w:adjustRightInd w:val="0"/>
        <w:rPr>
          <w:sz w:val="20"/>
        </w:rPr>
      </w:pPr>
    </w:p>
    <w:p w:rsidR="008358FD" w:rsidRDefault="008358FD" w:rsidP="008358FD">
      <w:pPr>
        <w:widowControl w:val="0"/>
        <w:tabs>
          <w:tab w:val="left" w:pos="204"/>
        </w:tabs>
        <w:autoSpaceDE w:val="0"/>
        <w:autoSpaceDN w:val="0"/>
        <w:adjustRightInd w:val="0"/>
        <w:jc w:val="center"/>
        <w:rPr>
          <w:b/>
          <w:bCs/>
          <w:sz w:val="20"/>
        </w:rPr>
      </w:pPr>
      <w:r>
        <w:rPr>
          <w:b/>
        </w:rPr>
        <w:t xml:space="preserve">FR. TADROS Y. </w:t>
      </w:r>
      <w:r>
        <w:rPr>
          <w:b/>
          <w:bCs/>
          <w:sz w:val="20"/>
        </w:rPr>
        <w:t>MALATY</w:t>
      </w:r>
    </w:p>
    <w:p w:rsidR="008358FD" w:rsidRDefault="008358FD" w:rsidP="008358FD">
      <w:pPr>
        <w:widowControl w:val="0"/>
        <w:tabs>
          <w:tab w:val="left" w:pos="204"/>
        </w:tabs>
        <w:autoSpaceDE w:val="0"/>
        <w:autoSpaceDN w:val="0"/>
        <w:adjustRightInd w:val="0"/>
        <w:rPr>
          <w:sz w:val="20"/>
        </w:rPr>
      </w:pPr>
    </w:p>
    <w:p w:rsidR="008358FD" w:rsidRDefault="008358FD" w:rsidP="008358FD">
      <w:pPr>
        <w:widowControl w:val="0"/>
        <w:tabs>
          <w:tab w:val="left" w:pos="204"/>
        </w:tabs>
        <w:autoSpaceDE w:val="0"/>
        <w:autoSpaceDN w:val="0"/>
        <w:adjustRightInd w:val="0"/>
        <w:rPr>
          <w:sz w:val="20"/>
        </w:rPr>
      </w:pPr>
    </w:p>
    <w:p w:rsidR="008358FD" w:rsidRDefault="008358FD" w:rsidP="008358FD">
      <w:pPr>
        <w:widowControl w:val="0"/>
        <w:tabs>
          <w:tab w:val="left" w:pos="204"/>
        </w:tabs>
        <w:autoSpaceDE w:val="0"/>
        <w:autoSpaceDN w:val="0"/>
        <w:adjustRightInd w:val="0"/>
        <w:rPr>
          <w:sz w:val="20"/>
        </w:rPr>
      </w:pPr>
    </w:p>
    <w:p w:rsidR="008358FD" w:rsidRDefault="008358FD" w:rsidP="008358FD">
      <w:pPr>
        <w:widowControl w:val="0"/>
        <w:tabs>
          <w:tab w:val="left" w:pos="204"/>
        </w:tabs>
        <w:autoSpaceDE w:val="0"/>
        <w:autoSpaceDN w:val="0"/>
        <w:adjustRightInd w:val="0"/>
        <w:rPr>
          <w:sz w:val="20"/>
        </w:rPr>
      </w:pPr>
    </w:p>
    <w:p w:rsidR="008358FD" w:rsidRDefault="008358FD" w:rsidP="008358FD">
      <w:pPr>
        <w:widowControl w:val="0"/>
        <w:tabs>
          <w:tab w:val="left" w:pos="204"/>
        </w:tabs>
        <w:autoSpaceDE w:val="0"/>
        <w:autoSpaceDN w:val="0"/>
        <w:adjustRightInd w:val="0"/>
        <w:rPr>
          <w:sz w:val="20"/>
        </w:rPr>
      </w:pPr>
    </w:p>
    <w:p w:rsidR="008358FD" w:rsidRDefault="008358FD" w:rsidP="008358FD">
      <w:pPr>
        <w:widowControl w:val="0"/>
        <w:tabs>
          <w:tab w:val="left" w:pos="204"/>
        </w:tabs>
        <w:autoSpaceDE w:val="0"/>
        <w:autoSpaceDN w:val="0"/>
        <w:adjustRightInd w:val="0"/>
        <w:rPr>
          <w:sz w:val="20"/>
        </w:rPr>
      </w:pPr>
    </w:p>
    <w:p w:rsidR="008358FD" w:rsidRDefault="008358FD" w:rsidP="008358FD">
      <w:pPr>
        <w:widowControl w:val="0"/>
        <w:tabs>
          <w:tab w:val="left" w:pos="204"/>
        </w:tabs>
        <w:autoSpaceDE w:val="0"/>
        <w:autoSpaceDN w:val="0"/>
        <w:adjustRightInd w:val="0"/>
        <w:rPr>
          <w:sz w:val="20"/>
        </w:rPr>
      </w:pPr>
    </w:p>
    <w:p w:rsidR="008358FD" w:rsidRDefault="008358FD" w:rsidP="008358FD">
      <w:pPr>
        <w:widowControl w:val="0"/>
        <w:tabs>
          <w:tab w:val="left" w:pos="283"/>
        </w:tabs>
        <w:autoSpaceDE w:val="0"/>
        <w:autoSpaceDN w:val="0"/>
        <w:adjustRightInd w:val="0"/>
        <w:ind w:left="283"/>
        <w:rPr>
          <w:sz w:val="28"/>
        </w:rPr>
      </w:pPr>
      <w:r>
        <w:rPr>
          <w:sz w:val="20"/>
        </w:rPr>
        <w:br w:type="page"/>
      </w:r>
    </w:p>
    <w:p w:rsidR="008358FD" w:rsidRDefault="008358FD" w:rsidP="008358FD">
      <w:pPr>
        <w:widowControl w:val="0"/>
        <w:tabs>
          <w:tab w:val="left" w:pos="204"/>
        </w:tabs>
        <w:autoSpaceDE w:val="0"/>
        <w:autoSpaceDN w:val="0"/>
        <w:adjustRightInd w:val="0"/>
        <w:jc w:val="center"/>
      </w:pPr>
      <w:r>
        <w:rPr>
          <w:noProof/>
        </w:rPr>
        <w:lastRenderedPageBreak/>
        <w:drawing>
          <wp:inline distT="0" distB="0" distL="0" distR="0">
            <wp:extent cx="5576570" cy="8229600"/>
            <wp:effectExtent l="19050" t="0" r="5080" b="0"/>
            <wp:docPr id="2" name="Picture 1" descr="G:\Abouna\CD ENG_BOOKS\CD_2\All BOOKS\002 Dogma\2-11  Procession Of the Holy Spirit\Page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bouna\CD ENG_BOOKS\CD_2\All BOOKS\002 Dogma\2-11  Procession Of the Holy Spirit\Page 3.jpg"/>
                    <pic:cNvPicPr>
                      <a:picLocks noChangeAspect="1" noChangeArrowheads="1"/>
                    </pic:cNvPicPr>
                  </pic:nvPicPr>
                  <pic:blipFill>
                    <a:blip r:embed="rId6" cstate="print"/>
                    <a:srcRect/>
                    <a:stretch>
                      <a:fillRect/>
                    </a:stretch>
                  </pic:blipFill>
                  <pic:spPr bwMode="auto">
                    <a:xfrm>
                      <a:off x="0" y="0"/>
                      <a:ext cx="5576570" cy="8229600"/>
                    </a:xfrm>
                    <a:prstGeom prst="rect">
                      <a:avLst/>
                    </a:prstGeom>
                    <a:noFill/>
                    <a:ln w="9525">
                      <a:noFill/>
                      <a:miter lim="800000"/>
                      <a:headEnd/>
                      <a:tailEnd/>
                    </a:ln>
                  </pic:spPr>
                </pic:pic>
              </a:graphicData>
            </a:graphic>
          </wp:inline>
        </w:drawing>
      </w:r>
    </w:p>
    <w:p w:rsidR="008358FD" w:rsidRDefault="008358FD" w:rsidP="008358FD">
      <w:pPr>
        <w:widowControl w:val="0"/>
        <w:tabs>
          <w:tab w:val="left" w:pos="204"/>
        </w:tabs>
        <w:autoSpaceDE w:val="0"/>
        <w:autoSpaceDN w:val="0"/>
        <w:adjustRightInd w:val="0"/>
        <w:jc w:val="center"/>
      </w:pPr>
    </w:p>
    <w:p w:rsidR="008358FD" w:rsidRPr="00F166A4" w:rsidRDefault="008358FD" w:rsidP="008358FD">
      <w:pPr>
        <w:widowControl w:val="0"/>
        <w:autoSpaceDE w:val="0"/>
        <w:autoSpaceDN w:val="0"/>
        <w:adjustRightInd w:val="0"/>
        <w:jc w:val="center"/>
        <w:rPr>
          <w:bCs/>
          <w:sz w:val="48"/>
          <w:szCs w:val="48"/>
        </w:rPr>
      </w:pPr>
      <w:r w:rsidRPr="00F166A4">
        <w:rPr>
          <w:bCs/>
          <w:sz w:val="48"/>
          <w:szCs w:val="48"/>
        </w:rPr>
        <w:t>OUR PRACTICAL FAITH</w:t>
      </w:r>
    </w:p>
    <w:p w:rsidR="008358FD" w:rsidRDefault="008358FD" w:rsidP="008358FD">
      <w:pPr>
        <w:widowControl w:val="0"/>
        <w:autoSpaceDE w:val="0"/>
        <w:autoSpaceDN w:val="0"/>
        <w:adjustRightInd w:val="0"/>
      </w:pPr>
    </w:p>
    <w:p w:rsidR="008358FD" w:rsidRDefault="008358FD" w:rsidP="008358FD">
      <w:pPr>
        <w:widowControl w:val="0"/>
        <w:autoSpaceDE w:val="0"/>
        <w:autoSpaceDN w:val="0"/>
        <w:adjustRightInd w:val="0"/>
      </w:pPr>
    </w:p>
    <w:p w:rsidR="008358FD" w:rsidRDefault="008358FD" w:rsidP="008358FD">
      <w:pPr>
        <w:widowControl w:val="0"/>
        <w:tabs>
          <w:tab w:val="left" w:pos="442"/>
        </w:tabs>
        <w:autoSpaceDE w:val="0"/>
        <w:autoSpaceDN w:val="0"/>
        <w:adjustRightInd w:val="0"/>
        <w:spacing w:line="289" w:lineRule="exact"/>
        <w:ind w:firstLine="442"/>
        <w:jc w:val="both"/>
      </w:pPr>
      <w:r>
        <w:t xml:space="preserve">God, as lover of man, grants unto us His divine mysteries, not just </w:t>
      </w:r>
      <w:r>
        <w:rPr>
          <w:b/>
        </w:rPr>
        <w:t xml:space="preserve">for mere pleasure of thought, but the enjoyment of </w:t>
      </w:r>
      <w:r>
        <w:t>the practicality of His divine love, and the acknowledge of the divine “Truth” in our actual and future life for our eternal salvation, development and glorification.</w:t>
      </w:r>
    </w:p>
    <w:p w:rsidR="008358FD" w:rsidRDefault="008358FD" w:rsidP="008358FD">
      <w:pPr>
        <w:widowControl w:val="0"/>
        <w:tabs>
          <w:tab w:val="left" w:pos="442"/>
        </w:tabs>
        <w:autoSpaceDE w:val="0"/>
        <w:autoSpaceDN w:val="0"/>
        <w:adjustRightInd w:val="0"/>
        <w:spacing w:line="289" w:lineRule="exact"/>
        <w:jc w:val="both"/>
      </w:pPr>
    </w:p>
    <w:p w:rsidR="008358FD" w:rsidRDefault="008358FD" w:rsidP="008358FD">
      <w:pPr>
        <w:widowControl w:val="0"/>
        <w:tabs>
          <w:tab w:val="left" w:pos="442"/>
        </w:tabs>
        <w:autoSpaceDE w:val="0"/>
        <w:autoSpaceDN w:val="0"/>
        <w:adjustRightInd w:val="0"/>
        <w:spacing w:line="289" w:lineRule="exact"/>
        <w:ind w:firstLine="442"/>
        <w:jc w:val="both"/>
      </w:pPr>
      <w:r>
        <w:t xml:space="preserve">The “Word of God” unveils to us oneness of the essence of God, the </w:t>
      </w:r>
      <w:proofErr w:type="spellStart"/>
      <w:r>
        <w:t>Truine</w:t>
      </w:r>
      <w:proofErr w:type="spellEnd"/>
      <w:r>
        <w:t xml:space="preserve">. The one essence affirms oneness and the internal relation between the three Hypostases. The Father, as the “Cause” or “Being,” eternally generates the Son without separation, because He is His Word, Wisdom and Power; the Spirit eternally proceeds without separation from neither the Father </w:t>
      </w:r>
      <w:proofErr w:type="gramStart"/>
      <w:r>
        <w:t>nor</w:t>
      </w:r>
      <w:proofErr w:type="gramEnd"/>
      <w:r>
        <w:t xml:space="preserve"> from the Son because He is the Spirit of God. The Father is unique only in being the Cause, the Son in Generation and the Spirit in Procession. By this we understand oneness of God with the distinction of the Hypostases without mingling; we find in the Father Divine Fatherhood, we enjoy in the Son </w:t>
      </w:r>
      <w:proofErr w:type="spellStart"/>
      <w:r>
        <w:t>Sonship</w:t>
      </w:r>
      <w:proofErr w:type="spellEnd"/>
      <w:r>
        <w:t xml:space="preserve"> and in the Holy Spirit participation with the Father in His Son.</w:t>
      </w:r>
    </w:p>
    <w:p w:rsidR="008358FD" w:rsidRDefault="008358FD" w:rsidP="008358FD">
      <w:pPr>
        <w:widowControl w:val="0"/>
        <w:tabs>
          <w:tab w:val="left" w:pos="442"/>
        </w:tabs>
        <w:autoSpaceDE w:val="0"/>
        <w:autoSpaceDN w:val="0"/>
        <w:adjustRightInd w:val="0"/>
        <w:spacing w:line="289" w:lineRule="exact"/>
        <w:jc w:val="both"/>
      </w:pPr>
    </w:p>
    <w:p w:rsidR="008358FD" w:rsidRDefault="008358FD" w:rsidP="008358FD">
      <w:pPr>
        <w:widowControl w:val="0"/>
        <w:tabs>
          <w:tab w:val="left" w:pos="442"/>
        </w:tabs>
        <w:autoSpaceDE w:val="0"/>
        <w:autoSpaceDN w:val="0"/>
        <w:adjustRightInd w:val="0"/>
        <w:spacing w:line="289" w:lineRule="exact"/>
        <w:ind w:firstLine="442"/>
        <w:jc w:val="both"/>
      </w:pPr>
      <w:r>
        <w:t xml:space="preserve">The Council of Ephesus prohibited addition or removal of any item in the Creed, therefore, the Church of Alexandria rejects the </w:t>
      </w:r>
      <w:proofErr w:type="spellStart"/>
      <w:r>
        <w:rPr>
          <w:i/>
        </w:rPr>
        <w:t>Filioque</w:t>
      </w:r>
      <w:proofErr w:type="spellEnd"/>
      <w:r>
        <w:rPr>
          <w:i/>
        </w:rPr>
        <w:t xml:space="preserve"> </w:t>
      </w:r>
      <w:r>
        <w:t>(i.e. “from the Son’) which the West added in the Creed: “proceeds from the Father and the Son” not on scriptural, traditional or theological basis but under the pressure of Charlemagne.</w:t>
      </w:r>
    </w:p>
    <w:p w:rsidR="008358FD" w:rsidRDefault="008358FD" w:rsidP="008358FD">
      <w:pPr>
        <w:widowControl w:val="0"/>
        <w:tabs>
          <w:tab w:val="left" w:pos="442"/>
        </w:tabs>
        <w:autoSpaceDE w:val="0"/>
        <w:autoSpaceDN w:val="0"/>
        <w:adjustRightInd w:val="0"/>
        <w:spacing w:line="289" w:lineRule="exact"/>
        <w:jc w:val="both"/>
      </w:pPr>
    </w:p>
    <w:p w:rsidR="008358FD" w:rsidRDefault="008358FD" w:rsidP="008358FD">
      <w:pPr>
        <w:widowControl w:val="0"/>
        <w:tabs>
          <w:tab w:val="left" w:pos="442"/>
        </w:tabs>
        <w:autoSpaceDE w:val="0"/>
        <w:autoSpaceDN w:val="0"/>
        <w:adjustRightInd w:val="0"/>
        <w:spacing w:line="289" w:lineRule="exact"/>
        <w:ind w:firstLine="442"/>
        <w:jc w:val="both"/>
      </w:pPr>
      <w:r>
        <w:t xml:space="preserve">I have indicated these points in my paper presented at the theological dialogue of the International Joint Commission of the Coptic Orthodox Church and the Catholic Church. I quoted some comments from Dr. Emile Maher which we hope to be published in full, and some comments from the inspiration of the dialogue, especially H. G. </w:t>
      </w:r>
      <w:proofErr w:type="spellStart"/>
      <w:r>
        <w:t>Anba</w:t>
      </w:r>
      <w:proofErr w:type="spellEnd"/>
      <w:r>
        <w:t xml:space="preserve"> </w:t>
      </w:r>
      <w:proofErr w:type="spellStart"/>
      <w:r>
        <w:t>Bishoy</w:t>
      </w:r>
      <w:proofErr w:type="spellEnd"/>
      <w:r>
        <w:t xml:space="preserve"> Metropolitan of </w:t>
      </w:r>
      <w:proofErr w:type="spellStart"/>
      <w:r>
        <w:t>Damiette</w:t>
      </w:r>
      <w:proofErr w:type="spellEnd"/>
      <w:r>
        <w:t xml:space="preserve"> and El-</w:t>
      </w:r>
      <w:proofErr w:type="spellStart"/>
      <w:r>
        <w:t>Barari</w:t>
      </w:r>
      <w:proofErr w:type="spellEnd"/>
      <w:r>
        <w:t xml:space="preserve">, and the Secretary of the Holy Synod, and H. G. Bishop </w:t>
      </w:r>
      <w:proofErr w:type="spellStart"/>
      <w:r>
        <w:t>Moussa</w:t>
      </w:r>
      <w:proofErr w:type="spellEnd"/>
      <w:r>
        <w:t>, Bishop of Youth.</w:t>
      </w:r>
    </w:p>
    <w:p w:rsidR="008358FD" w:rsidRDefault="008358FD" w:rsidP="008358FD">
      <w:pPr>
        <w:widowControl w:val="0"/>
        <w:tabs>
          <w:tab w:val="left" w:pos="442"/>
        </w:tabs>
        <w:autoSpaceDE w:val="0"/>
        <w:autoSpaceDN w:val="0"/>
        <w:adjustRightInd w:val="0"/>
        <w:jc w:val="center"/>
        <w:rPr>
          <w:b/>
        </w:rPr>
      </w:pPr>
      <w:r>
        <w:rPr>
          <w:b/>
        </w:rPr>
        <w:t>5</w:t>
      </w:r>
    </w:p>
    <w:p w:rsidR="005F7C67" w:rsidRDefault="005F7C67"/>
    <w:p w:rsidR="008358FD" w:rsidRDefault="008358FD"/>
    <w:p w:rsidR="008358FD" w:rsidRDefault="008358FD"/>
    <w:p w:rsidR="008358FD" w:rsidRDefault="008358FD"/>
    <w:p w:rsidR="008358FD" w:rsidRDefault="008358FD"/>
    <w:p w:rsidR="008358FD" w:rsidRDefault="008358FD"/>
    <w:p w:rsidR="008358FD" w:rsidRDefault="008358FD"/>
    <w:p w:rsidR="008358FD" w:rsidRDefault="008358FD"/>
    <w:p w:rsidR="008358FD" w:rsidRDefault="008358FD"/>
    <w:p w:rsidR="008358FD" w:rsidRDefault="008358FD"/>
    <w:p w:rsidR="008358FD" w:rsidRDefault="008358FD"/>
    <w:p w:rsidR="008358FD" w:rsidRDefault="008358FD"/>
    <w:p w:rsidR="008358FD" w:rsidRDefault="008358FD"/>
    <w:p w:rsidR="008358FD" w:rsidRDefault="008358FD"/>
    <w:p w:rsidR="008358FD" w:rsidRDefault="008358FD" w:rsidP="008358FD">
      <w:pPr>
        <w:widowControl w:val="0"/>
        <w:autoSpaceDE w:val="0"/>
        <w:autoSpaceDN w:val="0"/>
        <w:adjustRightInd w:val="0"/>
        <w:jc w:val="center"/>
        <w:rPr>
          <w:b/>
          <w:bCs/>
          <w:sz w:val="28"/>
          <w:szCs w:val="28"/>
        </w:rPr>
      </w:pPr>
      <w:r>
        <w:rPr>
          <w:b/>
          <w:bCs/>
          <w:sz w:val="28"/>
          <w:szCs w:val="28"/>
        </w:rPr>
        <w:lastRenderedPageBreak/>
        <w:t>PROCESSION OF THE HOLY SPIRIT</w:t>
      </w:r>
    </w:p>
    <w:p w:rsidR="008358FD" w:rsidRDefault="008358FD" w:rsidP="008358FD">
      <w:pPr>
        <w:widowControl w:val="0"/>
        <w:autoSpaceDE w:val="0"/>
        <w:autoSpaceDN w:val="0"/>
        <w:adjustRightInd w:val="0"/>
        <w:rPr>
          <w:b/>
          <w:bCs/>
          <w:sz w:val="28"/>
          <w:szCs w:val="28"/>
        </w:rPr>
      </w:pPr>
    </w:p>
    <w:p w:rsidR="008358FD" w:rsidRDefault="008358FD" w:rsidP="008358FD">
      <w:pPr>
        <w:widowControl w:val="0"/>
        <w:autoSpaceDE w:val="0"/>
        <w:autoSpaceDN w:val="0"/>
        <w:adjustRightInd w:val="0"/>
        <w:rPr>
          <w:b/>
          <w:bCs/>
          <w:sz w:val="28"/>
          <w:szCs w:val="28"/>
        </w:rPr>
      </w:pPr>
    </w:p>
    <w:p w:rsidR="008358FD" w:rsidRDefault="008358FD" w:rsidP="008358FD">
      <w:pPr>
        <w:widowControl w:val="0"/>
        <w:tabs>
          <w:tab w:val="left" w:pos="385"/>
        </w:tabs>
        <w:autoSpaceDE w:val="0"/>
        <w:autoSpaceDN w:val="0"/>
        <w:adjustRightInd w:val="0"/>
        <w:spacing w:line="226" w:lineRule="exact"/>
        <w:ind w:left="385" w:hanging="385"/>
        <w:jc w:val="both"/>
      </w:pPr>
      <w:r>
        <w:rPr>
          <w:b/>
          <w:bCs/>
          <w:sz w:val="34"/>
          <w:szCs w:val="34"/>
        </w:rPr>
        <w:t xml:space="preserve">The </w:t>
      </w:r>
      <w:r>
        <w:t xml:space="preserve">Alexandrian Church </w:t>
      </w:r>
      <w:r>
        <w:rPr>
          <w:sz w:val="26"/>
          <w:szCs w:val="26"/>
        </w:rPr>
        <w:t xml:space="preserve">was </w:t>
      </w:r>
      <w:r>
        <w:t>not part of the dispute between the Byzantine and the Western Churches regarding the</w:t>
      </w:r>
    </w:p>
    <w:p w:rsidR="008358FD" w:rsidRDefault="008358FD" w:rsidP="008358FD">
      <w:pPr>
        <w:widowControl w:val="0"/>
        <w:tabs>
          <w:tab w:val="left" w:pos="385"/>
        </w:tabs>
        <w:autoSpaceDE w:val="0"/>
        <w:autoSpaceDN w:val="0"/>
        <w:adjustRightInd w:val="0"/>
        <w:spacing w:line="226" w:lineRule="exact"/>
        <w:ind w:left="385" w:hanging="385"/>
        <w:jc w:val="both"/>
        <w:rPr>
          <w:sz w:val="10"/>
          <w:szCs w:val="10"/>
        </w:rPr>
      </w:pPr>
      <w:r>
        <w:t>“</w:t>
      </w:r>
      <w:proofErr w:type="gramStart"/>
      <w:r>
        <w:t>procession</w:t>
      </w:r>
      <w:proofErr w:type="gramEnd"/>
      <w:r>
        <w:t xml:space="preserve"> of the Holy Spirit” known as the </w:t>
      </w:r>
      <w:r>
        <w:rPr>
          <w:i/>
          <w:iCs/>
        </w:rPr>
        <w:t>“</w:t>
      </w:r>
      <w:proofErr w:type="spellStart"/>
      <w:r>
        <w:rPr>
          <w:i/>
          <w:iCs/>
        </w:rPr>
        <w:t>Filioque</w:t>
      </w:r>
      <w:proofErr w:type="spellEnd"/>
      <w:r>
        <w:rPr>
          <w:i/>
          <w:iCs/>
        </w:rPr>
        <w:t xml:space="preserve"> controver</w:t>
      </w:r>
      <w:r>
        <w:rPr>
          <w:i/>
          <w:iCs/>
        </w:rPr>
        <w:softHyphen/>
      </w:r>
      <w:r>
        <w:rPr>
          <w:sz w:val="10"/>
          <w:szCs w:val="10"/>
        </w:rPr>
        <w:t>9’</w:t>
      </w:r>
    </w:p>
    <w:p w:rsidR="008358FD" w:rsidRDefault="008358FD" w:rsidP="008358FD">
      <w:pPr>
        <w:widowControl w:val="0"/>
        <w:tabs>
          <w:tab w:val="left" w:pos="385"/>
        </w:tabs>
        <w:autoSpaceDE w:val="0"/>
        <w:autoSpaceDN w:val="0"/>
        <w:adjustRightInd w:val="0"/>
        <w:spacing w:line="226" w:lineRule="exact"/>
        <w:jc w:val="both"/>
        <w:rPr>
          <w:sz w:val="10"/>
          <w:szCs w:val="10"/>
        </w:rPr>
      </w:pPr>
    </w:p>
    <w:p w:rsidR="008358FD" w:rsidRDefault="008358FD" w:rsidP="008358FD">
      <w:pPr>
        <w:widowControl w:val="0"/>
        <w:tabs>
          <w:tab w:val="left" w:pos="385"/>
        </w:tabs>
        <w:autoSpaceDE w:val="0"/>
        <w:autoSpaceDN w:val="0"/>
        <w:adjustRightInd w:val="0"/>
        <w:spacing w:line="226" w:lineRule="exact"/>
        <w:ind w:left="385" w:hanging="385"/>
        <w:jc w:val="both"/>
      </w:pPr>
      <w:proofErr w:type="gramStart"/>
      <w:r>
        <w:t>~y.</w:t>
      </w:r>
      <w:proofErr w:type="gramEnd"/>
    </w:p>
    <w:p w:rsidR="008358FD" w:rsidRDefault="008358FD" w:rsidP="008358FD">
      <w:pPr>
        <w:widowControl w:val="0"/>
        <w:tabs>
          <w:tab w:val="left" w:pos="385"/>
        </w:tabs>
        <w:autoSpaceDE w:val="0"/>
        <w:autoSpaceDN w:val="0"/>
        <w:adjustRightInd w:val="0"/>
        <w:spacing w:line="226" w:lineRule="exact"/>
        <w:jc w:val="both"/>
      </w:pPr>
    </w:p>
    <w:p w:rsidR="008358FD" w:rsidRDefault="008358FD" w:rsidP="008358FD">
      <w:pPr>
        <w:widowControl w:val="0"/>
        <w:tabs>
          <w:tab w:val="left" w:pos="204"/>
        </w:tabs>
        <w:autoSpaceDE w:val="0"/>
        <w:autoSpaceDN w:val="0"/>
        <w:adjustRightInd w:val="0"/>
        <w:jc w:val="both"/>
        <w:rPr>
          <w:b/>
          <w:bCs/>
        </w:rPr>
      </w:pPr>
      <w:r>
        <w:rPr>
          <w:b/>
          <w:bCs/>
        </w:rPr>
        <w:t>HISTORY OF THE FILIOQUE CONTROVERSY</w:t>
      </w:r>
    </w:p>
    <w:p w:rsidR="008358FD" w:rsidRDefault="008358FD" w:rsidP="008358FD">
      <w:pPr>
        <w:widowControl w:val="0"/>
        <w:tabs>
          <w:tab w:val="left" w:pos="442"/>
        </w:tabs>
        <w:autoSpaceDE w:val="0"/>
        <w:autoSpaceDN w:val="0"/>
        <w:adjustRightInd w:val="0"/>
        <w:spacing w:line="289" w:lineRule="exact"/>
        <w:ind w:firstLine="442"/>
        <w:jc w:val="both"/>
      </w:pPr>
      <w:r>
        <w:t xml:space="preserve">The Latin word </w:t>
      </w:r>
      <w:r>
        <w:rPr>
          <w:i/>
          <w:iCs/>
        </w:rPr>
        <w:t>“</w:t>
      </w:r>
      <w:proofErr w:type="spellStart"/>
      <w:r>
        <w:rPr>
          <w:i/>
          <w:iCs/>
        </w:rPr>
        <w:t>Filioque</w:t>
      </w:r>
      <w:proofErr w:type="spellEnd"/>
      <w:r>
        <w:rPr>
          <w:i/>
          <w:iCs/>
        </w:rPr>
        <w:t xml:space="preserve">” </w:t>
      </w:r>
      <w:r>
        <w:t xml:space="preserve">means </w:t>
      </w:r>
      <w:r>
        <w:rPr>
          <w:i/>
          <w:iCs/>
        </w:rPr>
        <w:t xml:space="preserve">“and from the Son.” </w:t>
      </w:r>
      <w:r>
        <w:t>This dogmatic formula expresses the double procession of the Holy Spirit, and was added by the Western Church to the Nicene-Con</w:t>
      </w:r>
      <w:r>
        <w:softHyphen/>
        <w:t>stantinopolitan Creed immediately after the words, “who proceeds from the Father...”</w:t>
      </w:r>
    </w:p>
    <w:p w:rsidR="008358FD" w:rsidRDefault="008358FD" w:rsidP="008358FD">
      <w:pPr>
        <w:widowControl w:val="0"/>
        <w:tabs>
          <w:tab w:val="left" w:pos="442"/>
        </w:tabs>
        <w:autoSpaceDE w:val="0"/>
        <w:autoSpaceDN w:val="0"/>
        <w:adjustRightInd w:val="0"/>
        <w:spacing w:line="289" w:lineRule="exact"/>
        <w:jc w:val="both"/>
      </w:pPr>
    </w:p>
    <w:p w:rsidR="008358FD" w:rsidRDefault="008358FD" w:rsidP="008358FD">
      <w:pPr>
        <w:widowControl w:val="0"/>
        <w:tabs>
          <w:tab w:val="left" w:pos="385"/>
        </w:tabs>
        <w:autoSpaceDE w:val="0"/>
        <w:autoSpaceDN w:val="0"/>
        <w:adjustRightInd w:val="0"/>
        <w:spacing w:line="289" w:lineRule="exact"/>
        <w:ind w:firstLine="385"/>
        <w:jc w:val="both"/>
      </w:pPr>
      <w:r>
        <w:t xml:space="preserve">Although the </w:t>
      </w:r>
      <w:r>
        <w:rPr>
          <w:i/>
          <w:iCs/>
        </w:rPr>
        <w:t>“</w:t>
      </w:r>
      <w:proofErr w:type="spellStart"/>
      <w:r>
        <w:rPr>
          <w:i/>
          <w:iCs/>
        </w:rPr>
        <w:t>Filioque</w:t>
      </w:r>
      <w:proofErr w:type="spellEnd"/>
      <w:r>
        <w:rPr>
          <w:i/>
          <w:iCs/>
        </w:rPr>
        <w:t xml:space="preserve">” </w:t>
      </w:r>
      <w:r>
        <w:t>was officially added to the Creed throughout the Western Church only in the eleventh century, its history goes back to the sixth century. It was originated in Spain as a means of strengthening the anti-Arian position of the Spanish Church</w:t>
      </w:r>
      <w:r>
        <w:rPr>
          <w:vertAlign w:val="superscript"/>
        </w:rPr>
        <w:t>1</w:t>
      </w:r>
      <w:r>
        <w:t>. It implied that the Son -equal to the Father- is the source</w:t>
      </w:r>
    </w:p>
    <w:p w:rsidR="008358FD" w:rsidRDefault="008358FD" w:rsidP="008358FD">
      <w:pPr>
        <w:widowControl w:val="0"/>
        <w:tabs>
          <w:tab w:val="left" w:pos="5119"/>
        </w:tabs>
        <w:autoSpaceDE w:val="0"/>
        <w:autoSpaceDN w:val="0"/>
        <w:adjustRightInd w:val="0"/>
        <w:ind w:left="5119"/>
        <w:jc w:val="both"/>
        <w:rPr>
          <w:sz w:val="20"/>
          <w:szCs w:val="20"/>
        </w:rPr>
      </w:pPr>
      <w:r>
        <w:rPr>
          <w:sz w:val="20"/>
          <w:szCs w:val="20"/>
        </w:rPr>
        <w:t>2</w:t>
      </w:r>
    </w:p>
    <w:p w:rsidR="008358FD" w:rsidRDefault="008358FD" w:rsidP="008358FD">
      <w:pPr>
        <w:widowControl w:val="0"/>
        <w:tabs>
          <w:tab w:val="left" w:pos="385"/>
        </w:tabs>
        <w:autoSpaceDE w:val="0"/>
        <w:autoSpaceDN w:val="0"/>
        <w:adjustRightInd w:val="0"/>
        <w:spacing w:line="226" w:lineRule="exact"/>
        <w:ind w:left="385" w:hanging="385"/>
        <w:jc w:val="both"/>
      </w:pPr>
      <w:proofErr w:type="gramStart"/>
      <w:r>
        <w:t>of</w:t>
      </w:r>
      <w:proofErr w:type="gramEnd"/>
      <w:r>
        <w:t xml:space="preserve"> the Spirit, and in no sense inferior to the Father</w:t>
      </w:r>
    </w:p>
    <w:p w:rsidR="008358FD" w:rsidRDefault="008358FD" w:rsidP="008358FD">
      <w:pPr>
        <w:widowControl w:val="0"/>
        <w:tabs>
          <w:tab w:val="left" w:pos="385"/>
        </w:tabs>
        <w:autoSpaceDE w:val="0"/>
        <w:autoSpaceDN w:val="0"/>
        <w:adjustRightInd w:val="0"/>
        <w:spacing w:line="226" w:lineRule="exact"/>
        <w:jc w:val="both"/>
      </w:pPr>
    </w:p>
    <w:p w:rsidR="008358FD" w:rsidRDefault="008358FD" w:rsidP="008358FD">
      <w:pPr>
        <w:widowControl w:val="0"/>
        <w:tabs>
          <w:tab w:val="left" w:pos="385"/>
        </w:tabs>
        <w:autoSpaceDE w:val="0"/>
        <w:autoSpaceDN w:val="0"/>
        <w:adjustRightInd w:val="0"/>
        <w:spacing w:line="226" w:lineRule="exact"/>
        <w:jc w:val="both"/>
      </w:pPr>
    </w:p>
    <w:p w:rsidR="008358FD" w:rsidRDefault="008358FD" w:rsidP="008358FD">
      <w:pPr>
        <w:widowControl w:val="0"/>
        <w:tabs>
          <w:tab w:val="left" w:pos="385"/>
        </w:tabs>
        <w:autoSpaceDE w:val="0"/>
        <w:autoSpaceDN w:val="0"/>
        <w:adjustRightInd w:val="0"/>
        <w:spacing w:line="289" w:lineRule="exact"/>
        <w:ind w:firstLine="385"/>
        <w:jc w:val="both"/>
      </w:pPr>
      <w:r>
        <w:t>The draft of the “anathema</w:t>
      </w:r>
      <w:r>
        <w:rPr>
          <w:vertAlign w:val="superscript"/>
        </w:rPr>
        <w:t>3</w:t>
      </w:r>
      <w:r>
        <w:t xml:space="preserve">” of the Spanish Council </w:t>
      </w:r>
      <w:proofErr w:type="spellStart"/>
      <w:r>
        <w:t>Reccared’s</w:t>
      </w:r>
      <w:proofErr w:type="spellEnd"/>
      <w:r>
        <w:t xml:space="preserve"> of Toledo </w:t>
      </w:r>
      <w:r>
        <w:rPr>
          <w:i/>
          <w:iCs/>
        </w:rPr>
        <w:t xml:space="preserve">(589 </w:t>
      </w:r>
      <w:r>
        <w:t>A.D.) states, “Whoever does not believe in the Holy Spirit, or does not believe that He proceeds from the Father and the Son and denies that He is co-eternal and co-equal with the Father and the Son, let him be anathema.”</w:t>
      </w:r>
    </w:p>
    <w:p w:rsidR="008358FD" w:rsidRDefault="008358FD" w:rsidP="008358FD">
      <w:pPr>
        <w:widowControl w:val="0"/>
        <w:tabs>
          <w:tab w:val="left" w:pos="385"/>
        </w:tabs>
        <w:autoSpaceDE w:val="0"/>
        <w:autoSpaceDN w:val="0"/>
        <w:adjustRightInd w:val="0"/>
        <w:spacing w:line="289" w:lineRule="exact"/>
        <w:jc w:val="both"/>
      </w:pPr>
    </w:p>
    <w:p w:rsidR="008358FD" w:rsidRDefault="008358FD" w:rsidP="008358FD">
      <w:pPr>
        <w:widowControl w:val="0"/>
        <w:tabs>
          <w:tab w:val="left" w:pos="385"/>
        </w:tabs>
        <w:autoSpaceDE w:val="0"/>
        <w:autoSpaceDN w:val="0"/>
        <w:adjustRightInd w:val="0"/>
        <w:spacing w:line="289" w:lineRule="exact"/>
        <w:ind w:firstLine="385"/>
        <w:jc w:val="both"/>
      </w:pPr>
      <w:r>
        <w:t>From Spain the addition spread to France and, thence to Germany where it was welcomed by Charlemagne (c. 742-814) and adopted at the semi-Iconoclast Council of Frankfort in A. D.</w:t>
      </w:r>
    </w:p>
    <w:p w:rsidR="008358FD" w:rsidRDefault="008358FD" w:rsidP="008358FD">
      <w:pPr>
        <w:widowControl w:val="0"/>
        <w:tabs>
          <w:tab w:val="left" w:pos="510"/>
        </w:tabs>
        <w:autoSpaceDE w:val="0"/>
        <w:autoSpaceDN w:val="0"/>
        <w:adjustRightInd w:val="0"/>
        <w:spacing w:line="289" w:lineRule="exact"/>
        <w:jc w:val="both"/>
      </w:pPr>
      <w:r>
        <w:t>794.</w:t>
      </w:r>
      <w:r>
        <w:tab/>
        <w:t xml:space="preserve">It was writers at Charlemagne’s court who first made the </w:t>
      </w:r>
      <w:r>
        <w:rPr>
          <w:i/>
          <w:iCs/>
        </w:rPr>
        <w:t>‘</w:t>
      </w:r>
      <w:proofErr w:type="spellStart"/>
      <w:r>
        <w:rPr>
          <w:i/>
          <w:iCs/>
        </w:rPr>
        <w:t>filioque</w:t>
      </w:r>
      <w:proofErr w:type="spellEnd"/>
      <w:r>
        <w:rPr>
          <w:i/>
          <w:iCs/>
        </w:rPr>
        <w:t xml:space="preserve">’ </w:t>
      </w:r>
      <w:r>
        <w:t>into an issue of controversy. The Greeks accuse them of</w:t>
      </w:r>
    </w:p>
    <w:p w:rsidR="008358FD" w:rsidRDefault="008358FD" w:rsidP="008358FD">
      <w:pPr>
        <w:widowControl w:val="0"/>
        <w:tabs>
          <w:tab w:val="left" w:pos="510"/>
        </w:tabs>
        <w:autoSpaceDE w:val="0"/>
        <w:autoSpaceDN w:val="0"/>
        <w:adjustRightInd w:val="0"/>
        <w:spacing w:line="289" w:lineRule="exact"/>
        <w:jc w:val="both"/>
      </w:pPr>
    </w:p>
    <w:p w:rsidR="008358FD" w:rsidRDefault="008358FD" w:rsidP="008358FD">
      <w:pPr>
        <w:widowControl w:val="0"/>
        <w:tabs>
          <w:tab w:val="left" w:pos="510"/>
        </w:tabs>
        <w:autoSpaceDE w:val="0"/>
        <w:autoSpaceDN w:val="0"/>
        <w:adjustRightInd w:val="0"/>
        <w:spacing w:line="289" w:lineRule="exact"/>
        <w:jc w:val="both"/>
      </w:pPr>
    </w:p>
    <w:p w:rsidR="008358FD" w:rsidRDefault="008358FD" w:rsidP="008358FD">
      <w:pPr>
        <w:widowControl w:val="0"/>
        <w:tabs>
          <w:tab w:val="left" w:pos="510"/>
        </w:tabs>
        <w:autoSpaceDE w:val="0"/>
        <w:autoSpaceDN w:val="0"/>
        <w:adjustRightInd w:val="0"/>
        <w:spacing w:line="289" w:lineRule="exact"/>
        <w:jc w:val="both"/>
      </w:pPr>
    </w:p>
    <w:p w:rsidR="008358FD" w:rsidRDefault="008358FD" w:rsidP="008358FD">
      <w:pPr>
        <w:widowControl w:val="0"/>
        <w:tabs>
          <w:tab w:val="left" w:pos="510"/>
        </w:tabs>
        <w:autoSpaceDE w:val="0"/>
        <w:autoSpaceDN w:val="0"/>
        <w:adjustRightInd w:val="0"/>
        <w:spacing w:line="289" w:lineRule="exact"/>
        <w:jc w:val="both"/>
      </w:pPr>
    </w:p>
    <w:p w:rsidR="008358FD" w:rsidRDefault="008358FD" w:rsidP="008358FD">
      <w:pPr>
        <w:widowControl w:val="0"/>
        <w:tabs>
          <w:tab w:val="left" w:pos="510"/>
        </w:tabs>
        <w:autoSpaceDE w:val="0"/>
        <w:autoSpaceDN w:val="0"/>
        <w:adjustRightInd w:val="0"/>
        <w:jc w:val="center"/>
        <w:rPr>
          <w:sz w:val="20"/>
          <w:szCs w:val="20"/>
        </w:rPr>
      </w:pPr>
      <w:r>
        <w:rPr>
          <w:sz w:val="20"/>
          <w:szCs w:val="20"/>
        </w:rPr>
        <w:t>6</w:t>
      </w:r>
    </w:p>
    <w:p w:rsidR="008358FD" w:rsidRDefault="008358FD"/>
    <w:p w:rsidR="008358FD" w:rsidRDefault="008358FD"/>
    <w:p w:rsidR="008358FD" w:rsidRDefault="008358FD"/>
    <w:p w:rsidR="008358FD" w:rsidRDefault="008358FD"/>
    <w:p w:rsidR="008358FD" w:rsidRDefault="008358FD"/>
    <w:p w:rsidR="008358FD" w:rsidRDefault="008358FD"/>
    <w:p w:rsidR="008358FD" w:rsidRDefault="008358FD"/>
    <w:p w:rsidR="008358FD" w:rsidRDefault="008358FD"/>
    <w:p w:rsidR="008358FD" w:rsidRDefault="008358FD"/>
    <w:p w:rsidR="008358FD" w:rsidRDefault="008358FD"/>
    <w:p w:rsidR="008358FD" w:rsidRDefault="008358FD"/>
    <w:p w:rsidR="008358FD" w:rsidRDefault="008358FD" w:rsidP="008358FD">
      <w:pPr>
        <w:widowControl w:val="0"/>
        <w:tabs>
          <w:tab w:val="left" w:pos="204"/>
        </w:tabs>
        <w:autoSpaceDE w:val="0"/>
        <w:autoSpaceDN w:val="0"/>
        <w:adjustRightInd w:val="0"/>
        <w:jc w:val="both"/>
        <w:rPr>
          <w:sz w:val="26"/>
          <w:szCs w:val="26"/>
        </w:rPr>
      </w:pPr>
      <w:proofErr w:type="gramStart"/>
      <w:r>
        <w:rPr>
          <w:sz w:val="26"/>
          <w:szCs w:val="26"/>
        </w:rPr>
        <w:lastRenderedPageBreak/>
        <w:t>heresy</w:t>
      </w:r>
      <w:proofErr w:type="gramEnd"/>
      <w:r>
        <w:rPr>
          <w:sz w:val="26"/>
          <w:szCs w:val="26"/>
        </w:rPr>
        <w:t>, and the writers of the court accuse the Greeks the same,</w:t>
      </w:r>
    </w:p>
    <w:p w:rsidR="008358FD" w:rsidRDefault="008358FD" w:rsidP="008358FD">
      <w:pPr>
        <w:widowControl w:val="0"/>
        <w:tabs>
          <w:tab w:val="left" w:pos="4943"/>
        </w:tabs>
        <w:autoSpaceDE w:val="0"/>
        <w:autoSpaceDN w:val="0"/>
        <w:adjustRightInd w:val="0"/>
        <w:ind w:left="4943"/>
        <w:jc w:val="both"/>
        <w:rPr>
          <w:i/>
          <w:iCs/>
          <w:sz w:val="20"/>
          <w:szCs w:val="20"/>
        </w:rPr>
      </w:pPr>
      <w:r>
        <w:rPr>
          <w:i/>
          <w:iCs/>
          <w:sz w:val="20"/>
          <w:szCs w:val="20"/>
        </w:rPr>
        <w:t>4</w:t>
      </w:r>
    </w:p>
    <w:p w:rsidR="008358FD" w:rsidRDefault="008358FD" w:rsidP="008358FD">
      <w:pPr>
        <w:widowControl w:val="0"/>
        <w:tabs>
          <w:tab w:val="left" w:pos="204"/>
        </w:tabs>
        <w:autoSpaceDE w:val="0"/>
        <w:autoSpaceDN w:val="0"/>
        <w:adjustRightInd w:val="0"/>
        <w:jc w:val="both"/>
        <w:rPr>
          <w:sz w:val="26"/>
          <w:szCs w:val="26"/>
        </w:rPr>
      </w:pPr>
      <w:proofErr w:type="gramStart"/>
      <w:r>
        <w:rPr>
          <w:sz w:val="26"/>
          <w:szCs w:val="26"/>
        </w:rPr>
        <w:t>because</w:t>
      </w:r>
      <w:proofErr w:type="gramEnd"/>
      <w:r>
        <w:rPr>
          <w:sz w:val="26"/>
          <w:szCs w:val="26"/>
        </w:rPr>
        <w:t xml:space="preserve"> they recite the Creed in its original form</w:t>
      </w:r>
    </w:p>
    <w:p w:rsidR="008358FD" w:rsidRDefault="008358FD" w:rsidP="008358FD">
      <w:pPr>
        <w:widowControl w:val="0"/>
        <w:tabs>
          <w:tab w:val="left" w:pos="204"/>
        </w:tabs>
        <w:autoSpaceDE w:val="0"/>
        <w:autoSpaceDN w:val="0"/>
        <w:adjustRightInd w:val="0"/>
        <w:jc w:val="both"/>
        <w:rPr>
          <w:sz w:val="26"/>
          <w:szCs w:val="26"/>
        </w:rPr>
      </w:pPr>
    </w:p>
    <w:p w:rsidR="008358FD" w:rsidRDefault="008358FD" w:rsidP="008358FD">
      <w:pPr>
        <w:widowControl w:val="0"/>
        <w:tabs>
          <w:tab w:val="left" w:pos="436"/>
        </w:tabs>
        <w:autoSpaceDE w:val="0"/>
        <w:autoSpaceDN w:val="0"/>
        <w:adjustRightInd w:val="0"/>
        <w:spacing w:line="289" w:lineRule="exact"/>
        <w:ind w:firstLine="436"/>
        <w:jc w:val="both"/>
        <w:rPr>
          <w:sz w:val="26"/>
          <w:szCs w:val="26"/>
        </w:rPr>
      </w:pPr>
      <w:r>
        <w:rPr>
          <w:sz w:val="26"/>
          <w:szCs w:val="26"/>
        </w:rPr>
        <w:t xml:space="preserve">According to </w:t>
      </w:r>
      <w:proofErr w:type="spellStart"/>
      <w:r>
        <w:rPr>
          <w:sz w:val="26"/>
          <w:szCs w:val="26"/>
        </w:rPr>
        <w:t>Photius</w:t>
      </w:r>
      <w:proofErr w:type="spellEnd"/>
      <w:r>
        <w:rPr>
          <w:sz w:val="26"/>
          <w:szCs w:val="26"/>
        </w:rPr>
        <w:t xml:space="preserve">, Patriarch of Constantinople in the ninth century, the </w:t>
      </w:r>
      <w:r>
        <w:rPr>
          <w:i/>
          <w:iCs/>
          <w:sz w:val="26"/>
          <w:szCs w:val="26"/>
        </w:rPr>
        <w:t>‘</w:t>
      </w:r>
      <w:proofErr w:type="spellStart"/>
      <w:r>
        <w:rPr>
          <w:i/>
          <w:iCs/>
          <w:sz w:val="26"/>
          <w:szCs w:val="26"/>
        </w:rPr>
        <w:t>flhioque”was</w:t>
      </w:r>
      <w:proofErr w:type="spellEnd"/>
      <w:r>
        <w:rPr>
          <w:i/>
          <w:iCs/>
          <w:sz w:val="26"/>
          <w:szCs w:val="26"/>
        </w:rPr>
        <w:t xml:space="preserve"> </w:t>
      </w:r>
      <w:r>
        <w:rPr>
          <w:sz w:val="26"/>
          <w:szCs w:val="26"/>
        </w:rPr>
        <w:t>introduced by the Frankish mis</w:t>
      </w:r>
      <w:r>
        <w:rPr>
          <w:sz w:val="26"/>
          <w:szCs w:val="26"/>
        </w:rPr>
        <w:softHyphen/>
        <w:t>sionaries in Bulgaria, as a weapon of anti-Byzantine propaganda among the nearby Bulgarians, who had recently been converted to Christianity by the Greeks and for whom the Byzantine</w:t>
      </w:r>
    </w:p>
    <w:p w:rsidR="008358FD" w:rsidRDefault="008358FD" w:rsidP="008358FD">
      <w:pPr>
        <w:widowControl w:val="0"/>
        <w:tabs>
          <w:tab w:val="left" w:pos="4943"/>
        </w:tabs>
        <w:autoSpaceDE w:val="0"/>
        <w:autoSpaceDN w:val="0"/>
        <w:adjustRightInd w:val="0"/>
        <w:ind w:left="4943"/>
        <w:jc w:val="both"/>
        <w:rPr>
          <w:i/>
          <w:iCs/>
          <w:sz w:val="20"/>
          <w:szCs w:val="20"/>
        </w:rPr>
      </w:pPr>
      <w:r>
        <w:rPr>
          <w:i/>
          <w:iCs/>
          <w:sz w:val="20"/>
          <w:szCs w:val="20"/>
        </w:rPr>
        <w:t>5</w:t>
      </w:r>
    </w:p>
    <w:p w:rsidR="008358FD" w:rsidRDefault="008358FD" w:rsidP="008358FD">
      <w:pPr>
        <w:widowControl w:val="0"/>
        <w:tabs>
          <w:tab w:val="left" w:pos="204"/>
        </w:tabs>
        <w:autoSpaceDE w:val="0"/>
        <w:autoSpaceDN w:val="0"/>
        <w:adjustRightInd w:val="0"/>
        <w:jc w:val="both"/>
        <w:rPr>
          <w:sz w:val="26"/>
          <w:szCs w:val="26"/>
        </w:rPr>
      </w:pPr>
      <w:proofErr w:type="gramStart"/>
      <w:r>
        <w:rPr>
          <w:sz w:val="26"/>
          <w:szCs w:val="26"/>
        </w:rPr>
        <w:t>patriarch</w:t>
      </w:r>
      <w:proofErr w:type="gramEnd"/>
      <w:r>
        <w:rPr>
          <w:sz w:val="26"/>
          <w:szCs w:val="26"/>
        </w:rPr>
        <w:t xml:space="preserve"> considered himself directly responsible</w:t>
      </w:r>
    </w:p>
    <w:p w:rsidR="008358FD" w:rsidRDefault="008358FD" w:rsidP="008358FD">
      <w:pPr>
        <w:widowControl w:val="0"/>
        <w:tabs>
          <w:tab w:val="left" w:pos="6343"/>
        </w:tabs>
        <w:autoSpaceDE w:val="0"/>
        <w:autoSpaceDN w:val="0"/>
        <w:adjustRightInd w:val="0"/>
        <w:ind w:left="6343"/>
        <w:jc w:val="both"/>
        <w:rPr>
          <w:i/>
          <w:iCs/>
          <w:sz w:val="20"/>
          <w:szCs w:val="20"/>
        </w:rPr>
      </w:pPr>
      <w:r>
        <w:rPr>
          <w:i/>
          <w:iCs/>
          <w:sz w:val="20"/>
          <w:szCs w:val="20"/>
        </w:rPr>
        <w:t>6</w:t>
      </w:r>
    </w:p>
    <w:p w:rsidR="008358FD" w:rsidRDefault="008358FD" w:rsidP="008358FD">
      <w:pPr>
        <w:widowControl w:val="0"/>
        <w:tabs>
          <w:tab w:val="left" w:pos="436"/>
        </w:tabs>
        <w:autoSpaceDE w:val="0"/>
        <w:autoSpaceDN w:val="0"/>
        <w:adjustRightInd w:val="0"/>
        <w:spacing w:line="289" w:lineRule="exact"/>
        <w:ind w:firstLine="436"/>
        <w:jc w:val="both"/>
        <w:rPr>
          <w:sz w:val="26"/>
          <w:szCs w:val="26"/>
        </w:rPr>
      </w:pPr>
      <w:r>
        <w:rPr>
          <w:sz w:val="26"/>
          <w:szCs w:val="26"/>
        </w:rPr>
        <w:t xml:space="preserve">Rome acted as mediator between Germany and Byzantine </w:t>
      </w:r>
      <w:proofErr w:type="gramStart"/>
      <w:r>
        <w:rPr>
          <w:sz w:val="26"/>
          <w:szCs w:val="26"/>
        </w:rPr>
        <w:t>In</w:t>
      </w:r>
      <w:proofErr w:type="gramEnd"/>
      <w:r>
        <w:rPr>
          <w:sz w:val="26"/>
          <w:szCs w:val="26"/>
        </w:rPr>
        <w:t xml:space="preserve"> A.D. 808 Pope Leo III (A.D. </w:t>
      </w:r>
      <w:r>
        <w:rPr>
          <w:i/>
          <w:iCs/>
          <w:sz w:val="26"/>
          <w:szCs w:val="26"/>
        </w:rPr>
        <w:t xml:space="preserve">795-8 </w:t>
      </w:r>
      <w:r>
        <w:rPr>
          <w:sz w:val="26"/>
          <w:szCs w:val="26"/>
        </w:rPr>
        <w:t>16) wrote a letter to Char</w:t>
      </w:r>
      <w:r>
        <w:rPr>
          <w:sz w:val="26"/>
          <w:szCs w:val="26"/>
        </w:rPr>
        <w:softHyphen/>
        <w:t xml:space="preserve">lemagne that, although he himself believed the </w:t>
      </w:r>
      <w:r>
        <w:rPr>
          <w:i/>
          <w:iCs/>
          <w:sz w:val="26"/>
          <w:szCs w:val="26"/>
        </w:rPr>
        <w:t>‘</w:t>
      </w:r>
      <w:proofErr w:type="spellStart"/>
      <w:r>
        <w:rPr>
          <w:i/>
          <w:iCs/>
          <w:sz w:val="26"/>
          <w:szCs w:val="26"/>
        </w:rPr>
        <w:t>filioque</w:t>
      </w:r>
      <w:proofErr w:type="spellEnd"/>
      <w:r>
        <w:rPr>
          <w:i/>
          <w:iCs/>
          <w:sz w:val="26"/>
          <w:szCs w:val="26"/>
        </w:rPr>
        <w:t xml:space="preserve">” </w:t>
      </w:r>
      <w:r>
        <w:rPr>
          <w:sz w:val="26"/>
          <w:szCs w:val="26"/>
        </w:rPr>
        <w:t xml:space="preserve">to be </w:t>
      </w:r>
      <w:proofErr w:type="spellStart"/>
      <w:r>
        <w:rPr>
          <w:sz w:val="26"/>
          <w:szCs w:val="26"/>
        </w:rPr>
        <w:t>doctri</w:t>
      </w:r>
      <w:proofErr w:type="spellEnd"/>
      <w:r>
        <w:rPr>
          <w:sz w:val="26"/>
          <w:szCs w:val="26"/>
        </w:rPr>
        <w:t xml:space="preserve"> </w:t>
      </w:r>
      <w:proofErr w:type="spellStart"/>
      <w:r>
        <w:rPr>
          <w:sz w:val="26"/>
          <w:szCs w:val="26"/>
        </w:rPr>
        <w:t>nally</w:t>
      </w:r>
      <w:proofErr w:type="spellEnd"/>
      <w:r>
        <w:rPr>
          <w:sz w:val="26"/>
          <w:szCs w:val="26"/>
        </w:rPr>
        <w:t xml:space="preserve"> sound yet he considered it a mistake to temper with the wording of the Creed.</w:t>
      </w:r>
    </w:p>
    <w:p w:rsidR="008358FD" w:rsidRDefault="008358FD" w:rsidP="008358FD">
      <w:pPr>
        <w:widowControl w:val="0"/>
        <w:tabs>
          <w:tab w:val="left" w:pos="436"/>
        </w:tabs>
        <w:autoSpaceDE w:val="0"/>
        <w:autoSpaceDN w:val="0"/>
        <w:adjustRightInd w:val="0"/>
        <w:spacing w:line="289" w:lineRule="exact"/>
        <w:jc w:val="both"/>
        <w:rPr>
          <w:sz w:val="26"/>
          <w:szCs w:val="26"/>
        </w:rPr>
      </w:pPr>
    </w:p>
    <w:p w:rsidR="008358FD" w:rsidRDefault="008358FD" w:rsidP="008358FD">
      <w:pPr>
        <w:widowControl w:val="0"/>
        <w:tabs>
          <w:tab w:val="left" w:pos="436"/>
        </w:tabs>
        <w:autoSpaceDE w:val="0"/>
        <w:autoSpaceDN w:val="0"/>
        <w:adjustRightInd w:val="0"/>
        <w:spacing w:line="289" w:lineRule="exact"/>
        <w:ind w:firstLine="436"/>
        <w:jc w:val="both"/>
        <w:rPr>
          <w:sz w:val="26"/>
          <w:szCs w:val="26"/>
        </w:rPr>
      </w:pPr>
      <w:r>
        <w:rPr>
          <w:sz w:val="26"/>
          <w:szCs w:val="26"/>
        </w:rPr>
        <w:t xml:space="preserve">Pope Benedict </w:t>
      </w:r>
      <w:r>
        <w:t xml:space="preserve">VIII </w:t>
      </w:r>
      <w:r>
        <w:rPr>
          <w:sz w:val="26"/>
          <w:szCs w:val="26"/>
        </w:rPr>
        <w:t xml:space="preserve">(A.D. 1012-1024) finally authorized and approved the </w:t>
      </w:r>
      <w:r>
        <w:rPr>
          <w:i/>
          <w:iCs/>
          <w:sz w:val="26"/>
          <w:szCs w:val="26"/>
        </w:rPr>
        <w:t>“</w:t>
      </w:r>
      <w:proofErr w:type="spellStart"/>
      <w:r>
        <w:rPr>
          <w:i/>
          <w:iCs/>
          <w:sz w:val="26"/>
          <w:szCs w:val="26"/>
        </w:rPr>
        <w:t>flhioque</w:t>
      </w:r>
      <w:proofErr w:type="spellEnd"/>
      <w:r>
        <w:rPr>
          <w:i/>
          <w:iCs/>
          <w:sz w:val="26"/>
          <w:szCs w:val="26"/>
        </w:rPr>
        <w:t xml:space="preserve">,” </w:t>
      </w:r>
      <w:r>
        <w:rPr>
          <w:sz w:val="26"/>
          <w:szCs w:val="26"/>
        </w:rPr>
        <w:t>that made a great schism between the Western and Byzantine Churches.</w:t>
      </w:r>
    </w:p>
    <w:p w:rsidR="008358FD" w:rsidRDefault="008358FD" w:rsidP="008358FD">
      <w:pPr>
        <w:widowControl w:val="0"/>
        <w:tabs>
          <w:tab w:val="left" w:pos="436"/>
        </w:tabs>
        <w:autoSpaceDE w:val="0"/>
        <w:autoSpaceDN w:val="0"/>
        <w:adjustRightInd w:val="0"/>
        <w:spacing w:line="289" w:lineRule="exact"/>
        <w:jc w:val="both"/>
        <w:rPr>
          <w:sz w:val="26"/>
          <w:szCs w:val="26"/>
        </w:rPr>
      </w:pPr>
    </w:p>
    <w:p w:rsidR="008358FD" w:rsidRDefault="008358FD" w:rsidP="008358FD">
      <w:pPr>
        <w:widowControl w:val="0"/>
        <w:tabs>
          <w:tab w:val="left" w:pos="436"/>
        </w:tabs>
        <w:autoSpaceDE w:val="0"/>
        <w:autoSpaceDN w:val="0"/>
        <w:adjustRightInd w:val="0"/>
        <w:spacing w:line="289" w:lineRule="exact"/>
        <w:ind w:firstLine="436"/>
        <w:jc w:val="both"/>
        <w:rPr>
          <w:sz w:val="26"/>
          <w:szCs w:val="26"/>
        </w:rPr>
      </w:pPr>
      <w:r>
        <w:rPr>
          <w:sz w:val="26"/>
          <w:szCs w:val="26"/>
        </w:rPr>
        <w:t>The last hundred years have brought many fresh contacts between the Eastern and Western Churches that allowed a new dialogue between them. In this new atmosphere, the possibility of reverting to the original wording of the Creed has suggested itself to more than one Western Church. The Old Catholic Chur</w:t>
      </w:r>
      <w:r>
        <w:rPr>
          <w:sz w:val="26"/>
          <w:szCs w:val="26"/>
        </w:rPr>
        <w:softHyphen/>
        <w:t xml:space="preserve">ches had begun to make this change in the nineteenth century; the </w:t>
      </w:r>
      <w:proofErr w:type="spellStart"/>
      <w:r>
        <w:rPr>
          <w:sz w:val="26"/>
          <w:szCs w:val="26"/>
        </w:rPr>
        <w:t>Lambeth</w:t>
      </w:r>
      <w:proofErr w:type="spellEnd"/>
      <w:r>
        <w:rPr>
          <w:sz w:val="26"/>
          <w:szCs w:val="26"/>
        </w:rPr>
        <w:t xml:space="preserve"> conference of 1978 has asked the Churches of the Anglican </w:t>
      </w:r>
      <w:proofErr w:type="gramStart"/>
      <w:r>
        <w:rPr>
          <w:sz w:val="26"/>
          <w:szCs w:val="26"/>
        </w:rPr>
        <w:t>communion</w:t>
      </w:r>
      <w:proofErr w:type="gramEnd"/>
      <w:r>
        <w:rPr>
          <w:sz w:val="26"/>
          <w:szCs w:val="26"/>
        </w:rPr>
        <w:t xml:space="preserve"> to consider doing the same; other Churches</w:t>
      </w:r>
    </w:p>
    <w:p w:rsidR="008358FD" w:rsidRDefault="008358FD" w:rsidP="008358FD">
      <w:pPr>
        <w:widowControl w:val="0"/>
        <w:tabs>
          <w:tab w:val="left" w:pos="2738"/>
        </w:tabs>
        <w:autoSpaceDE w:val="0"/>
        <w:autoSpaceDN w:val="0"/>
        <w:adjustRightInd w:val="0"/>
        <w:ind w:left="2738"/>
        <w:jc w:val="both"/>
        <w:rPr>
          <w:i/>
          <w:iCs/>
          <w:sz w:val="20"/>
          <w:szCs w:val="20"/>
        </w:rPr>
      </w:pPr>
      <w:r>
        <w:rPr>
          <w:i/>
          <w:iCs/>
          <w:sz w:val="20"/>
          <w:szCs w:val="20"/>
        </w:rPr>
        <w:t>.7</w:t>
      </w:r>
    </w:p>
    <w:p w:rsidR="008358FD" w:rsidRDefault="008358FD" w:rsidP="008358FD">
      <w:pPr>
        <w:widowControl w:val="0"/>
        <w:tabs>
          <w:tab w:val="left" w:pos="204"/>
        </w:tabs>
        <w:autoSpaceDE w:val="0"/>
        <w:autoSpaceDN w:val="0"/>
        <w:adjustRightInd w:val="0"/>
        <w:jc w:val="both"/>
        <w:rPr>
          <w:sz w:val="26"/>
          <w:szCs w:val="26"/>
        </w:rPr>
      </w:pPr>
      <w:proofErr w:type="gramStart"/>
      <w:r>
        <w:rPr>
          <w:sz w:val="26"/>
          <w:szCs w:val="26"/>
        </w:rPr>
        <w:t>too</w:t>
      </w:r>
      <w:proofErr w:type="gramEnd"/>
      <w:r>
        <w:rPr>
          <w:sz w:val="26"/>
          <w:szCs w:val="26"/>
        </w:rPr>
        <w:t xml:space="preserve"> are exploring the question</w:t>
      </w:r>
    </w:p>
    <w:p w:rsidR="008358FD" w:rsidRDefault="008358FD" w:rsidP="008358FD">
      <w:pPr>
        <w:widowControl w:val="0"/>
        <w:tabs>
          <w:tab w:val="left" w:pos="204"/>
        </w:tabs>
        <w:autoSpaceDE w:val="0"/>
        <w:autoSpaceDN w:val="0"/>
        <w:adjustRightInd w:val="0"/>
        <w:jc w:val="both"/>
        <w:rPr>
          <w:sz w:val="26"/>
          <w:szCs w:val="26"/>
        </w:rPr>
      </w:pPr>
    </w:p>
    <w:p w:rsidR="008358FD" w:rsidRDefault="008358FD" w:rsidP="008358FD">
      <w:pPr>
        <w:widowControl w:val="0"/>
        <w:tabs>
          <w:tab w:val="left" w:pos="204"/>
        </w:tabs>
        <w:autoSpaceDE w:val="0"/>
        <w:autoSpaceDN w:val="0"/>
        <w:adjustRightInd w:val="0"/>
        <w:jc w:val="both"/>
        <w:rPr>
          <w:sz w:val="26"/>
          <w:szCs w:val="26"/>
        </w:rPr>
      </w:pPr>
    </w:p>
    <w:p w:rsidR="008358FD" w:rsidRDefault="008358FD" w:rsidP="008358FD">
      <w:pPr>
        <w:widowControl w:val="0"/>
        <w:tabs>
          <w:tab w:val="left" w:pos="204"/>
        </w:tabs>
        <w:autoSpaceDE w:val="0"/>
        <w:autoSpaceDN w:val="0"/>
        <w:adjustRightInd w:val="0"/>
        <w:jc w:val="both"/>
        <w:rPr>
          <w:b/>
          <w:bCs/>
        </w:rPr>
      </w:pPr>
      <w:r>
        <w:rPr>
          <w:b/>
          <w:bCs/>
        </w:rPr>
        <w:t>THE ARGUMENTS OF THE ORTHODOX CHURCH</w:t>
      </w:r>
    </w:p>
    <w:p w:rsidR="008358FD" w:rsidRDefault="008358FD" w:rsidP="008358FD">
      <w:pPr>
        <w:widowControl w:val="0"/>
        <w:tabs>
          <w:tab w:val="left" w:pos="204"/>
        </w:tabs>
        <w:autoSpaceDE w:val="0"/>
        <w:autoSpaceDN w:val="0"/>
        <w:adjustRightInd w:val="0"/>
        <w:jc w:val="both"/>
        <w:rPr>
          <w:b/>
          <w:bCs/>
        </w:rPr>
      </w:pPr>
      <w:r>
        <w:rPr>
          <w:b/>
          <w:bCs/>
        </w:rPr>
        <w:t>CONCERNING THE REFUSAL OF THE ADDITION OF</w:t>
      </w:r>
    </w:p>
    <w:p w:rsidR="008358FD" w:rsidRDefault="008358FD" w:rsidP="008358FD">
      <w:pPr>
        <w:widowControl w:val="0"/>
        <w:tabs>
          <w:tab w:val="left" w:pos="204"/>
        </w:tabs>
        <w:autoSpaceDE w:val="0"/>
        <w:autoSpaceDN w:val="0"/>
        <w:adjustRightInd w:val="0"/>
        <w:jc w:val="both"/>
        <w:rPr>
          <w:b/>
          <w:bCs/>
        </w:rPr>
      </w:pPr>
      <w:r>
        <w:rPr>
          <w:b/>
          <w:bCs/>
        </w:rPr>
        <w:t>THE FILIOQUE</w:t>
      </w:r>
    </w:p>
    <w:p w:rsidR="008358FD" w:rsidRDefault="008358FD" w:rsidP="008358FD">
      <w:pPr>
        <w:widowControl w:val="0"/>
        <w:tabs>
          <w:tab w:val="left" w:pos="436"/>
        </w:tabs>
        <w:autoSpaceDE w:val="0"/>
        <w:autoSpaceDN w:val="0"/>
        <w:adjustRightInd w:val="0"/>
        <w:spacing w:line="289" w:lineRule="exact"/>
        <w:ind w:firstLine="436"/>
        <w:jc w:val="both"/>
        <w:rPr>
          <w:sz w:val="26"/>
          <w:szCs w:val="26"/>
        </w:rPr>
      </w:pPr>
      <w:r>
        <w:rPr>
          <w:sz w:val="26"/>
          <w:szCs w:val="26"/>
        </w:rPr>
        <w:t xml:space="preserve">1. The Lord assured us that the Holy Spirit proceeds from the Father (John </w:t>
      </w:r>
      <w:r>
        <w:rPr>
          <w:i/>
          <w:iCs/>
          <w:sz w:val="26"/>
          <w:szCs w:val="26"/>
        </w:rPr>
        <w:t xml:space="preserve">15:26), </w:t>
      </w:r>
      <w:r>
        <w:rPr>
          <w:sz w:val="26"/>
          <w:szCs w:val="26"/>
        </w:rPr>
        <w:t>therefore, the Orthodox Churches (the</w:t>
      </w:r>
    </w:p>
    <w:p w:rsidR="008358FD" w:rsidRDefault="008358FD" w:rsidP="008358FD">
      <w:pPr>
        <w:widowControl w:val="0"/>
        <w:tabs>
          <w:tab w:val="left" w:pos="436"/>
        </w:tabs>
        <w:autoSpaceDE w:val="0"/>
        <w:autoSpaceDN w:val="0"/>
        <w:adjustRightInd w:val="0"/>
        <w:spacing w:line="289" w:lineRule="exact"/>
        <w:jc w:val="both"/>
        <w:rPr>
          <w:sz w:val="26"/>
          <w:szCs w:val="26"/>
        </w:rPr>
      </w:pPr>
    </w:p>
    <w:p w:rsidR="008358FD" w:rsidRDefault="008358FD" w:rsidP="008358FD">
      <w:pPr>
        <w:widowControl w:val="0"/>
        <w:tabs>
          <w:tab w:val="left" w:pos="436"/>
        </w:tabs>
        <w:autoSpaceDE w:val="0"/>
        <w:autoSpaceDN w:val="0"/>
        <w:adjustRightInd w:val="0"/>
        <w:spacing w:line="289" w:lineRule="exact"/>
        <w:jc w:val="both"/>
        <w:rPr>
          <w:sz w:val="26"/>
          <w:szCs w:val="26"/>
        </w:rPr>
      </w:pPr>
    </w:p>
    <w:p w:rsidR="008358FD" w:rsidRDefault="008358FD" w:rsidP="008358FD">
      <w:pPr>
        <w:widowControl w:val="0"/>
        <w:tabs>
          <w:tab w:val="left" w:pos="436"/>
        </w:tabs>
        <w:autoSpaceDE w:val="0"/>
        <w:autoSpaceDN w:val="0"/>
        <w:adjustRightInd w:val="0"/>
        <w:jc w:val="center"/>
        <w:rPr>
          <w:b/>
          <w:bCs/>
          <w:sz w:val="16"/>
          <w:szCs w:val="16"/>
        </w:rPr>
      </w:pPr>
      <w:r>
        <w:rPr>
          <w:b/>
          <w:bCs/>
          <w:sz w:val="16"/>
          <w:szCs w:val="16"/>
        </w:rPr>
        <w:t>7</w:t>
      </w:r>
    </w:p>
    <w:p w:rsidR="008358FD" w:rsidRDefault="008358FD"/>
    <w:p w:rsidR="00CD5B87" w:rsidRDefault="00CD5B87"/>
    <w:p w:rsidR="00CD5B87" w:rsidRDefault="00CD5B87"/>
    <w:p w:rsidR="00CD5B87" w:rsidRDefault="00CD5B87"/>
    <w:p w:rsidR="00CD5B87" w:rsidRDefault="00CD5B87"/>
    <w:p w:rsidR="00CD5B87" w:rsidRDefault="00CD5B87"/>
    <w:p w:rsidR="00CD5B87" w:rsidRDefault="00CD5B87"/>
    <w:p w:rsidR="00CD5B87" w:rsidRDefault="00CD5B87"/>
    <w:p w:rsidR="00CD5B87" w:rsidRDefault="00CD5B87"/>
    <w:p w:rsidR="00CD5B87" w:rsidRDefault="00CD5B87" w:rsidP="00CD5B87">
      <w:pPr>
        <w:widowControl w:val="0"/>
        <w:tabs>
          <w:tab w:val="left" w:pos="204"/>
        </w:tabs>
        <w:autoSpaceDE w:val="0"/>
        <w:autoSpaceDN w:val="0"/>
        <w:adjustRightInd w:val="0"/>
        <w:spacing w:line="277" w:lineRule="exact"/>
        <w:jc w:val="both"/>
        <w:rPr>
          <w:sz w:val="26"/>
          <w:szCs w:val="26"/>
        </w:rPr>
      </w:pPr>
      <w:proofErr w:type="spellStart"/>
      <w:r>
        <w:rPr>
          <w:sz w:val="26"/>
          <w:szCs w:val="26"/>
        </w:rPr>
        <w:lastRenderedPageBreak/>
        <w:t>Chalcedonian</w:t>
      </w:r>
      <w:proofErr w:type="spellEnd"/>
      <w:r>
        <w:rPr>
          <w:sz w:val="26"/>
          <w:szCs w:val="26"/>
        </w:rPr>
        <w:t xml:space="preserve"> and non-</w:t>
      </w:r>
      <w:proofErr w:type="spellStart"/>
      <w:r>
        <w:rPr>
          <w:sz w:val="26"/>
          <w:szCs w:val="26"/>
        </w:rPr>
        <w:t>Chalcedoniafls</w:t>
      </w:r>
      <w:proofErr w:type="spellEnd"/>
      <w:r>
        <w:rPr>
          <w:sz w:val="26"/>
          <w:szCs w:val="26"/>
        </w:rPr>
        <w:t xml:space="preserve">) believe in the procession of the Holy Spirit from the Father alone. It is not because of Christ’s humility that He did not mention the Spirit’s procession from the Son, as Christ declared in the same verse that He would send Him. As He mentions the </w:t>
      </w:r>
      <w:proofErr w:type="spellStart"/>
      <w:r>
        <w:rPr>
          <w:sz w:val="26"/>
          <w:szCs w:val="26"/>
        </w:rPr>
        <w:t>sent</w:t>
      </w:r>
      <w:proofErr w:type="spellEnd"/>
      <w:r>
        <w:rPr>
          <w:sz w:val="26"/>
          <w:szCs w:val="26"/>
        </w:rPr>
        <w:t xml:space="preserve"> of the Holy Spirit by Him, why He does not refer to His procession from Him, but from the Father?!</w:t>
      </w:r>
    </w:p>
    <w:p w:rsidR="00CD5B87" w:rsidRDefault="00CD5B87" w:rsidP="00CD5B87">
      <w:pPr>
        <w:widowControl w:val="0"/>
        <w:tabs>
          <w:tab w:val="left" w:pos="204"/>
        </w:tabs>
        <w:autoSpaceDE w:val="0"/>
        <w:autoSpaceDN w:val="0"/>
        <w:adjustRightInd w:val="0"/>
        <w:spacing w:line="277" w:lineRule="exact"/>
        <w:jc w:val="both"/>
        <w:rPr>
          <w:sz w:val="26"/>
          <w:szCs w:val="26"/>
        </w:rPr>
      </w:pPr>
    </w:p>
    <w:p w:rsidR="00CD5B87" w:rsidRDefault="00CD5B87" w:rsidP="00CD5B87">
      <w:pPr>
        <w:widowControl w:val="0"/>
        <w:tabs>
          <w:tab w:val="left" w:pos="419"/>
          <w:tab w:val="left" w:pos="680"/>
        </w:tabs>
        <w:autoSpaceDE w:val="0"/>
        <w:autoSpaceDN w:val="0"/>
        <w:adjustRightInd w:val="0"/>
        <w:spacing w:line="277" w:lineRule="exact"/>
        <w:ind w:firstLine="419"/>
        <w:jc w:val="both"/>
        <w:rPr>
          <w:sz w:val="26"/>
          <w:szCs w:val="26"/>
        </w:rPr>
      </w:pPr>
      <w:r>
        <w:rPr>
          <w:sz w:val="26"/>
          <w:szCs w:val="26"/>
        </w:rPr>
        <w:t>2.</w:t>
      </w:r>
      <w:r>
        <w:rPr>
          <w:sz w:val="26"/>
          <w:szCs w:val="26"/>
        </w:rPr>
        <w:tab/>
        <w:t xml:space="preserve">The Orthodox Church insists on refusing the addition of the </w:t>
      </w:r>
      <w:proofErr w:type="spellStart"/>
      <w:r>
        <w:rPr>
          <w:i/>
          <w:iCs/>
          <w:sz w:val="26"/>
          <w:szCs w:val="26"/>
        </w:rPr>
        <w:t>Filioque</w:t>
      </w:r>
      <w:proofErr w:type="spellEnd"/>
      <w:r>
        <w:rPr>
          <w:i/>
          <w:iCs/>
          <w:sz w:val="26"/>
          <w:szCs w:val="26"/>
        </w:rPr>
        <w:t xml:space="preserve"> </w:t>
      </w:r>
      <w:r>
        <w:rPr>
          <w:sz w:val="26"/>
          <w:szCs w:val="26"/>
        </w:rPr>
        <w:t xml:space="preserve">because of the early Church’s experience and </w:t>
      </w:r>
      <w:proofErr w:type="gramStart"/>
      <w:r>
        <w:rPr>
          <w:sz w:val="26"/>
          <w:szCs w:val="26"/>
        </w:rPr>
        <w:t>teach</w:t>
      </w:r>
      <w:proofErr w:type="gramEnd"/>
      <w:r>
        <w:rPr>
          <w:sz w:val="26"/>
          <w:szCs w:val="26"/>
        </w:rPr>
        <w:t xml:space="preserve"> </w:t>
      </w:r>
      <w:proofErr w:type="spellStart"/>
      <w:r>
        <w:rPr>
          <w:sz w:val="26"/>
          <w:szCs w:val="26"/>
        </w:rPr>
        <w:t>ing</w:t>
      </w:r>
      <w:proofErr w:type="spellEnd"/>
      <w:r>
        <w:rPr>
          <w:sz w:val="26"/>
          <w:szCs w:val="26"/>
        </w:rPr>
        <w:t xml:space="preserve"> about the Holy Spirit are reflected on her creeds. None of the ancient creeds and liturgies embraced the </w:t>
      </w:r>
      <w:proofErr w:type="spellStart"/>
      <w:r>
        <w:rPr>
          <w:sz w:val="26"/>
          <w:szCs w:val="26"/>
        </w:rPr>
        <w:t>Filioque</w:t>
      </w:r>
      <w:proofErr w:type="spellEnd"/>
      <w:r>
        <w:rPr>
          <w:sz w:val="26"/>
          <w:szCs w:val="26"/>
        </w:rPr>
        <w:t xml:space="preserve"> notion. The </w:t>
      </w:r>
      <w:proofErr w:type="spellStart"/>
      <w:r>
        <w:rPr>
          <w:sz w:val="26"/>
          <w:szCs w:val="26"/>
        </w:rPr>
        <w:t>Epistola</w:t>
      </w:r>
      <w:proofErr w:type="spellEnd"/>
      <w:r>
        <w:rPr>
          <w:sz w:val="26"/>
          <w:szCs w:val="26"/>
        </w:rPr>
        <w:t xml:space="preserve"> </w:t>
      </w:r>
      <w:proofErr w:type="spellStart"/>
      <w:r>
        <w:rPr>
          <w:sz w:val="26"/>
          <w:szCs w:val="26"/>
        </w:rPr>
        <w:t>Apostolorum</w:t>
      </w:r>
      <w:proofErr w:type="spellEnd"/>
      <w:r>
        <w:rPr>
          <w:sz w:val="26"/>
          <w:szCs w:val="26"/>
        </w:rPr>
        <w:t xml:space="preserve">, the Old Creed of Alexandria, the so-called Egyptian Church Order, the fourth century Alexandrian and </w:t>
      </w:r>
      <w:proofErr w:type="spellStart"/>
      <w:r>
        <w:rPr>
          <w:sz w:val="26"/>
          <w:szCs w:val="26"/>
        </w:rPr>
        <w:t>Antiochene</w:t>
      </w:r>
      <w:proofErr w:type="spellEnd"/>
      <w:r>
        <w:rPr>
          <w:sz w:val="26"/>
          <w:szCs w:val="26"/>
        </w:rPr>
        <w:t xml:space="preserve"> Creeds, the Creeds of </w:t>
      </w:r>
      <w:proofErr w:type="spellStart"/>
      <w:r>
        <w:rPr>
          <w:sz w:val="26"/>
          <w:szCs w:val="26"/>
        </w:rPr>
        <w:t>Capadocia</w:t>
      </w:r>
      <w:proofErr w:type="spellEnd"/>
      <w:r>
        <w:rPr>
          <w:sz w:val="26"/>
          <w:szCs w:val="26"/>
        </w:rPr>
        <w:t xml:space="preserve"> etc... </w:t>
      </w:r>
      <w:r>
        <w:t xml:space="preserve">All </w:t>
      </w:r>
      <w:r>
        <w:rPr>
          <w:sz w:val="26"/>
          <w:szCs w:val="26"/>
        </w:rPr>
        <w:t>con</w:t>
      </w:r>
      <w:r>
        <w:rPr>
          <w:sz w:val="26"/>
          <w:szCs w:val="26"/>
        </w:rPr>
        <w:softHyphen/>
        <w:t xml:space="preserve">nect the Holy Spirit with the Church. Until late in the fifth century, no </w:t>
      </w:r>
      <w:proofErr w:type="spellStart"/>
      <w:r>
        <w:rPr>
          <w:sz w:val="26"/>
          <w:szCs w:val="26"/>
        </w:rPr>
        <w:t>Gallican</w:t>
      </w:r>
      <w:proofErr w:type="spellEnd"/>
      <w:r>
        <w:rPr>
          <w:sz w:val="26"/>
          <w:szCs w:val="26"/>
        </w:rPr>
        <w:t xml:space="preserve"> Creed or liturgy </w:t>
      </w:r>
      <w:r>
        <w:rPr>
          <w:sz w:val="8"/>
          <w:szCs w:val="8"/>
        </w:rPr>
        <w:t xml:space="preserve">- </w:t>
      </w:r>
      <w:r>
        <w:rPr>
          <w:sz w:val="26"/>
          <w:szCs w:val="26"/>
        </w:rPr>
        <w:t xml:space="preserve">including that of Faustus of </w:t>
      </w:r>
      <w:proofErr w:type="spellStart"/>
      <w:r>
        <w:rPr>
          <w:sz w:val="26"/>
          <w:szCs w:val="26"/>
        </w:rPr>
        <w:t>Riez</w:t>
      </w:r>
      <w:proofErr w:type="spellEnd"/>
      <w:r>
        <w:rPr>
          <w:sz w:val="26"/>
          <w:szCs w:val="26"/>
        </w:rPr>
        <w:t xml:space="preserve"> in his de “</w:t>
      </w:r>
      <w:proofErr w:type="spellStart"/>
      <w:r>
        <w:rPr>
          <w:sz w:val="26"/>
          <w:szCs w:val="26"/>
        </w:rPr>
        <w:t>Spiritu</w:t>
      </w:r>
      <w:proofErr w:type="spellEnd"/>
      <w:r>
        <w:rPr>
          <w:sz w:val="26"/>
          <w:szCs w:val="26"/>
        </w:rPr>
        <w:t xml:space="preserve"> Sancti” </w:t>
      </w:r>
      <w:r>
        <w:rPr>
          <w:sz w:val="8"/>
          <w:szCs w:val="8"/>
        </w:rPr>
        <w:t xml:space="preserve">- </w:t>
      </w:r>
      <w:r>
        <w:rPr>
          <w:sz w:val="26"/>
          <w:szCs w:val="26"/>
        </w:rPr>
        <w:t xml:space="preserve">has any evidence of the </w:t>
      </w:r>
      <w:proofErr w:type="spellStart"/>
      <w:r>
        <w:rPr>
          <w:i/>
          <w:iCs/>
          <w:sz w:val="26"/>
          <w:szCs w:val="26"/>
        </w:rPr>
        <w:t>Filioque</w:t>
      </w:r>
      <w:proofErr w:type="spellEnd"/>
      <w:r>
        <w:rPr>
          <w:i/>
          <w:iCs/>
          <w:sz w:val="26"/>
          <w:szCs w:val="26"/>
        </w:rPr>
        <w:t xml:space="preserve">. </w:t>
      </w:r>
      <w:proofErr w:type="gramStart"/>
      <w:r>
        <w:rPr>
          <w:sz w:val="26"/>
          <w:szCs w:val="26"/>
        </w:rPr>
        <w:t>In other words, the universal tradition of the early Church.</w:t>
      </w:r>
      <w:proofErr w:type="gramEnd"/>
    </w:p>
    <w:p w:rsidR="00CD5B87" w:rsidRDefault="00CD5B87" w:rsidP="00CD5B87">
      <w:pPr>
        <w:widowControl w:val="0"/>
        <w:tabs>
          <w:tab w:val="left" w:pos="419"/>
          <w:tab w:val="left" w:pos="680"/>
        </w:tabs>
        <w:autoSpaceDE w:val="0"/>
        <w:autoSpaceDN w:val="0"/>
        <w:adjustRightInd w:val="0"/>
        <w:spacing w:line="277" w:lineRule="exact"/>
        <w:jc w:val="both"/>
        <w:rPr>
          <w:sz w:val="26"/>
          <w:szCs w:val="26"/>
        </w:rPr>
      </w:pPr>
    </w:p>
    <w:p w:rsidR="00CD5B87" w:rsidRDefault="00CD5B87" w:rsidP="00CD5B87">
      <w:pPr>
        <w:widowControl w:val="0"/>
        <w:tabs>
          <w:tab w:val="left" w:pos="419"/>
        </w:tabs>
        <w:autoSpaceDE w:val="0"/>
        <w:autoSpaceDN w:val="0"/>
        <w:adjustRightInd w:val="0"/>
        <w:spacing w:line="277" w:lineRule="exact"/>
        <w:ind w:left="419"/>
        <w:jc w:val="both"/>
      </w:pPr>
      <w:r>
        <w:rPr>
          <w:sz w:val="26"/>
          <w:szCs w:val="26"/>
        </w:rPr>
        <w:t>The notion of a double procession was first adopted by the Synod of Toledo (477) which appears to have followed Augus</w:t>
      </w:r>
      <w:r>
        <w:rPr>
          <w:sz w:val="26"/>
          <w:szCs w:val="26"/>
        </w:rPr>
        <w:softHyphen/>
      </w:r>
      <w:r>
        <w:t>8</w:t>
      </w:r>
    </w:p>
    <w:p w:rsidR="00CD5B87" w:rsidRDefault="00CD5B87" w:rsidP="00CD5B87">
      <w:pPr>
        <w:widowControl w:val="0"/>
        <w:tabs>
          <w:tab w:val="left" w:pos="204"/>
        </w:tabs>
        <w:autoSpaceDE w:val="0"/>
        <w:autoSpaceDN w:val="0"/>
        <w:adjustRightInd w:val="0"/>
        <w:spacing w:line="277" w:lineRule="exact"/>
        <w:jc w:val="both"/>
        <w:rPr>
          <w:sz w:val="26"/>
          <w:szCs w:val="26"/>
        </w:rPr>
      </w:pPr>
      <w:proofErr w:type="gramStart"/>
      <w:r>
        <w:rPr>
          <w:sz w:val="26"/>
          <w:szCs w:val="26"/>
        </w:rPr>
        <w:t>tine</w:t>
      </w:r>
      <w:proofErr w:type="gramEnd"/>
    </w:p>
    <w:p w:rsidR="00CD5B87" w:rsidRDefault="00CD5B87" w:rsidP="00CD5B87">
      <w:pPr>
        <w:widowControl w:val="0"/>
        <w:tabs>
          <w:tab w:val="left" w:pos="204"/>
        </w:tabs>
        <w:autoSpaceDE w:val="0"/>
        <w:autoSpaceDN w:val="0"/>
        <w:adjustRightInd w:val="0"/>
        <w:spacing w:line="277" w:lineRule="exact"/>
        <w:jc w:val="both"/>
        <w:rPr>
          <w:sz w:val="26"/>
          <w:szCs w:val="26"/>
        </w:rPr>
      </w:pPr>
    </w:p>
    <w:p w:rsidR="00CD5B87" w:rsidRDefault="00CD5B87" w:rsidP="00CD5B87">
      <w:pPr>
        <w:widowControl w:val="0"/>
        <w:tabs>
          <w:tab w:val="left" w:pos="419"/>
        </w:tabs>
        <w:autoSpaceDE w:val="0"/>
        <w:autoSpaceDN w:val="0"/>
        <w:adjustRightInd w:val="0"/>
        <w:spacing w:line="277" w:lineRule="exact"/>
        <w:ind w:firstLine="419"/>
        <w:jc w:val="both"/>
        <w:rPr>
          <w:sz w:val="26"/>
          <w:szCs w:val="26"/>
        </w:rPr>
      </w:pPr>
      <w:r>
        <w:rPr>
          <w:sz w:val="26"/>
          <w:szCs w:val="26"/>
        </w:rPr>
        <w:t>The ecumenical councils anathematized any addition to the Church Creed.</w:t>
      </w:r>
    </w:p>
    <w:p w:rsidR="00CD5B87" w:rsidRDefault="00CD5B87" w:rsidP="00CD5B87">
      <w:pPr>
        <w:widowControl w:val="0"/>
        <w:tabs>
          <w:tab w:val="left" w:pos="419"/>
        </w:tabs>
        <w:autoSpaceDE w:val="0"/>
        <w:autoSpaceDN w:val="0"/>
        <w:adjustRightInd w:val="0"/>
        <w:spacing w:line="277" w:lineRule="exact"/>
        <w:jc w:val="both"/>
        <w:rPr>
          <w:sz w:val="26"/>
          <w:szCs w:val="26"/>
        </w:rPr>
      </w:pPr>
    </w:p>
    <w:p w:rsidR="00CD5B87" w:rsidRDefault="00CD5B87" w:rsidP="00CD5B87">
      <w:pPr>
        <w:widowControl w:val="0"/>
        <w:tabs>
          <w:tab w:val="left" w:pos="419"/>
          <w:tab w:val="left" w:pos="680"/>
        </w:tabs>
        <w:autoSpaceDE w:val="0"/>
        <w:autoSpaceDN w:val="0"/>
        <w:adjustRightInd w:val="0"/>
        <w:spacing w:line="277" w:lineRule="exact"/>
        <w:ind w:firstLine="419"/>
        <w:jc w:val="both"/>
        <w:rPr>
          <w:sz w:val="26"/>
          <w:szCs w:val="26"/>
        </w:rPr>
      </w:pPr>
      <w:r>
        <w:rPr>
          <w:sz w:val="26"/>
          <w:szCs w:val="26"/>
        </w:rPr>
        <w:t>3.</w:t>
      </w:r>
      <w:r>
        <w:rPr>
          <w:sz w:val="26"/>
          <w:szCs w:val="26"/>
        </w:rPr>
        <w:tab/>
        <w:t>Regarding the hypostatic existence, the early Fathers as</w:t>
      </w:r>
      <w:r>
        <w:rPr>
          <w:sz w:val="26"/>
          <w:szCs w:val="26"/>
        </w:rPr>
        <w:softHyphen/>
        <w:t xml:space="preserve">sure </w:t>
      </w:r>
      <w:proofErr w:type="spellStart"/>
      <w:proofErr w:type="gramStart"/>
      <w:r>
        <w:rPr>
          <w:sz w:val="26"/>
          <w:szCs w:val="26"/>
        </w:rPr>
        <w:t>thai</w:t>
      </w:r>
      <w:proofErr w:type="spellEnd"/>
      <w:proofErr w:type="gramEnd"/>
      <w:r>
        <w:rPr>
          <w:sz w:val="26"/>
          <w:szCs w:val="26"/>
        </w:rPr>
        <w:t>~ the Spirit proceeds from the Father alone:</w:t>
      </w:r>
    </w:p>
    <w:p w:rsidR="00CD5B87" w:rsidRDefault="00CD5B87" w:rsidP="00CD5B87">
      <w:pPr>
        <w:widowControl w:val="0"/>
        <w:tabs>
          <w:tab w:val="left" w:pos="419"/>
          <w:tab w:val="left" w:pos="680"/>
        </w:tabs>
        <w:autoSpaceDE w:val="0"/>
        <w:autoSpaceDN w:val="0"/>
        <w:adjustRightInd w:val="0"/>
        <w:spacing w:line="277" w:lineRule="exact"/>
        <w:jc w:val="both"/>
        <w:rPr>
          <w:sz w:val="26"/>
          <w:szCs w:val="26"/>
        </w:rPr>
      </w:pPr>
    </w:p>
    <w:p w:rsidR="00CD5B87" w:rsidRDefault="00CD5B87" w:rsidP="00CD5B87">
      <w:pPr>
        <w:widowControl w:val="0"/>
        <w:tabs>
          <w:tab w:val="left" w:pos="198"/>
        </w:tabs>
        <w:autoSpaceDE w:val="0"/>
        <w:autoSpaceDN w:val="0"/>
        <w:adjustRightInd w:val="0"/>
        <w:spacing w:line="277" w:lineRule="exact"/>
        <w:ind w:left="198" w:hanging="198"/>
        <w:jc w:val="both"/>
        <w:rPr>
          <w:sz w:val="26"/>
          <w:szCs w:val="26"/>
        </w:rPr>
      </w:pPr>
      <w:r>
        <w:rPr>
          <w:sz w:val="18"/>
          <w:szCs w:val="18"/>
        </w:rPr>
        <w:t>+</w:t>
      </w:r>
      <w:r>
        <w:rPr>
          <w:sz w:val="18"/>
          <w:szCs w:val="18"/>
        </w:rPr>
        <w:tab/>
      </w:r>
      <w:r>
        <w:rPr>
          <w:sz w:val="26"/>
          <w:szCs w:val="26"/>
        </w:rPr>
        <w:t xml:space="preserve">The Holy Spirit Himself also, which operates in the </w:t>
      </w:r>
      <w:proofErr w:type="spellStart"/>
      <w:r>
        <w:rPr>
          <w:sz w:val="26"/>
          <w:szCs w:val="26"/>
        </w:rPr>
        <w:t>proph</w:t>
      </w:r>
      <w:proofErr w:type="spellEnd"/>
      <w:r>
        <w:rPr>
          <w:sz w:val="26"/>
          <w:szCs w:val="26"/>
        </w:rPr>
        <w:t xml:space="preserve"> </w:t>
      </w:r>
      <w:proofErr w:type="spellStart"/>
      <w:r>
        <w:rPr>
          <w:sz w:val="26"/>
          <w:szCs w:val="26"/>
        </w:rPr>
        <w:t>ets</w:t>
      </w:r>
      <w:proofErr w:type="spellEnd"/>
      <w:r>
        <w:rPr>
          <w:sz w:val="26"/>
          <w:szCs w:val="26"/>
        </w:rPr>
        <w:t>, we assert to be an effluence of God, flowing from Him and</w:t>
      </w:r>
    </w:p>
    <w:p w:rsidR="00CD5B87" w:rsidRDefault="00CD5B87" w:rsidP="00CD5B87">
      <w:pPr>
        <w:widowControl w:val="0"/>
        <w:tabs>
          <w:tab w:val="left" w:pos="4580"/>
        </w:tabs>
        <w:autoSpaceDE w:val="0"/>
        <w:autoSpaceDN w:val="0"/>
        <w:adjustRightInd w:val="0"/>
        <w:ind w:left="4580"/>
        <w:jc w:val="both"/>
      </w:pPr>
      <w:r>
        <w:t>9</w:t>
      </w:r>
    </w:p>
    <w:p w:rsidR="00CD5B87" w:rsidRDefault="00CD5B87" w:rsidP="00CD5B87">
      <w:pPr>
        <w:widowControl w:val="0"/>
        <w:tabs>
          <w:tab w:val="left" w:pos="198"/>
        </w:tabs>
        <w:autoSpaceDE w:val="0"/>
        <w:autoSpaceDN w:val="0"/>
        <w:adjustRightInd w:val="0"/>
        <w:ind w:left="198"/>
        <w:jc w:val="both"/>
        <w:rPr>
          <w:sz w:val="26"/>
          <w:szCs w:val="26"/>
        </w:rPr>
      </w:pPr>
      <w:proofErr w:type="gramStart"/>
      <w:r>
        <w:rPr>
          <w:sz w:val="26"/>
          <w:szCs w:val="26"/>
        </w:rPr>
        <w:t>returning</w:t>
      </w:r>
      <w:proofErr w:type="gramEnd"/>
      <w:r>
        <w:rPr>
          <w:sz w:val="26"/>
          <w:szCs w:val="26"/>
        </w:rPr>
        <w:t xml:space="preserve"> back again like a beam of the sun</w:t>
      </w:r>
    </w:p>
    <w:p w:rsidR="00CD5B87" w:rsidRDefault="00CD5B87" w:rsidP="00CD5B87">
      <w:pPr>
        <w:widowControl w:val="0"/>
        <w:tabs>
          <w:tab w:val="left" w:pos="5181"/>
        </w:tabs>
        <w:autoSpaceDE w:val="0"/>
        <w:autoSpaceDN w:val="0"/>
        <w:adjustRightInd w:val="0"/>
        <w:ind w:left="5181"/>
        <w:jc w:val="both"/>
        <w:rPr>
          <w:sz w:val="26"/>
          <w:szCs w:val="26"/>
        </w:rPr>
      </w:pPr>
      <w:proofErr w:type="spellStart"/>
      <w:r>
        <w:rPr>
          <w:sz w:val="26"/>
          <w:szCs w:val="26"/>
        </w:rPr>
        <w:t>Athenagoras</w:t>
      </w:r>
      <w:proofErr w:type="spellEnd"/>
    </w:p>
    <w:p w:rsidR="00CD5B87" w:rsidRDefault="00CD5B87" w:rsidP="00CD5B87">
      <w:pPr>
        <w:widowControl w:val="0"/>
        <w:tabs>
          <w:tab w:val="left" w:pos="5181"/>
        </w:tabs>
        <w:autoSpaceDE w:val="0"/>
        <w:autoSpaceDN w:val="0"/>
        <w:adjustRightInd w:val="0"/>
        <w:jc w:val="both"/>
        <w:rPr>
          <w:sz w:val="26"/>
          <w:szCs w:val="26"/>
        </w:rPr>
      </w:pPr>
    </w:p>
    <w:p w:rsidR="00CD5B87" w:rsidRDefault="00CD5B87" w:rsidP="00CD5B87">
      <w:pPr>
        <w:widowControl w:val="0"/>
        <w:tabs>
          <w:tab w:val="left" w:pos="5181"/>
        </w:tabs>
        <w:autoSpaceDE w:val="0"/>
        <w:autoSpaceDN w:val="0"/>
        <w:adjustRightInd w:val="0"/>
        <w:jc w:val="both"/>
        <w:rPr>
          <w:sz w:val="26"/>
          <w:szCs w:val="26"/>
        </w:rPr>
      </w:pPr>
    </w:p>
    <w:p w:rsidR="00CD5B87" w:rsidRDefault="00CD5B87" w:rsidP="00CD5B87">
      <w:pPr>
        <w:widowControl w:val="0"/>
        <w:tabs>
          <w:tab w:val="left" w:pos="5181"/>
        </w:tabs>
        <w:autoSpaceDE w:val="0"/>
        <w:autoSpaceDN w:val="0"/>
        <w:adjustRightInd w:val="0"/>
        <w:jc w:val="both"/>
        <w:rPr>
          <w:sz w:val="26"/>
          <w:szCs w:val="26"/>
        </w:rPr>
      </w:pPr>
    </w:p>
    <w:p w:rsidR="00CD5B87" w:rsidRDefault="00CD5B87" w:rsidP="00CD5B87">
      <w:pPr>
        <w:widowControl w:val="0"/>
        <w:tabs>
          <w:tab w:val="left" w:pos="5181"/>
        </w:tabs>
        <w:autoSpaceDE w:val="0"/>
        <w:autoSpaceDN w:val="0"/>
        <w:adjustRightInd w:val="0"/>
        <w:jc w:val="both"/>
        <w:rPr>
          <w:sz w:val="26"/>
          <w:szCs w:val="26"/>
        </w:rPr>
      </w:pPr>
    </w:p>
    <w:p w:rsidR="00CD5B87" w:rsidRDefault="00CD5B87" w:rsidP="00CD5B87">
      <w:pPr>
        <w:widowControl w:val="0"/>
        <w:tabs>
          <w:tab w:val="left" w:pos="5181"/>
        </w:tabs>
        <w:autoSpaceDE w:val="0"/>
        <w:autoSpaceDN w:val="0"/>
        <w:adjustRightInd w:val="0"/>
        <w:jc w:val="center"/>
      </w:pPr>
      <w:r>
        <w:t>8</w:t>
      </w:r>
    </w:p>
    <w:p w:rsidR="00CD5B87" w:rsidRDefault="00CD5B87"/>
    <w:p w:rsidR="00CD5B87" w:rsidRDefault="00CD5B87"/>
    <w:p w:rsidR="00CD5B87" w:rsidRDefault="00CD5B87"/>
    <w:p w:rsidR="00CD5B87" w:rsidRDefault="00CD5B87"/>
    <w:p w:rsidR="00CD5B87" w:rsidRDefault="00CD5B87"/>
    <w:p w:rsidR="00CD5B87" w:rsidRDefault="00CD5B87"/>
    <w:p w:rsidR="00CD5B87" w:rsidRDefault="00CD5B87"/>
    <w:p w:rsidR="00CD5B87" w:rsidRDefault="00CD5B87"/>
    <w:p w:rsidR="00CD5B87" w:rsidRDefault="00CD5B87"/>
    <w:p w:rsidR="00CD5B87" w:rsidRDefault="00CD5B87"/>
    <w:p w:rsidR="00CD5B87" w:rsidRDefault="00CD5B87"/>
    <w:p w:rsidR="00CD5B87" w:rsidRDefault="00CD5B87"/>
    <w:p w:rsidR="00CD5B87" w:rsidRDefault="00CD5B87" w:rsidP="00CD5B87">
      <w:pPr>
        <w:widowControl w:val="0"/>
        <w:tabs>
          <w:tab w:val="left" w:pos="204"/>
        </w:tabs>
        <w:autoSpaceDE w:val="0"/>
        <w:autoSpaceDN w:val="0"/>
        <w:adjustRightInd w:val="0"/>
        <w:spacing w:line="289" w:lineRule="exact"/>
        <w:jc w:val="both"/>
        <w:rPr>
          <w:b/>
          <w:bCs/>
          <w:sz w:val="26"/>
          <w:szCs w:val="26"/>
        </w:rPr>
      </w:pPr>
      <w:r>
        <w:rPr>
          <w:sz w:val="16"/>
          <w:szCs w:val="16"/>
        </w:rPr>
        <w:lastRenderedPageBreak/>
        <w:t xml:space="preserve">+ </w:t>
      </w:r>
      <w:r>
        <w:rPr>
          <w:b/>
          <w:bCs/>
          <w:sz w:val="26"/>
          <w:szCs w:val="26"/>
        </w:rPr>
        <w:t xml:space="preserve">The Holy Ghost is truly Spirit, coming forth from the Father indeed, but not after the manner of </w:t>
      </w:r>
      <w:r>
        <w:t xml:space="preserve">the </w:t>
      </w:r>
      <w:r>
        <w:rPr>
          <w:b/>
          <w:bCs/>
          <w:sz w:val="26"/>
          <w:szCs w:val="26"/>
        </w:rPr>
        <w:t>Son, for it is not by</w:t>
      </w:r>
    </w:p>
    <w:p w:rsidR="00CD5B87" w:rsidRDefault="00CD5B87" w:rsidP="00CD5B87">
      <w:pPr>
        <w:widowControl w:val="0"/>
        <w:tabs>
          <w:tab w:val="left" w:pos="204"/>
        </w:tabs>
        <w:autoSpaceDE w:val="0"/>
        <w:autoSpaceDN w:val="0"/>
        <w:adjustRightInd w:val="0"/>
        <w:jc w:val="center"/>
        <w:rPr>
          <w:sz w:val="20"/>
          <w:szCs w:val="20"/>
        </w:rPr>
      </w:pPr>
      <w:r>
        <w:rPr>
          <w:sz w:val="20"/>
          <w:szCs w:val="20"/>
        </w:rPr>
        <w:t>10</w:t>
      </w:r>
    </w:p>
    <w:p w:rsidR="00CD5B87" w:rsidRDefault="00CD5B87" w:rsidP="00CD5B87">
      <w:pPr>
        <w:widowControl w:val="0"/>
        <w:tabs>
          <w:tab w:val="left" w:pos="204"/>
        </w:tabs>
        <w:autoSpaceDE w:val="0"/>
        <w:autoSpaceDN w:val="0"/>
        <w:adjustRightInd w:val="0"/>
        <w:jc w:val="both"/>
        <w:rPr>
          <w:b/>
          <w:bCs/>
          <w:sz w:val="26"/>
          <w:szCs w:val="26"/>
        </w:rPr>
      </w:pPr>
      <w:proofErr w:type="gramStart"/>
      <w:r>
        <w:rPr>
          <w:b/>
          <w:bCs/>
          <w:sz w:val="26"/>
          <w:szCs w:val="26"/>
        </w:rPr>
        <w:t>generation</w:t>
      </w:r>
      <w:proofErr w:type="gramEnd"/>
      <w:r>
        <w:rPr>
          <w:b/>
          <w:bCs/>
          <w:sz w:val="26"/>
          <w:szCs w:val="26"/>
        </w:rPr>
        <w:t xml:space="preserve"> but by procession</w:t>
      </w:r>
    </w:p>
    <w:p w:rsidR="00CD5B87" w:rsidRDefault="00CD5B87" w:rsidP="00CD5B87">
      <w:pPr>
        <w:widowControl w:val="0"/>
        <w:tabs>
          <w:tab w:val="left" w:pos="3985"/>
        </w:tabs>
        <w:autoSpaceDE w:val="0"/>
        <w:autoSpaceDN w:val="0"/>
        <w:adjustRightInd w:val="0"/>
        <w:ind w:left="3985"/>
        <w:jc w:val="both"/>
      </w:pPr>
      <w:r>
        <w:rPr>
          <w:sz w:val="26"/>
          <w:szCs w:val="26"/>
        </w:rPr>
        <w:t xml:space="preserve">St. </w:t>
      </w:r>
      <w:r>
        <w:rPr>
          <w:b/>
          <w:bCs/>
          <w:sz w:val="26"/>
          <w:szCs w:val="26"/>
        </w:rPr>
        <w:t xml:space="preserve">Gregory of </w:t>
      </w:r>
      <w:proofErr w:type="spellStart"/>
      <w:r>
        <w:t>Nazianzus</w:t>
      </w:r>
      <w:proofErr w:type="spellEnd"/>
    </w:p>
    <w:p w:rsidR="00CD5B87" w:rsidRDefault="00CD5B87" w:rsidP="00CD5B87">
      <w:pPr>
        <w:widowControl w:val="0"/>
        <w:tabs>
          <w:tab w:val="left" w:pos="3985"/>
        </w:tabs>
        <w:autoSpaceDE w:val="0"/>
        <w:autoSpaceDN w:val="0"/>
        <w:adjustRightInd w:val="0"/>
        <w:jc w:val="both"/>
      </w:pPr>
    </w:p>
    <w:p w:rsidR="00CD5B87" w:rsidRDefault="00CD5B87" w:rsidP="00CD5B87">
      <w:pPr>
        <w:widowControl w:val="0"/>
        <w:tabs>
          <w:tab w:val="left" w:pos="204"/>
        </w:tabs>
        <w:autoSpaceDE w:val="0"/>
        <w:autoSpaceDN w:val="0"/>
        <w:adjustRightInd w:val="0"/>
        <w:spacing w:line="289" w:lineRule="exact"/>
        <w:jc w:val="both"/>
        <w:rPr>
          <w:b/>
          <w:bCs/>
          <w:sz w:val="26"/>
          <w:szCs w:val="26"/>
        </w:rPr>
      </w:pPr>
      <w:r>
        <w:rPr>
          <w:sz w:val="16"/>
          <w:szCs w:val="16"/>
        </w:rPr>
        <w:t xml:space="preserve">+ </w:t>
      </w:r>
      <w:r>
        <w:rPr>
          <w:b/>
          <w:bCs/>
          <w:sz w:val="26"/>
          <w:szCs w:val="26"/>
        </w:rPr>
        <w:t>Thus, the characteristic of the Father’s Person cannot be trans</w:t>
      </w:r>
      <w:r>
        <w:rPr>
          <w:b/>
          <w:bCs/>
          <w:sz w:val="26"/>
          <w:szCs w:val="26"/>
        </w:rPr>
        <w:softHyphen/>
        <w:t xml:space="preserve">ferred to the Son or to the Spirit. It is </w:t>
      </w:r>
      <w:r>
        <w:t xml:space="preserve">the </w:t>
      </w:r>
      <w:r>
        <w:rPr>
          <w:b/>
          <w:bCs/>
          <w:sz w:val="26"/>
          <w:szCs w:val="26"/>
        </w:rPr>
        <w:t xml:space="preserve">characteristic of </w:t>
      </w:r>
      <w:r>
        <w:t xml:space="preserve">the </w:t>
      </w:r>
      <w:r>
        <w:rPr>
          <w:b/>
          <w:bCs/>
          <w:sz w:val="26"/>
          <w:szCs w:val="26"/>
        </w:rPr>
        <w:t xml:space="preserve">Father to exist without cause. </w:t>
      </w:r>
      <w:r>
        <w:t xml:space="preserve">This does </w:t>
      </w:r>
      <w:r>
        <w:rPr>
          <w:b/>
          <w:bCs/>
          <w:sz w:val="26"/>
          <w:szCs w:val="26"/>
        </w:rPr>
        <w:t xml:space="preserve">not apply to the </w:t>
      </w:r>
      <w:r>
        <w:t xml:space="preserve">Son </w:t>
      </w:r>
      <w:r>
        <w:rPr>
          <w:b/>
          <w:bCs/>
          <w:sz w:val="26"/>
          <w:szCs w:val="26"/>
        </w:rPr>
        <w:t xml:space="preserve">and the Spirit, for the Son “went out from </w:t>
      </w:r>
      <w:r>
        <w:t xml:space="preserve">the </w:t>
      </w:r>
      <w:r>
        <w:rPr>
          <w:b/>
          <w:bCs/>
          <w:sz w:val="26"/>
          <w:szCs w:val="26"/>
        </w:rPr>
        <w:t xml:space="preserve">Father” John 16:28. The scripture states, </w:t>
      </w:r>
      <w:r>
        <w:t xml:space="preserve">“and the </w:t>
      </w:r>
      <w:r>
        <w:rPr>
          <w:b/>
          <w:bCs/>
          <w:sz w:val="26"/>
          <w:szCs w:val="26"/>
        </w:rPr>
        <w:t xml:space="preserve">Spirit </w:t>
      </w:r>
      <w:r>
        <w:t xml:space="preserve">proceeds </w:t>
      </w:r>
      <w:r>
        <w:rPr>
          <w:b/>
          <w:bCs/>
          <w:sz w:val="26"/>
          <w:szCs w:val="26"/>
        </w:rPr>
        <w:t>from God” and “from the Father” John 15:26...11</w:t>
      </w:r>
    </w:p>
    <w:p w:rsidR="00CD5B87" w:rsidRDefault="00CD5B87" w:rsidP="00CD5B87">
      <w:pPr>
        <w:widowControl w:val="0"/>
        <w:tabs>
          <w:tab w:val="left" w:pos="4433"/>
        </w:tabs>
        <w:autoSpaceDE w:val="0"/>
        <w:autoSpaceDN w:val="0"/>
        <w:adjustRightInd w:val="0"/>
        <w:ind w:left="4433"/>
        <w:jc w:val="both"/>
        <w:rPr>
          <w:b/>
          <w:bCs/>
          <w:sz w:val="26"/>
          <w:szCs w:val="26"/>
        </w:rPr>
      </w:pPr>
      <w:r>
        <w:rPr>
          <w:b/>
          <w:bCs/>
          <w:sz w:val="26"/>
          <w:szCs w:val="26"/>
        </w:rPr>
        <w:t>St. Gregory of Nyssa</w:t>
      </w:r>
    </w:p>
    <w:p w:rsidR="00CD5B87" w:rsidRDefault="00CD5B87" w:rsidP="00CD5B87">
      <w:pPr>
        <w:widowControl w:val="0"/>
        <w:tabs>
          <w:tab w:val="decimal" w:pos="2125"/>
          <w:tab w:val="decimal" w:pos="5198"/>
        </w:tabs>
        <w:autoSpaceDE w:val="0"/>
        <w:autoSpaceDN w:val="0"/>
        <w:adjustRightInd w:val="0"/>
        <w:rPr>
          <w:sz w:val="20"/>
          <w:szCs w:val="20"/>
        </w:rPr>
      </w:pPr>
      <w:r>
        <w:rPr>
          <w:b/>
          <w:bCs/>
          <w:sz w:val="26"/>
          <w:szCs w:val="26"/>
        </w:rPr>
        <w:tab/>
      </w:r>
      <w:r>
        <w:rPr>
          <w:b/>
          <w:bCs/>
          <w:sz w:val="20"/>
          <w:szCs w:val="20"/>
        </w:rPr>
        <w:t>12</w:t>
      </w:r>
      <w:r>
        <w:rPr>
          <w:b/>
          <w:bCs/>
          <w:sz w:val="20"/>
          <w:szCs w:val="20"/>
        </w:rPr>
        <w:tab/>
      </w:r>
      <w:r>
        <w:rPr>
          <w:sz w:val="20"/>
          <w:szCs w:val="20"/>
        </w:rPr>
        <w:t>13</w:t>
      </w:r>
    </w:p>
    <w:p w:rsidR="00CD5B87" w:rsidRDefault="00CD5B87" w:rsidP="00CD5B87">
      <w:pPr>
        <w:widowControl w:val="0"/>
        <w:tabs>
          <w:tab w:val="decimal" w:pos="2125"/>
          <w:tab w:val="decimal" w:pos="5198"/>
        </w:tabs>
        <w:autoSpaceDE w:val="0"/>
        <w:autoSpaceDN w:val="0"/>
        <w:adjustRightInd w:val="0"/>
        <w:rPr>
          <w:sz w:val="20"/>
          <w:szCs w:val="20"/>
        </w:rPr>
      </w:pPr>
    </w:p>
    <w:p w:rsidR="00CD5B87" w:rsidRDefault="00CD5B87" w:rsidP="00CD5B87">
      <w:pPr>
        <w:widowControl w:val="0"/>
        <w:tabs>
          <w:tab w:val="left" w:pos="464"/>
        </w:tabs>
        <w:autoSpaceDE w:val="0"/>
        <w:autoSpaceDN w:val="0"/>
        <w:adjustRightInd w:val="0"/>
        <w:spacing w:line="289" w:lineRule="exact"/>
        <w:ind w:firstLine="464"/>
        <w:jc w:val="both"/>
        <w:rPr>
          <w:b/>
          <w:bCs/>
          <w:sz w:val="26"/>
          <w:szCs w:val="26"/>
        </w:rPr>
      </w:pPr>
      <w:r>
        <w:rPr>
          <w:b/>
          <w:bCs/>
          <w:sz w:val="26"/>
          <w:szCs w:val="26"/>
        </w:rPr>
        <w:t xml:space="preserve">St. Athanasius of Alexandria </w:t>
      </w:r>
      <w:r>
        <w:t xml:space="preserve">and </w:t>
      </w:r>
      <w:r>
        <w:rPr>
          <w:b/>
          <w:bCs/>
          <w:sz w:val="26"/>
          <w:szCs w:val="26"/>
        </w:rPr>
        <w:t xml:space="preserve">St. Basil clearly state that the Holy Spirit proceeds from the Father </w:t>
      </w:r>
      <w:r>
        <w:rPr>
          <w:sz w:val="26"/>
          <w:szCs w:val="26"/>
        </w:rPr>
        <w:t xml:space="preserve">without </w:t>
      </w:r>
      <w:r>
        <w:rPr>
          <w:b/>
          <w:bCs/>
          <w:sz w:val="26"/>
          <w:szCs w:val="26"/>
        </w:rPr>
        <w:t>mentioning the Son.</w:t>
      </w:r>
    </w:p>
    <w:p w:rsidR="00CD5B87" w:rsidRDefault="00CD5B87" w:rsidP="00CD5B87">
      <w:pPr>
        <w:widowControl w:val="0"/>
        <w:tabs>
          <w:tab w:val="left" w:pos="464"/>
        </w:tabs>
        <w:autoSpaceDE w:val="0"/>
        <w:autoSpaceDN w:val="0"/>
        <w:adjustRightInd w:val="0"/>
        <w:spacing w:line="289" w:lineRule="exact"/>
        <w:jc w:val="both"/>
        <w:rPr>
          <w:b/>
          <w:bCs/>
          <w:sz w:val="26"/>
          <w:szCs w:val="26"/>
        </w:rPr>
      </w:pPr>
    </w:p>
    <w:p w:rsidR="00CD5B87" w:rsidRDefault="00CD5B87" w:rsidP="00CD5B87">
      <w:pPr>
        <w:widowControl w:val="0"/>
        <w:tabs>
          <w:tab w:val="left" w:pos="464"/>
          <w:tab w:val="left" w:pos="725"/>
        </w:tabs>
        <w:autoSpaceDE w:val="0"/>
        <w:autoSpaceDN w:val="0"/>
        <w:adjustRightInd w:val="0"/>
        <w:spacing w:line="289" w:lineRule="exact"/>
        <w:ind w:firstLine="464"/>
        <w:jc w:val="both"/>
        <w:rPr>
          <w:b/>
          <w:bCs/>
          <w:sz w:val="26"/>
          <w:szCs w:val="26"/>
        </w:rPr>
      </w:pPr>
      <w:r>
        <w:rPr>
          <w:b/>
          <w:bCs/>
          <w:sz w:val="26"/>
          <w:szCs w:val="26"/>
        </w:rPr>
        <w:t>4.</w:t>
      </w:r>
      <w:r>
        <w:rPr>
          <w:b/>
          <w:bCs/>
          <w:sz w:val="26"/>
          <w:szCs w:val="26"/>
        </w:rPr>
        <w:tab/>
        <w:t xml:space="preserve">The addition of the </w:t>
      </w:r>
      <w:proofErr w:type="spellStart"/>
      <w:r>
        <w:rPr>
          <w:i/>
          <w:iCs/>
        </w:rPr>
        <w:t>Filioque</w:t>
      </w:r>
      <w:proofErr w:type="spellEnd"/>
      <w:r>
        <w:rPr>
          <w:i/>
          <w:iCs/>
        </w:rPr>
        <w:t xml:space="preserve"> </w:t>
      </w:r>
      <w:r>
        <w:rPr>
          <w:b/>
          <w:bCs/>
          <w:sz w:val="26"/>
          <w:szCs w:val="26"/>
        </w:rPr>
        <w:t xml:space="preserve">is not acceptable </w:t>
      </w:r>
      <w:proofErr w:type="spellStart"/>
      <w:r>
        <w:rPr>
          <w:b/>
          <w:bCs/>
          <w:sz w:val="26"/>
          <w:szCs w:val="26"/>
        </w:rPr>
        <w:t>theologi</w:t>
      </w:r>
      <w:proofErr w:type="spellEnd"/>
      <w:r>
        <w:rPr>
          <w:b/>
          <w:bCs/>
          <w:sz w:val="26"/>
          <w:szCs w:val="26"/>
        </w:rPr>
        <w:t xml:space="preserve"> </w:t>
      </w:r>
      <w:proofErr w:type="spellStart"/>
      <w:r>
        <w:rPr>
          <w:b/>
          <w:bCs/>
          <w:sz w:val="26"/>
          <w:szCs w:val="26"/>
        </w:rPr>
        <w:t>cally</w:t>
      </w:r>
      <w:proofErr w:type="spellEnd"/>
      <w:r>
        <w:rPr>
          <w:b/>
          <w:bCs/>
          <w:sz w:val="26"/>
          <w:szCs w:val="26"/>
        </w:rPr>
        <w:t xml:space="preserve">. During the </w:t>
      </w:r>
      <w:r>
        <w:rPr>
          <w:i/>
          <w:iCs/>
        </w:rPr>
        <w:t>“</w:t>
      </w:r>
      <w:proofErr w:type="spellStart"/>
      <w:r>
        <w:rPr>
          <w:i/>
          <w:iCs/>
        </w:rPr>
        <w:t>Fdioque</w:t>
      </w:r>
      <w:proofErr w:type="spellEnd"/>
      <w:r>
        <w:rPr>
          <w:i/>
          <w:iCs/>
        </w:rPr>
        <w:t xml:space="preserve"> </w:t>
      </w:r>
      <w:r>
        <w:rPr>
          <w:b/>
          <w:bCs/>
          <w:i/>
          <w:iCs/>
        </w:rPr>
        <w:t xml:space="preserve">Controversy” </w:t>
      </w:r>
      <w:r>
        <w:t xml:space="preserve">many </w:t>
      </w:r>
      <w:r>
        <w:rPr>
          <w:b/>
          <w:bCs/>
          <w:sz w:val="26"/>
          <w:szCs w:val="26"/>
        </w:rPr>
        <w:t xml:space="preserve">latter </w:t>
      </w:r>
      <w:r>
        <w:t xml:space="preserve">Greek writ </w:t>
      </w:r>
      <w:proofErr w:type="spellStart"/>
      <w:r>
        <w:rPr>
          <w:b/>
          <w:bCs/>
          <w:sz w:val="26"/>
          <w:szCs w:val="26"/>
        </w:rPr>
        <w:t>ers</w:t>
      </w:r>
      <w:proofErr w:type="spellEnd"/>
      <w:r>
        <w:rPr>
          <w:b/>
          <w:bCs/>
          <w:sz w:val="26"/>
          <w:szCs w:val="26"/>
        </w:rPr>
        <w:t xml:space="preserve"> were involved in defending the </w:t>
      </w:r>
      <w:r>
        <w:rPr>
          <w:sz w:val="26"/>
          <w:szCs w:val="26"/>
        </w:rPr>
        <w:t>traditional formula -</w:t>
      </w:r>
      <w:proofErr w:type="spellStart"/>
      <w:r>
        <w:rPr>
          <w:sz w:val="26"/>
          <w:szCs w:val="26"/>
        </w:rPr>
        <w:t>Nicene</w:t>
      </w:r>
      <w:r>
        <w:rPr>
          <w:sz w:val="26"/>
          <w:szCs w:val="26"/>
        </w:rPr>
        <w:softHyphen/>
      </w:r>
      <w:r>
        <w:rPr>
          <w:b/>
          <w:bCs/>
          <w:sz w:val="26"/>
          <w:szCs w:val="26"/>
        </w:rPr>
        <w:t>Constantinoplitan</w:t>
      </w:r>
      <w:proofErr w:type="spellEnd"/>
      <w:r>
        <w:rPr>
          <w:b/>
          <w:bCs/>
          <w:sz w:val="26"/>
          <w:szCs w:val="26"/>
        </w:rPr>
        <w:t xml:space="preserve"> Creed </w:t>
      </w:r>
      <w:r>
        <w:rPr>
          <w:sz w:val="16"/>
          <w:szCs w:val="16"/>
        </w:rPr>
        <w:t xml:space="preserve">-: </w:t>
      </w:r>
      <w:r>
        <w:rPr>
          <w:b/>
          <w:bCs/>
          <w:sz w:val="26"/>
          <w:szCs w:val="26"/>
        </w:rPr>
        <w:t xml:space="preserve">the Spirit proceeds from the Father. They concentrated on the distinction </w:t>
      </w:r>
      <w:r>
        <w:rPr>
          <w:sz w:val="26"/>
          <w:szCs w:val="26"/>
        </w:rPr>
        <w:t xml:space="preserve">between the </w:t>
      </w:r>
      <w:proofErr w:type="spellStart"/>
      <w:r>
        <w:t>proces</w:t>
      </w:r>
      <w:proofErr w:type="spellEnd"/>
      <w:r>
        <w:t xml:space="preserve"> </w:t>
      </w:r>
      <w:proofErr w:type="spellStart"/>
      <w:proofErr w:type="gramStart"/>
      <w:r>
        <w:rPr>
          <w:b/>
          <w:bCs/>
          <w:sz w:val="26"/>
          <w:szCs w:val="26"/>
        </w:rPr>
        <w:t>sion</w:t>
      </w:r>
      <w:proofErr w:type="spellEnd"/>
      <w:proofErr w:type="gramEnd"/>
      <w:r>
        <w:rPr>
          <w:b/>
          <w:bCs/>
          <w:sz w:val="26"/>
          <w:szCs w:val="26"/>
        </w:rPr>
        <w:t xml:space="preserve">” of the Spirit from the Father alone, and the </w:t>
      </w:r>
      <w:r>
        <w:rPr>
          <w:sz w:val="26"/>
          <w:szCs w:val="26"/>
        </w:rPr>
        <w:t xml:space="preserve">eternal </w:t>
      </w:r>
      <w:r>
        <w:rPr>
          <w:b/>
          <w:bCs/>
          <w:sz w:val="26"/>
          <w:szCs w:val="26"/>
        </w:rPr>
        <w:t>“manifesta</w:t>
      </w:r>
      <w:r>
        <w:rPr>
          <w:b/>
          <w:bCs/>
          <w:sz w:val="26"/>
          <w:szCs w:val="26"/>
        </w:rPr>
        <w:softHyphen/>
        <w:t xml:space="preserve">tion” of the Spirit through the Son. </w:t>
      </w:r>
      <w:proofErr w:type="gramStart"/>
      <w:r>
        <w:rPr>
          <w:b/>
          <w:bCs/>
          <w:sz w:val="26"/>
          <w:szCs w:val="26"/>
        </w:rPr>
        <w:t xml:space="preserve">Among those </w:t>
      </w:r>
      <w:r>
        <w:t xml:space="preserve">writ </w:t>
      </w:r>
      <w:proofErr w:type="spellStart"/>
      <w:r>
        <w:rPr>
          <w:b/>
          <w:bCs/>
          <w:sz w:val="26"/>
          <w:szCs w:val="26"/>
        </w:rPr>
        <w:t>em</w:t>
      </w:r>
      <w:proofErr w:type="spellEnd"/>
      <w:r>
        <w:rPr>
          <w:b/>
          <w:bCs/>
          <w:sz w:val="26"/>
          <w:szCs w:val="26"/>
        </w:rPr>
        <w:t xml:space="preserve"> </w:t>
      </w:r>
      <w:proofErr w:type="spellStart"/>
      <w:r>
        <w:rPr>
          <w:b/>
          <w:bCs/>
          <w:sz w:val="26"/>
          <w:szCs w:val="26"/>
        </w:rPr>
        <w:t>Pbotius</w:t>
      </w:r>
      <w:proofErr w:type="spellEnd"/>
      <w:r>
        <w:rPr>
          <w:b/>
          <w:bCs/>
          <w:sz w:val="26"/>
          <w:szCs w:val="26"/>
        </w:rPr>
        <w:t xml:space="preserve"> (c.810- c. </w:t>
      </w:r>
      <w:r>
        <w:rPr>
          <w:b/>
          <w:bCs/>
          <w:i/>
          <w:iCs/>
        </w:rPr>
        <w:t xml:space="preserve">895), </w:t>
      </w:r>
      <w:r>
        <w:rPr>
          <w:b/>
          <w:bCs/>
          <w:sz w:val="26"/>
          <w:szCs w:val="26"/>
        </w:rPr>
        <w:t xml:space="preserve">Gregory the </w:t>
      </w:r>
      <w:r>
        <w:t xml:space="preserve">Cypriot </w:t>
      </w:r>
      <w:r>
        <w:rPr>
          <w:sz w:val="26"/>
          <w:szCs w:val="26"/>
        </w:rPr>
        <w:t xml:space="preserve">(13th century), </w:t>
      </w:r>
      <w:r>
        <w:rPr>
          <w:b/>
          <w:bCs/>
          <w:sz w:val="26"/>
          <w:szCs w:val="26"/>
        </w:rPr>
        <w:t xml:space="preserve">Gregory </w:t>
      </w:r>
      <w:proofErr w:type="spellStart"/>
      <w:r>
        <w:rPr>
          <w:sz w:val="26"/>
          <w:szCs w:val="26"/>
        </w:rPr>
        <w:t>Palamas</w:t>
      </w:r>
      <w:proofErr w:type="spellEnd"/>
      <w:r>
        <w:rPr>
          <w:sz w:val="26"/>
          <w:szCs w:val="26"/>
        </w:rPr>
        <w:t xml:space="preserve"> </w:t>
      </w:r>
      <w:r>
        <w:rPr>
          <w:b/>
          <w:bCs/>
          <w:sz w:val="26"/>
          <w:szCs w:val="26"/>
        </w:rPr>
        <w:t>(c.1296-13</w:t>
      </w:r>
      <w:r>
        <w:rPr>
          <w:b/>
          <w:bCs/>
          <w:sz w:val="26"/>
          <w:szCs w:val="26"/>
          <w:vertAlign w:val="superscript"/>
        </w:rPr>
        <w:t>59</w:t>
      </w:r>
      <w:r>
        <w:rPr>
          <w:sz w:val="26"/>
          <w:szCs w:val="26"/>
        </w:rPr>
        <w:t xml:space="preserve">) </w:t>
      </w:r>
      <w:r>
        <w:t xml:space="preserve">and Mark </w:t>
      </w:r>
      <w:r>
        <w:rPr>
          <w:b/>
          <w:bCs/>
          <w:sz w:val="26"/>
          <w:szCs w:val="26"/>
        </w:rPr>
        <w:t xml:space="preserve">of </w:t>
      </w:r>
      <w:proofErr w:type="spellStart"/>
      <w:r>
        <w:rPr>
          <w:sz w:val="26"/>
          <w:szCs w:val="26"/>
        </w:rPr>
        <w:t>Epbesus</w:t>
      </w:r>
      <w:proofErr w:type="spellEnd"/>
      <w:r>
        <w:rPr>
          <w:sz w:val="26"/>
          <w:szCs w:val="26"/>
        </w:rPr>
        <w:t>.</w:t>
      </w:r>
      <w:proofErr w:type="gramEnd"/>
      <w:r>
        <w:rPr>
          <w:sz w:val="26"/>
          <w:szCs w:val="26"/>
        </w:rPr>
        <w:t xml:space="preserve"> </w:t>
      </w:r>
      <w:r>
        <w:rPr>
          <w:b/>
          <w:bCs/>
          <w:sz w:val="26"/>
          <w:szCs w:val="26"/>
        </w:rPr>
        <w:t>Their main argu</w:t>
      </w:r>
      <w:r>
        <w:rPr>
          <w:b/>
          <w:bCs/>
          <w:sz w:val="26"/>
          <w:szCs w:val="26"/>
        </w:rPr>
        <w:softHyphen/>
        <w:t xml:space="preserve">ment runs thus: The faculty of </w:t>
      </w:r>
      <w:r>
        <w:rPr>
          <w:sz w:val="26"/>
          <w:szCs w:val="26"/>
        </w:rPr>
        <w:t xml:space="preserve">proceeding </w:t>
      </w:r>
      <w:r>
        <w:rPr>
          <w:b/>
          <w:bCs/>
          <w:sz w:val="26"/>
          <w:szCs w:val="26"/>
        </w:rPr>
        <w:t xml:space="preserve">of the Holy Spirit is a hypostatic property of the Father and not the </w:t>
      </w:r>
      <w:r>
        <w:t xml:space="preserve">common divine </w:t>
      </w:r>
      <w:r>
        <w:rPr>
          <w:b/>
          <w:bCs/>
          <w:sz w:val="26"/>
          <w:szCs w:val="26"/>
        </w:rPr>
        <w:t>nature</w:t>
      </w:r>
      <w:r>
        <w:rPr>
          <w:b/>
          <w:bCs/>
          <w:sz w:val="26"/>
          <w:szCs w:val="26"/>
          <w:vertAlign w:val="superscript"/>
        </w:rPr>
        <w:t>14</w:t>
      </w:r>
      <w:r>
        <w:rPr>
          <w:sz w:val="26"/>
          <w:szCs w:val="26"/>
        </w:rPr>
        <w:t xml:space="preserve">, therefore, the double procession from the Father </w:t>
      </w:r>
      <w:r>
        <w:t xml:space="preserve">and </w:t>
      </w:r>
      <w:r>
        <w:rPr>
          <w:b/>
          <w:bCs/>
          <w:sz w:val="26"/>
          <w:szCs w:val="26"/>
        </w:rPr>
        <w:t>the Son means:</w:t>
      </w:r>
    </w:p>
    <w:p w:rsidR="00CD5B87" w:rsidRDefault="00CD5B87" w:rsidP="00CD5B87">
      <w:pPr>
        <w:widowControl w:val="0"/>
        <w:tabs>
          <w:tab w:val="left" w:pos="464"/>
          <w:tab w:val="left" w:pos="725"/>
        </w:tabs>
        <w:autoSpaceDE w:val="0"/>
        <w:autoSpaceDN w:val="0"/>
        <w:adjustRightInd w:val="0"/>
        <w:spacing w:line="289" w:lineRule="exact"/>
        <w:jc w:val="both"/>
        <w:rPr>
          <w:b/>
          <w:bCs/>
          <w:sz w:val="26"/>
          <w:szCs w:val="26"/>
        </w:rPr>
      </w:pPr>
    </w:p>
    <w:p w:rsidR="00CD5B87" w:rsidRDefault="00CD5B87" w:rsidP="00CD5B87">
      <w:pPr>
        <w:widowControl w:val="0"/>
        <w:tabs>
          <w:tab w:val="left" w:pos="459"/>
        </w:tabs>
        <w:autoSpaceDE w:val="0"/>
        <w:autoSpaceDN w:val="0"/>
        <w:adjustRightInd w:val="0"/>
        <w:spacing w:line="289" w:lineRule="exact"/>
        <w:ind w:firstLine="459"/>
        <w:jc w:val="both"/>
      </w:pPr>
      <w:r>
        <w:rPr>
          <w:b/>
          <w:bCs/>
          <w:sz w:val="26"/>
          <w:szCs w:val="26"/>
        </w:rPr>
        <w:t xml:space="preserve">~A confusion of the </w:t>
      </w:r>
      <w:r>
        <w:rPr>
          <w:sz w:val="26"/>
          <w:szCs w:val="26"/>
        </w:rPr>
        <w:t xml:space="preserve">hypostatic properties, the Son shares the </w:t>
      </w:r>
      <w:proofErr w:type="spellStart"/>
      <w:r>
        <w:rPr>
          <w:b/>
          <w:bCs/>
          <w:sz w:val="26"/>
          <w:szCs w:val="26"/>
        </w:rPr>
        <w:t>hypostsis</w:t>
      </w:r>
      <w:proofErr w:type="spellEnd"/>
      <w:r>
        <w:rPr>
          <w:b/>
          <w:bCs/>
          <w:sz w:val="26"/>
          <w:szCs w:val="26"/>
        </w:rPr>
        <w:t xml:space="preserve"> of the Father or </w:t>
      </w:r>
      <w:r>
        <w:rPr>
          <w:sz w:val="26"/>
          <w:szCs w:val="26"/>
        </w:rPr>
        <w:t xml:space="preserve">stands </w:t>
      </w:r>
      <w:r>
        <w:rPr>
          <w:b/>
          <w:bCs/>
          <w:sz w:val="26"/>
          <w:szCs w:val="26"/>
        </w:rPr>
        <w:t xml:space="preserve">for </w:t>
      </w:r>
      <w:r>
        <w:t xml:space="preserve">it. According </w:t>
      </w:r>
      <w:r>
        <w:rPr>
          <w:b/>
          <w:bCs/>
          <w:sz w:val="26"/>
          <w:szCs w:val="26"/>
        </w:rPr>
        <w:t xml:space="preserve">to the Joint Orthodox </w:t>
      </w:r>
      <w:r>
        <w:rPr>
          <w:sz w:val="8"/>
          <w:szCs w:val="8"/>
        </w:rPr>
        <w:t xml:space="preserve">- </w:t>
      </w:r>
      <w:r>
        <w:rPr>
          <w:b/>
          <w:bCs/>
          <w:sz w:val="26"/>
          <w:szCs w:val="26"/>
        </w:rPr>
        <w:t xml:space="preserve">Old Catholic </w:t>
      </w:r>
      <w:r>
        <w:rPr>
          <w:sz w:val="26"/>
          <w:szCs w:val="26"/>
        </w:rPr>
        <w:t xml:space="preserve">Theological Commission, </w:t>
      </w:r>
      <w:proofErr w:type="spellStart"/>
      <w:r>
        <w:rPr>
          <w:sz w:val="26"/>
          <w:szCs w:val="26"/>
        </w:rPr>
        <w:t>LThe</w:t>
      </w:r>
      <w:proofErr w:type="spellEnd"/>
      <w:r>
        <w:rPr>
          <w:sz w:val="26"/>
          <w:szCs w:val="26"/>
        </w:rPr>
        <w:t xml:space="preserve"> </w:t>
      </w:r>
      <w:r>
        <w:rPr>
          <w:b/>
          <w:bCs/>
          <w:sz w:val="26"/>
          <w:szCs w:val="26"/>
        </w:rPr>
        <w:t xml:space="preserve">Father is distinct from the other </w:t>
      </w:r>
      <w:r>
        <w:t xml:space="preserve">Persons </w:t>
      </w:r>
      <w:r>
        <w:rPr>
          <w:sz w:val="26"/>
          <w:szCs w:val="26"/>
        </w:rPr>
        <w:t xml:space="preserve">(Hypostases) </w:t>
      </w:r>
      <w:r>
        <w:t xml:space="preserve">inasmuch as </w:t>
      </w:r>
      <w:r>
        <w:rPr>
          <w:b/>
          <w:bCs/>
          <w:sz w:val="26"/>
          <w:szCs w:val="26"/>
        </w:rPr>
        <w:t xml:space="preserve">from His nature and from </w:t>
      </w:r>
      <w:r>
        <w:t xml:space="preserve">all eternity </w:t>
      </w:r>
      <w:r>
        <w:rPr>
          <w:b/>
          <w:bCs/>
          <w:sz w:val="26"/>
          <w:szCs w:val="26"/>
        </w:rPr>
        <w:t xml:space="preserve">He </w:t>
      </w:r>
      <w:r>
        <w:t xml:space="preserve">begets </w:t>
      </w:r>
      <w:r>
        <w:rPr>
          <w:b/>
          <w:bCs/>
          <w:sz w:val="26"/>
          <w:szCs w:val="26"/>
        </w:rPr>
        <w:t xml:space="preserve">the </w:t>
      </w:r>
      <w:r>
        <w:rPr>
          <w:sz w:val="26"/>
          <w:szCs w:val="26"/>
        </w:rPr>
        <w:t xml:space="preserve">Son and sends </w:t>
      </w:r>
      <w:r>
        <w:t>forth</w:t>
      </w:r>
    </w:p>
    <w:p w:rsidR="00CD5B87" w:rsidRDefault="00CD5B87" w:rsidP="00CD5B87">
      <w:pPr>
        <w:widowControl w:val="0"/>
        <w:tabs>
          <w:tab w:val="left" w:pos="459"/>
        </w:tabs>
        <w:autoSpaceDE w:val="0"/>
        <w:autoSpaceDN w:val="0"/>
        <w:adjustRightInd w:val="0"/>
        <w:spacing w:line="289" w:lineRule="exact"/>
        <w:jc w:val="both"/>
      </w:pPr>
    </w:p>
    <w:p w:rsidR="00CD5B87" w:rsidRDefault="00CD5B87" w:rsidP="00CD5B87">
      <w:pPr>
        <w:widowControl w:val="0"/>
        <w:tabs>
          <w:tab w:val="left" w:pos="459"/>
        </w:tabs>
        <w:autoSpaceDE w:val="0"/>
        <w:autoSpaceDN w:val="0"/>
        <w:adjustRightInd w:val="0"/>
        <w:spacing w:line="289" w:lineRule="exact"/>
        <w:jc w:val="both"/>
      </w:pPr>
    </w:p>
    <w:p w:rsidR="00CD5B87" w:rsidRDefault="00CD5B87" w:rsidP="00CD5B87">
      <w:pPr>
        <w:widowControl w:val="0"/>
        <w:tabs>
          <w:tab w:val="left" w:pos="459"/>
        </w:tabs>
        <w:autoSpaceDE w:val="0"/>
        <w:autoSpaceDN w:val="0"/>
        <w:adjustRightInd w:val="0"/>
        <w:spacing w:line="289" w:lineRule="exact"/>
        <w:jc w:val="both"/>
      </w:pPr>
    </w:p>
    <w:p w:rsidR="00CD5B87" w:rsidRDefault="00CD5B87" w:rsidP="00CD5B87">
      <w:pPr>
        <w:widowControl w:val="0"/>
        <w:tabs>
          <w:tab w:val="left" w:pos="459"/>
        </w:tabs>
        <w:autoSpaceDE w:val="0"/>
        <w:autoSpaceDN w:val="0"/>
        <w:adjustRightInd w:val="0"/>
        <w:jc w:val="center"/>
        <w:rPr>
          <w:b/>
          <w:bCs/>
          <w:sz w:val="20"/>
          <w:szCs w:val="20"/>
        </w:rPr>
      </w:pPr>
      <w:r>
        <w:rPr>
          <w:b/>
          <w:bCs/>
          <w:sz w:val="20"/>
          <w:szCs w:val="20"/>
        </w:rPr>
        <w:t>9</w:t>
      </w:r>
    </w:p>
    <w:p w:rsidR="00CD5B87" w:rsidRDefault="00CD5B87"/>
    <w:p w:rsidR="00CD5B87" w:rsidRDefault="00CD5B87"/>
    <w:p w:rsidR="00CD5B87" w:rsidRDefault="00CD5B87"/>
    <w:p w:rsidR="00CD5B87" w:rsidRDefault="00CD5B87"/>
    <w:p w:rsidR="00CD5B87" w:rsidRDefault="00CD5B87"/>
    <w:p w:rsidR="00CD5B87" w:rsidRDefault="00CD5B87"/>
    <w:p w:rsidR="00CD5B87" w:rsidRDefault="00CD5B87"/>
    <w:p w:rsidR="00CD5B87" w:rsidRDefault="00CD5B87"/>
    <w:p w:rsidR="00CD5B87" w:rsidRDefault="00CD5B87"/>
    <w:p w:rsidR="00CD5B87" w:rsidRDefault="00CD5B87"/>
    <w:p w:rsidR="00CD5B87" w:rsidRDefault="00CD5B87"/>
    <w:p w:rsidR="00CD5B87" w:rsidRDefault="00CD5B87"/>
    <w:p w:rsidR="00CD5B87" w:rsidRDefault="00CD5B87" w:rsidP="00CD5B87">
      <w:pPr>
        <w:widowControl w:val="0"/>
        <w:tabs>
          <w:tab w:val="left" w:pos="204"/>
        </w:tabs>
        <w:autoSpaceDE w:val="0"/>
        <w:autoSpaceDN w:val="0"/>
        <w:adjustRightInd w:val="0"/>
        <w:spacing w:line="306" w:lineRule="exact"/>
        <w:jc w:val="both"/>
        <w:rPr>
          <w:sz w:val="26"/>
          <w:szCs w:val="26"/>
        </w:rPr>
      </w:pPr>
      <w:proofErr w:type="gramStart"/>
      <w:r>
        <w:rPr>
          <w:sz w:val="26"/>
          <w:szCs w:val="26"/>
        </w:rPr>
        <w:t>the</w:t>
      </w:r>
      <w:proofErr w:type="gramEnd"/>
      <w:r>
        <w:rPr>
          <w:sz w:val="26"/>
          <w:szCs w:val="26"/>
        </w:rPr>
        <w:t xml:space="preserve"> Holy Spirit. The Son is distinct from the other Persons inas</w:t>
      </w:r>
      <w:r>
        <w:rPr>
          <w:sz w:val="26"/>
          <w:szCs w:val="26"/>
        </w:rPr>
        <w:softHyphen/>
        <w:t xml:space="preserve">much as He is begotten of His Father; the Holy Spirit </w:t>
      </w:r>
      <w:proofErr w:type="spellStart"/>
      <w:proofErr w:type="gramStart"/>
      <w:r>
        <w:rPr>
          <w:sz w:val="26"/>
          <w:szCs w:val="26"/>
        </w:rPr>
        <w:t>inas</w:t>
      </w:r>
      <w:proofErr w:type="spellEnd"/>
      <w:proofErr w:type="gramEnd"/>
      <w:r>
        <w:rPr>
          <w:sz w:val="26"/>
          <w:szCs w:val="26"/>
        </w:rPr>
        <w:t xml:space="preserve"> much as He proceeds from the Father. Thus the Father is </w:t>
      </w:r>
      <w:proofErr w:type="spellStart"/>
      <w:r>
        <w:rPr>
          <w:sz w:val="26"/>
          <w:szCs w:val="26"/>
        </w:rPr>
        <w:t>unbegot</w:t>
      </w:r>
      <w:proofErr w:type="spellEnd"/>
      <w:r>
        <w:rPr>
          <w:sz w:val="26"/>
          <w:szCs w:val="26"/>
        </w:rPr>
        <w:t xml:space="preserve"> ten, without ground (</w:t>
      </w:r>
      <w:proofErr w:type="spellStart"/>
      <w:r>
        <w:rPr>
          <w:sz w:val="26"/>
          <w:szCs w:val="26"/>
        </w:rPr>
        <w:t>anaitios</w:t>
      </w:r>
      <w:proofErr w:type="spellEnd"/>
      <w:r>
        <w:rPr>
          <w:sz w:val="26"/>
          <w:szCs w:val="26"/>
        </w:rPr>
        <w:t xml:space="preserve">) and without origin, but at the same time is “the one origin and the one root and spring of the Son and the Holy Spirit” (Basil the Great, </w:t>
      </w:r>
      <w:proofErr w:type="spellStart"/>
      <w:r>
        <w:rPr>
          <w:sz w:val="26"/>
          <w:szCs w:val="26"/>
        </w:rPr>
        <w:t>hom</w:t>
      </w:r>
      <w:proofErr w:type="spellEnd"/>
      <w:r>
        <w:rPr>
          <w:sz w:val="26"/>
          <w:szCs w:val="26"/>
        </w:rPr>
        <w:t xml:space="preserve">. 24.4 </w:t>
      </w:r>
      <w:r>
        <w:rPr>
          <w:sz w:val="8"/>
          <w:szCs w:val="8"/>
        </w:rPr>
        <w:t xml:space="preserve">- </w:t>
      </w:r>
      <w:r>
        <w:rPr>
          <w:sz w:val="26"/>
          <w:szCs w:val="26"/>
        </w:rPr>
        <w:t>PG 31, 609). He alone is their ground (</w:t>
      </w:r>
      <w:proofErr w:type="spellStart"/>
      <w:r>
        <w:rPr>
          <w:sz w:val="26"/>
          <w:szCs w:val="26"/>
        </w:rPr>
        <w:t>aitiios</w:t>
      </w:r>
      <w:proofErr w:type="spellEnd"/>
      <w:r>
        <w:rPr>
          <w:sz w:val="26"/>
          <w:szCs w:val="26"/>
        </w:rPr>
        <w:t>) who from eternity begets the Son and sends forth the Holy Spirit... The Father, therefore, is without ground (</w:t>
      </w:r>
      <w:proofErr w:type="spellStart"/>
      <w:r>
        <w:rPr>
          <w:sz w:val="26"/>
          <w:szCs w:val="26"/>
        </w:rPr>
        <w:t>anaitios</w:t>
      </w:r>
      <w:proofErr w:type="spellEnd"/>
      <w:r>
        <w:rPr>
          <w:sz w:val="26"/>
          <w:szCs w:val="26"/>
        </w:rPr>
        <w:t>) and Himself the ground (</w:t>
      </w:r>
      <w:proofErr w:type="spellStart"/>
      <w:r>
        <w:rPr>
          <w:sz w:val="26"/>
          <w:szCs w:val="26"/>
        </w:rPr>
        <w:t>autoa</w:t>
      </w:r>
      <w:proofErr w:type="spellEnd"/>
      <w:r>
        <w:rPr>
          <w:sz w:val="26"/>
          <w:szCs w:val="26"/>
        </w:rPr>
        <w:t xml:space="preserve"> </w:t>
      </w:r>
      <w:proofErr w:type="spellStart"/>
      <w:r>
        <w:rPr>
          <w:sz w:val="26"/>
          <w:szCs w:val="26"/>
        </w:rPr>
        <w:t>titios</w:t>
      </w:r>
      <w:proofErr w:type="spellEnd"/>
      <w:r>
        <w:rPr>
          <w:sz w:val="26"/>
          <w:szCs w:val="26"/>
        </w:rPr>
        <w:t>), whereas</w:t>
      </w:r>
    </w:p>
    <w:p w:rsidR="00CD5B87" w:rsidRDefault="00CD5B87" w:rsidP="00CD5B87">
      <w:pPr>
        <w:widowControl w:val="0"/>
        <w:tabs>
          <w:tab w:val="left" w:pos="6151"/>
        </w:tabs>
        <w:autoSpaceDE w:val="0"/>
        <w:autoSpaceDN w:val="0"/>
        <w:adjustRightInd w:val="0"/>
        <w:ind w:left="6151"/>
        <w:jc w:val="both"/>
        <w:rPr>
          <w:sz w:val="20"/>
          <w:szCs w:val="20"/>
        </w:rPr>
      </w:pPr>
      <w:r>
        <w:rPr>
          <w:sz w:val="20"/>
          <w:szCs w:val="20"/>
        </w:rPr>
        <w:t>15</w:t>
      </w:r>
    </w:p>
    <w:p w:rsidR="00CD5B87" w:rsidRDefault="00CD5B87" w:rsidP="00CD5B87">
      <w:pPr>
        <w:widowControl w:val="0"/>
        <w:tabs>
          <w:tab w:val="left" w:pos="204"/>
        </w:tabs>
        <w:autoSpaceDE w:val="0"/>
        <w:autoSpaceDN w:val="0"/>
        <w:adjustRightInd w:val="0"/>
        <w:spacing w:line="306" w:lineRule="exact"/>
        <w:jc w:val="both"/>
        <w:rPr>
          <w:sz w:val="20"/>
          <w:szCs w:val="20"/>
        </w:rPr>
      </w:pPr>
      <w:proofErr w:type="gramStart"/>
      <w:r>
        <w:rPr>
          <w:sz w:val="26"/>
          <w:szCs w:val="26"/>
        </w:rPr>
        <w:t>the</w:t>
      </w:r>
      <w:proofErr w:type="gramEnd"/>
      <w:r>
        <w:rPr>
          <w:sz w:val="26"/>
          <w:szCs w:val="26"/>
        </w:rPr>
        <w:t xml:space="preserve"> Son and the Holy Spirit have their ground in the Father </w:t>
      </w:r>
      <w:r>
        <w:rPr>
          <w:sz w:val="20"/>
          <w:szCs w:val="20"/>
        </w:rPr>
        <w:t>.]</w:t>
      </w:r>
    </w:p>
    <w:p w:rsidR="00CD5B87" w:rsidRDefault="00CD5B87" w:rsidP="00CD5B87">
      <w:pPr>
        <w:widowControl w:val="0"/>
        <w:tabs>
          <w:tab w:val="left" w:pos="204"/>
        </w:tabs>
        <w:autoSpaceDE w:val="0"/>
        <w:autoSpaceDN w:val="0"/>
        <w:adjustRightInd w:val="0"/>
        <w:spacing w:line="306" w:lineRule="exact"/>
        <w:jc w:val="both"/>
        <w:rPr>
          <w:sz w:val="20"/>
          <w:szCs w:val="20"/>
        </w:rPr>
      </w:pPr>
    </w:p>
    <w:p w:rsidR="00CD5B87" w:rsidRDefault="00CD5B87" w:rsidP="00CD5B87">
      <w:pPr>
        <w:widowControl w:val="0"/>
        <w:tabs>
          <w:tab w:val="left" w:pos="5816"/>
        </w:tabs>
        <w:autoSpaceDE w:val="0"/>
        <w:autoSpaceDN w:val="0"/>
        <w:adjustRightInd w:val="0"/>
        <w:ind w:left="5816"/>
        <w:jc w:val="both"/>
        <w:rPr>
          <w:sz w:val="20"/>
          <w:szCs w:val="20"/>
        </w:rPr>
      </w:pPr>
      <w:r>
        <w:rPr>
          <w:sz w:val="20"/>
          <w:szCs w:val="20"/>
        </w:rPr>
        <w:t>16</w:t>
      </w:r>
    </w:p>
    <w:p w:rsidR="00CD5B87" w:rsidRDefault="00CD5B87" w:rsidP="00CD5B87">
      <w:pPr>
        <w:widowControl w:val="0"/>
        <w:tabs>
          <w:tab w:val="left" w:pos="470"/>
          <w:tab w:val="left" w:pos="680"/>
        </w:tabs>
        <w:autoSpaceDE w:val="0"/>
        <w:autoSpaceDN w:val="0"/>
        <w:adjustRightInd w:val="0"/>
        <w:spacing w:line="306" w:lineRule="exact"/>
        <w:ind w:firstLine="470"/>
        <w:jc w:val="both"/>
        <w:rPr>
          <w:sz w:val="26"/>
          <w:szCs w:val="26"/>
        </w:rPr>
      </w:pPr>
      <w:r>
        <w:rPr>
          <w:sz w:val="12"/>
          <w:szCs w:val="12"/>
        </w:rPr>
        <w:t>*</w:t>
      </w:r>
      <w:r>
        <w:rPr>
          <w:sz w:val="12"/>
          <w:szCs w:val="12"/>
        </w:rPr>
        <w:tab/>
      </w:r>
      <w:r>
        <w:rPr>
          <w:sz w:val="26"/>
          <w:szCs w:val="26"/>
        </w:rPr>
        <w:t xml:space="preserve">The Holy Trinity have </w:t>
      </w:r>
      <w:r>
        <w:t xml:space="preserve">two </w:t>
      </w:r>
      <w:r>
        <w:rPr>
          <w:sz w:val="26"/>
          <w:szCs w:val="26"/>
        </w:rPr>
        <w:t xml:space="preserve">causes or </w:t>
      </w:r>
      <w:r>
        <w:t xml:space="preserve">two </w:t>
      </w:r>
      <w:proofErr w:type="gramStart"/>
      <w:r>
        <w:rPr>
          <w:sz w:val="26"/>
          <w:szCs w:val="26"/>
        </w:rPr>
        <w:t xml:space="preserve">principles </w:t>
      </w:r>
      <w:r>
        <w:rPr>
          <w:sz w:val="8"/>
          <w:szCs w:val="8"/>
        </w:rPr>
        <w:t>.</w:t>
      </w:r>
      <w:proofErr w:type="gramEnd"/>
      <w:r>
        <w:rPr>
          <w:sz w:val="8"/>
          <w:szCs w:val="8"/>
        </w:rPr>
        <w:t xml:space="preserve"> </w:t>
      </w:r>
      <w:r>
        <w:rPr>
          <w:sz w:val="26"/>
          <w:szCs w:val="26"/>
        </w:rPr>
        <w:t>This</w:t>
      </w:r>
    </w:p>
    <w:p w:rsidR="00CD5B87" w:rsidRDefault="00CD5B87" w:rsidP="00CD5B87">
      <w:pPr>
        <w:widowControl w:val="0"/>
        <w:tabs>
          <w:tab w:val="left" w:pos="6151"/>
        </w:tabs>
        <w:autoSpaceDE w:val="0"/>
        <w:autoSpaceDN w:val="0"/>
        <w:adjustRightInd w:val="0"/>
        <w:ind w:left="6151"/>
        <w:jc w:val="both"/>
        <w:rPr>
          <w:sz w:val="20"/>
          <w:szCs w:val="20"/>
        </w:rPr>
      </w:pPr>
      <w:r>
        <w:rPr>
          <w:sz w:val="20"/>
          <w:szCs w:val="20"/>
        </w:rPr>
        <w:t>17</w:t>
      </w:r>
    </w:p>
    <w:p w:rsidR="00CD5B87" w:rsidRDefault="00CD5B87" w:rsidP="00CD5B87">
      <w:pPr>
        <w:widowControl w:val="0"/>
        <w:tabs>
          <w:tab w:val="left" w:pos="204"/>
        </w:tabs>
        <w:autoSpaceDE w:val="0"/>
        <w:autoSpaceDN w:val="0"/>
        <w:adjustRightInd w:val="0"/>
        <w:spacing w:line="306" w:lineRule="exact"/>
        <w:jc w:val="both"/>
        <w:rPr>
          <w:sz w:val="26"/>
          <w:szCs w:val="26"/>
        </w:rPr>
      </w:pPr>
      <w:proofErr w:type="gramStart"/>
      <w:r>
        <w:rPr>
          <w:sz w:val="26"/>
          <w:szCs w:val="26"/>
        </w:rPr>
        <w:t>cannot</w:t>
      </w:r>
      <w:proofErr w:type="gramEnd"/>
      <w:r>
        <w:rPr>
          <w:sz w:val="26"/>
          <w:szCs w:val="26"/>
        </w:rPr>
        <w:t xml:space="preserve"> be reconciled with the divine monarchy of the Father</w:t>
      </w:r>
    </w:p>
    <w:p w:rsidR="00CD5B87" w:rsidRDefault="00CD5B87" w:rsidP="00CD5B87">
      <w:pPr>
        <w:widowControl w:val="0"/>
        <w:tabs>
          <w:tab w:val="left" w:pos="204"/>
        </w:tabs>
        <w:autoSpaceDE w:val="0"/>
        <w:autoSpaceDN w:val="0"/>
        <w:adjustRightInd w:val="0"/>
        <w:spacing w:line="306" w:lineRule="exact"/>
        <w:jc w:val="both"/>
        <w:rPr>
          <w:sz w:val="26"/>
          <w:szCs w:val="26"/>
        </w:rPr>
      </w:pPr>
    </w:p>
    <w:p w:rsidR="00CD5B87" w:rsidRDefault="00CD5B87" w:rsidP="00CD5B87">
      <w:pPr>
        <w:widowControl w:val="0"/>
        <w:tabs>
          <w:tab w:val="left" w:pos="470"/>
          <w:tab w:val="left" w:pos="680"/>
        </w:tabs>
        <w:autoSpaceDE w:val="0"/>
        <w:autoSpaceDN w:val="0"/>
        <w:adjustRightInd w:val="0"/>
        <w:spacing w:line="306" w:lineRule="exact"/>
        <w:ind w:firstLine="470"/>
        <w:jc w:val="both"/>
      </w:pPr>
      <w:r>
        <w:rPr>
          <w:sz w:val="26"/>
          <w:szCs w:val="26"/>
        </w:rPr>
        <w:t>H.</w:t>
      </w:r>
      <w:r>
        <w:rPr>
          <w:sz w:val="26"/>
          <w:szCs w:val="26"/>
        </w:rPr>
        <w:tab/>
        <w:t xml:space="preserve">H. Pope </w:t>
      </w:r>
      <w:proofErr w:type="spellStart"/>
      <w:r>
        <w:rPr>
          <w:sz w:val="26"/>
          <w:szCs w:val="26"/>
        </w:rPr>
        <w:t>Shenouda</w:t>
      </w:r>
      <w:proofErr w:type="spellEnd"/>
      <w:r>
        <w:rPr>
          <w:sz w:val="26"/>
          <w:szCs w:val="26"/>
        </w:rPr>
        <w:t xml:space="preserve"> III says that this dogma makes </w:t>
      </w:r>
      <w:r>
        <w:t>two</w:t>
      </w:r>
    </w:p>
    <w:p w:rsidR="00CD5B87" w:rsidRDefault="00CD5B87" w:rsidP="00CD5B87">
      <w:pPr>
        <w:widowControl w:val="0"/>
        <w:tabs>
          <w:tab w:val="left" w:pos="470"/>
          <w:tab w:val="left" w:pos="680"/>
        </w:tabs>
        <w:autoSpaceDE w:val="0"/>
        <w:autoSpaceDN w:val="0"/>
        <w:adjustRightInd w:val="0"/>
        <w:spacing w:line="306" w:lineRule="exact"/>
        <w:jc w:val="both"/>
      </w:pPr>
    </w:p>
    <w:p w:rsidR="00CD5B87" w:rsidRDefault="00CD5B87" w:rsidP="00CD5B87">
      <w:pPr>
        <w:widowControl w:val="0"/>
        <w:tabs>
          <w:tab w:val="left" w:pos="204"/>
        </w:tabs>
        <w:autoSpaceDE w:val="0"/>
        <w:autoSpaceDN w:val="0"/>
        <w:adjustRightInd w:val="0"/>
        <w:spacing w:line="306" w:lineRule="exact"/>
        <w:jc w:val="both"/>
        <w:rPr>
          <w:sz w:val="26"/>
          <w:szCs w:val="26"/>
        </w:rPr>
      </w:pPr>
      <w:r>
        <w:rPr>
          <w:sz w:val="26"/>
          <w:szCs w:val="26"/>
        </w:rPr>
        <w:t xml:space="preserve">Fathers in the Holy Trinity, for there would be </w:t>
      </w:r>
      <w:r>
        <w:t xml:space="preserve">two </w:t>
      </w:r>
      <w:r>
        <w:rPr>
          <w:sz w:val="26"/>
          <w:szCs w:val="26"/>
        </w:rPr>
        <w:t>origins.</w:t>
      </w:r>
    </w:p>
    <w:p w:rsidR="00CD5B87" w:rsidRDefault="00CD5B87" w:rsidP="00CD5B87">
      <w:pPr>
        <w:widowControl w:val="0"/>
        <w:tabs>
          <w:tab w:val="left" w:pos="204"/>
        </w:tabs>
        <w:autoSpaceDE w:val="0"/>
        <w:autoSpaceDN w:val="0"/>
        <w:adjustRightInd w:val="0"/>
        <w:spacing w:line="306" w:lineRule="exact"/>
        <w:jc w:val="both"/>
        <w:rPr>
          <w:sz w:val="26"/>
          <w:szCs w:val="26"/>
        </w:rPr>
      </w:pPr>
    </w:p>
    <w:p w:rsidR="00CD5B87" w:rsidRDefault="00CD5B87" w:rsidP="00CD5B87">
      <w:pPr>
        <w:widowControl w:val="0"/>
        <w:tabs>
          <w:tab w:val="left" w:pos="470"/>
          <w:tab w:val="left" w:pos="680"/>
        </w:tabs>
        <w:autoSpaceDE w:val="0"/>
        <w:autoSpaceDN w:val="0"/>
        <w:adjustRightInd w:val="0"/>
        <w:spacing w:line="306" w:lineRule="exact"/>
        <w:ind w:firstLine="470"/>
        <w:jc w:val="both"/>
        <w:rPr>
          <w:sz w:val="26"/>
          <w:szCs w:val="26"/>
        </w:rPr>
      </w:pPr>
      <w:r>
        <w:rPr>
          <w:sz w:val="12"/>
          <w:szCs w:val="12"/>
        </w:rPr>
        <w:t>*</w:t>
      </w:r>
      <w:r>
        <w:rPr>
          <w:sz w:val="12"/>
          <w:szCs w:val="12"/>
        </w:rPr>
        <w:tab/>
      </w:r>
      <w:r>
        <w:rPr>
          <w:sz w:val="26"/>
          <w:szCs w:val="26"/>
        </w:rPr>
        <w:t>The Father’s procession of the Holy Spirit is imperfect’</w:t>
      </w:r>
      <w:r>
        <w:rPr>
          <w:sz w:val="26"/>
          <w:szCs w:val="26"/>
          <w:vertAlign w:val="superscript"/>
        </w:rPr>
        <w:t>8</w:t>
      </w:r>
    </w:p>
    <w:p w:rsidR="00CD5B87" w:rsidRDefault="00CD5B87" w:rsidP="00CD5B87">
      <w:pPr>
        <w:widowControl w:val="0"/>
        <w:tabs>
          <w:tab w:val="left" w:pos="470"/>
          <w:tab w:val="left" w:pos="680"/>
        </w:tabs>
        <w:autoSpaceDE w:val="0"/>
        <w:autoSpaceDN w:val="0"/>
        <w:adjustRightInd w:val="0"/>
        <w:spacing w:line="306" w:lineRule="exact"/>
        <w:jc w:val="both"/>
        <w:rPr>
          <w:sz w:val="26"/>
          <w:szCs w:val="26"/>
        </w:rPr>
      </w:pPr>
    </w:p>
    <w:p w:rsidR="00CD5B87" w:rsidRDefault="00CD5B87" w:rsidP="00CD5B87">
      <w:pPr>
        <w:widowControl w:val="0"/>
        <w:tabs>
          <w:tab w:val="left" w:pos="470"/>
          <w:tab w:val="left" w:pos="680"/>
        </w:tabs>
        <w:autoSpaceDE w:val="0"/>
        <w:autoSpaceDN w:val="0"/>
        <w:adjustRightInd w:val="0"/>
        <w:spacing w:line="306" w:lineRule="exact"/>
        <w:ind w:firstLine="470"/>
        <w:jc w:val="both"/>
        <w:rPr>
          <w:sz w:val="26"/>
          <w:szCs w:val="26"/>
        </w:rPr>
      </w:pPr>
      <w:r>
        <w:rPr>
          <w:sz w:val="12"/>
          <w:szCs w:val="12"/>
        </w:rPr>
        <w:t>*</w:t>
      </w:r>
      <w:r>
        <w:rPr>
          <w:sz w:val="12"/>
          <w:szCs w:val="12"/>
        </w:rPr>
        <w:tab/>
      </w:r>
      <w:r>
        <w:rPr>
          <w:sz w:val="26"/>
          <w:szCs w:val="26"/>
        </w:rPr>
        <w:t>It makes the Son cause and caused at the same time, which</w:t>
      </w:r>
    </w:p>
    <w:p w:rsidR="00CD5B87" w:rsidRDefault="00CD5B87" w:rsidP="00CD5B87">
      <w:pPr>
        <w:widowControl w:val="0"/>
        <w:tabs>
          <w:tab w:val="left" w:pos="946"/>
        </w:tabs>
        <w:autoSpaceDE w:val="0"/>
        <w:autoSpaceDN w:val="0"/>
        <w:adjustRightInd w:val="0"/>
        <w:ind w:left="946"/>
        <w:jc w:val="both"/>
        <w:rPr>
          <w:sz w:val="20"/>
          <w:szCs w:val="20"/>
        </w:rPr>
      </w:pPr>
      <w:r>
        <w:rPr>
          <w:sz w:val="20"/>
          <w:szCs w:val="20"/>
        </w:rPr>
        <w:t>19</w:t>
      </w:r>
    </w:p>
    <w:p w:rsidR="00CD5B87" w:rsidRDefault="00CD5B87" w:rsidP="00CD5B87">
      <w:pPr>
        <w:widowControl w:val="0"/>
        <w:tabs>
          <w:tab w:val="left" w:pos="204"/>
        </w:tabs>
        <w:autoSpaceDE w:val="0"/>
        <w:autoSpaceDN w:val="0"/>
        <w:adjustRightInd w:val="0"/>
        <w:spacing w:line="306" w:lineRule="exact"/>
        <w:jc w:val="both"/>
        <w:rPr>
          <w:sz w:val="26"/>
          <w:szCs w:val="26"/>
        </w:rPr>
      </w:pPr>
      <w:proofErr w:type="gramStart"/>
      <w:r>
        <w:rPr>
          <w:sz w:val="26"/>
          <w:szCs w:val="26"/>
        </w:rPr>
        <w:t>is</w:t>
      </w:r>
      <w:proofErr w:type="gramEnd"/>
      <w:r>
        <w:rPr>
          <w:sz w:val="26"/>
          <w:szCs w:val="26"/>
        </w:rPr>
        <w:t xml:space="preserve"> absurd</w:t>
      </w:r>
    </w:p>
    <w:p w:rsidR="00CD5B87" w:rsidRDefault="00CD5B87" w:rsidP="00CD5B87">
      <w:pPr>
        <w:widowControl w:val="0"/>
        <w:tabs>
          <w:tab w:val="left" w:pos="204"/>
        </w:tabs>
        <w:autoSpaceDE w:val="0"/>
        <w:autoSpaceDN w:val="0"/>
        <w:adjustRightInd w:val="0"/>
        <w:spacing w:line="306" w:lineRule="exact"/>
        <w:jc w:val="both"/>
        <w:rPr>
          <w:sz w:val="26"/>
          <w:szCs w:val="26"/>
        </w:rPr>
      </w:pPr>
    </w:p>
    <w:p w:rsidR="00CD5B87" w:rsidRDefault="00CD5B87" w:rsidP="00CD5B87">
      <w:pPr>
        <w:widowControl w:val="0"/>
        <w:tabs>
          <w:tab w:val="left" w:pos="470"/>
          <w:tab w:val="left" w:pos="680"/>
        </w:tabs>
        <w:autoSpaceDE w:val="0"/>
        <w:autoSpaceDN w:val="0"/>
        <w:adjustRightInd w:val="0"/>
        <w:spacing w:line="306" w:lineRule="exact"/>
        <w:ind w:firstLine="470"/>
        <w:jc w:val="both"/>
        <w:rPr>
          <w:sz w:val="26"/>
          <w:szCs w:val="26"/>
        </w:rPr>
      </w:pPr>
      <w:r>
        <w:rPr>
          <w:sz w:val="12"/>
          <w:szCs w:val="12"/>
        </w:rPr>
        <w:t>*</w:t>
      </w:r>
      <w:r>
        <w:rPr>
          <w:sz w:val="12"/>
          <w:szCs w:val="12"/>
        </w:rPr>
        <w:tab/>
      </w:r>
      <w:r>
        <w:rPr>
          <w:sz w:val="26"/>
          <w:szCs w:val="26"/>
        </w:rPr>
        <w:t xml:space="preserve">It makes the Father both a direct and indirect cause of the Holy Spirit’s procession. The Father is a direct cause because He begets the Son directly and </w:t>
      </w:r>
      <w:proofErr w:type="gramStart"/>
      <w:r>
        <w:rPr>
          <w:sz w:val="26"/>
          <w:szCs w:val="26"/>
        </w:rPr>
        <w:t>proceeds</w:t>
      </w:r>
      <w:proofErr w:type="gramEnd"/>
      <w:r>
        <w:rPr>
          <w:sz w:val="26"/>
          <w:szCs w:val="26"/>
        </w:rPr>
        <w:t xml:space="preserve"> the Holy Spirit. He is an indirect cause because He proceeds the Holy Spirit through the</w:t>
      </w:r>
    </w:p>
    <w:p w:rsidR="00CD5B87" w:rsidRDefault="00CD5B87" w:rsidP="00CD5B87">
      <w:pPr>
        <w:widowControl w:val="0"/>
        <w:tabs>
          <w:tab w:val="left" w:pos="402"/>
        </w:tabs>
        <w:autoSpaceDE w:val="0"/>
        <w:autoSpaceDN w:val="0"/>
        <w:adjustRightInd w:val="0"/>
        <w:ind w:left="402"/>
        <w:jc w:val="both"/>
        <w:rPr>
          <w:sz w:val="20"/>
          <w:szCs w:val="20"/>
        </w:rPr>
      </w:pPr>
      <w:r>
        <w:rPr>
          <w:sz w:val="20"/>
          <w:szCs w:val="20"/>
        </w:rPr>
        <w:t>20</w:t>
      </w:r>
    </w:p>
    <w:p w:rsidR="00CD5B87" w:rsidRDefault="00CD5B87" w:rsidP="00CD5B87">
      <w:pPr>
        <w:widowControl w:val="0"/>
        <w:tabs>
          <w:tab w:val="left" w:pos="204"/>
        </w:tabs>
        <w:autoSpaceDE w:val="0"/>
        <w:autoSpaceDN w:val="0"/>
        <w:adjustRightInd w:val="0"/>
        <w:spacing w:line="306" w:lineRule="exact"/>
        <w:jc w:val="both"/>
        <w:rPr>
          <w:sz w:val="26"/>
          <w:szCs w:val="26"/>
        </w:rPr>
      </w:pPr>
      <w:r>
        <w:rPr>
          <w:sz w:val="26"/>
          <w:szCs w:val="26"/>
        </w:rPr>
        <w:t>Son</w:t>
      </w:r>
    </w:p>
    <w:p w:rsidR="00CD5B87" w:rsidRDefault="00CD5B87" w:rsidP="00CD5B87">
      <w:pPr>
        <w:widowControl w:val="0"/>
        <w:tabs>
          <w:tab w:val="left" w:pos="204"/>
        </w:tabs>
        <w:autoSpaceDE w:val="0"/>
        <w:autoSpaceDN w:val="0"/>
        <w:adjustRightInd w:val="0"/>
        <w:spacing w:line="306" w:lineRule="exact"/>
        <w:jc w:val="both"/>
        <w:rPr>
          <w:sz w:val="26"/>
          <w:szCs w:val="26"/>
        </w:rPr>
      </w:pPr>
    </w:p>
    <w:p w:rsidR="00CD5B87" w:rsidRDefault="00CD5B87" w:rsidP="00CD5B87">
      <w:pPr>
        <w:widowControl w:val="0"/>
        <w:tabs>
          <w:tab w:val="left" w:pos="470"/>
        </w:tabs>
        <w:autoSpaceDE w:val="0"/>
        <w:autoSpaceDN w:val="0"/>
        <w:adjustRightInd w:val="0"/>
        <w:spacing w:line="306" w:lineRule="exact"/>
        <w:ind w:firstLine="470"/>
        <w:jc w:val="both"/>
        <w:rPr>
          <w:sz w:val="26"/>
          <w:szCs w:val="26"/>
        </w:rPr>
      </w:pPr>
      <w:r>
        <w:rPr>
          <w:sz w:val="12"/>
          <w:szCs w:val="12"/>
        </w:rPr>
        <w:t xml:space="preserve">* </w:t>
      </w:r>
      <w:r>
        <w:rPr>
          <w:sz w:val="26"/>
          <w:szCs w:val="26"/>
        </w:rPr>
        <w:t xml:space="preserve">If the Son has the power of origination, but the Spirit is denied it, He is inferior in power to the Son, which was the insanity of </w:t>
      </w:r>
      <w:proofErr w:type="spellStart"/>
      <w:r>
        <w:rPr>
          <w:sz w:val="26"/>
          <w:szCs w:val="26"/>
        </w:rPr>
        <w:t>Marcion</w:t>
      </w:r>
      <w:proofErr w:type="spellEnd"/>
      <w:r>
        <w:rPr>
          <w:sz w:val="26"/>
          <w:szCs w:val="26"/>
        </w:rPr>
        <w:t>.</w:t>
      </w:r>
    </w:p>
    <w:p w:rsidR="00CD5B87" w:rsidRDefault="00CD5B87" w:rsidP="00CD5B87">
      <w:pPr>
        <w:widowControl w:val="0"/>
        <w:tabs>
          <w:tab w:val="left" w:pos="470"/>
        </w:tabs>
        <w:autoSpaceDE w:val="0"/>
        <w:autoSpaceDN w:val="0"/>
        <w:adjustRightInd w:val="0"/>
        <w:spacing w:line="306" w:lineRule="exact"/>
        <w:jc w:val="both"/>
        <w:rPr>
          <w:sz w:val="26"/>
          <w:szCs w:val="26"/>
        </w:rPr>
      </w:pPr>
    </w:p>
    <w:p w:rsidR="00CD5B87" w:rsidRDefault="00CD5B87" w:rsidP="00CD5B87">
      <w:pPr>
        <w:widowControl w:val="0"/>
        <w:tabs>
          <w:tab w:val="left" w:pos="470"/>
        </w:tabs>
        <w:autoSpaceDE w:val="0"/>
        <w:autoSpaceDN w:val="0"/>
        <w:adjustRightInd w:val="0"/>
        <w:spacing w:line="306" w:lineRule="exact"/>
        <w:ind w:firstLine="470"/>
        <w:jc w:val="both"/>
        <w:rPr>
          <w:sz w:val="26"/>
          <w:szCs w:val="26"/>
        </w:rPr>
      </w:pPr>
      <w:r>
        <w:rPr>
          <w:sz w:val="26"/>
          <w:szCs w:val="26"/>
        </w:rPr>
        <w:t xml:space="preserve">Many contemporary theologians have felt that the </w:t>
      </w:r>
      <w:proofErr w:type="spellStart"/>
      <w:r>
        <w:rPr>
          <w:i/>
          <w:iCs/>
          <w:sz w:val="26"/>
          <w:szCs w:val="26"/>
        </w:rPr>
        <w:t>Filioque</w:t>
      </w:r>
      <w:proofErr w:type="spellEnd"/>
      <w:r>
        <w:rPr>
          <w:i/>
          <w:iCs/>
          <w:sz w:val="26"/>
          <w:szCs w:val="26"/>
        </w:rPr>
        <w:t xml:space="preserve"> </w:t>
      </w:r>
      <w:r>
        <w:rPr>
          <w:sz w:val="26"/>
          <w:szCs w:val="26"/>
        </w:rPr>
        <w:t>subordinates the Spirit to the Son, and thereby depersonalized the Spirit.</w:t>
      </w:r>
    </w:p>
    <w:p w:rsidR="00CD5B87" w:rsidRDefault="00CD5B87" w:rsidP="00CD5B87">
      <w:pPr>
        <w:widowControl w:val="0"/>
        <w:tabs>
          <w:tab w:val="left" w:pos="470"/>
        </w:tabs>
        <w:autoSpaceDE w:val="0"/>
        <w:autoSpaceDN w:val="0"/>
        <w:adjustRightInd w:val="0"/>
        <w:spacing w:line="306" w:lineRule="exact"/>
        <w:jc w:val="both"/>
        <w:rPr>
          <w:sz w:val="26"/>
          <w:szCs w:val="26"/>
        </w:rPr>
      </w:pPr>
    </w:p>
    <w:p w:rsidR="00CD5B87" w:rsidRDefault="00CD5B87" w:rsidP="00CD5B87">
      <w:pPr>
        <w:widowControl w:val="0"/>
        <w:tabs>
          <w:tab w:val="left" w:pos="470"/>
        </w:tabs>
        <w:autoSpaceDE w:val="0"/>
        <w:autoSpaceDN w:val="0"/>
        <w:adjustRightInd w:val="0"/>
        <w:spacing w:line="306" w:lineRule="exact"/>
        <w:jc w:val="both"/>
        <w:rPr>
          <w:sz w:val="26"/>
          <w:szCs w:val="26"/>
        </w:rPr>
      </w:pPr>
    </w:p>
    <w:p w:rsidR="00CD5B87" w:rsidRDefault="00CD5B87" w:rsidP="00CD5B87">
      <w:pPr>
        <w:widowControl w:val="0"/>
        <w:tabs>
          <w:tab w:val="left" w:pos="470"/>
        </w:tabs>
        <w:autoSpaceDE w:val="0"/>
        <w:autoSpaceDN w:val="0"/>
        <w:adjustRightInd w:val="0"/>
        <w:spacing w:line="306" w:lineRule="exact"/>
        <w:jc w:val="both"/>
        <w:rPr>
          <w:sz w:val="26"/>
          <w:szCs w:val="26"/>
        </w:rPr>
      </w:pPr>
    </w:p>
    <w:p w:rsidR="00CD5B87" w:rsidRDefault="00CD5B87" w:rsidP="00CD5B87">
      <w:pPr>
        <w:widowControl w:val="0"/>
        <w:tabs>
          <w:tab w:val="left" w:pos="470"/>
        </w:tabs>
        <w:autoSpaceDE w:val="0"/>
        <w:autoSpaceDN w:val="0"/>
        <w:adjustRightInd w:val="0"/>
        <w:jc w:val="center"/>
        <w:rPr>
          <w:sz w:val="20"/>
          <w:szCs w:val="20"/>
        </w:rPr>
      </w:pPr>
      <w:r>
        <w:rPr>
          <w:sz w:val="20"/>
          <w:szCs w:val="20"/>
        </w:rPr>
        <w:t>10</w:t>
      </w:r>
    </w:p>
    <w:p w:rsidR="00CD5B87" w:rsidRDefault="00CD5B87"/>
    <w:p w:rsidR="00CD5B87" w:rsidRDefault="00CD5B87"/>
    <w:p w:rsidR="00CD5B87" w:rsidRDefault="00CD5B87" w:rsidP="00CD5B87">
      <w:pPr>
        <w:widowControl w:val="0"/>
        <w:tabs>
          <w:tab w:val="left" w:pos="442"/>
        </w:tabs>
        <w:autoSpaceDE w:val="0"/>
        <w:autoSpaceDN w:val="0"/>
        <w:adjustRightInd w:val="0"/>
        <w:spacing w:line="283" w:lineRule="exact"/>
        <w:ind w:firstLine="442"/>
      </w:pPr>
      <w:r>
        <w:lastRenderedPageBreak/>
        <w:t xml:space="preserve">The addition of the </w:t>
      </w:r>
      <w:proofErr w:type="spellStart"/>
      <w:r>
        <w:rPr>
          <w:i/>
          <w:iCs/>
        </w:rPr>
        <w:t>Filioque</w:t>
      </w:r>
      <w:proofErr w:type="spellEnd"/>
      <w:r>
        <w:rPr>
          <w:i/>
          <w:iCs/>
        </w:rPr>
        <w:t xml:space="preserve"> </w:t>
      </w:r>
      <w:r>
        <w:t>clause has been occurred without the authority of an ecumenical council, as it is declared by the agreed statement issued by the Anglican Orthodox Commission in Moscow, in 1967:</w:t>
      </w:r>
    </w:p>
    <w:p w:rsidR="00CD5B87" w:rsidRDefault="00CD5B87" w:rsidP="00CD5B87">
      <w:pPr>
        <w:widowControl w:val="0"/>
        <w:tabs>
          <w:tab w:val="left" w:pos="442"/>
        </w:tabs>
        <w:autoSpaceDE w:val="0"/>
        <w:autoSpaceDN w:val="0"/>
        <w:adjustRightInd w:val="0"/>
        <w:spacing w:line="283" w:lineRule="exact"/>
      </w:pPr>
    </w:p>
    <w:p w:rsidR="00CD5B87" w:rsidRDefault="00CD5B87" w:rsidP="00CD5B87">
      <w:pPr>
        <w:widowControl w:val="0"/>
        <w:tabs>
          <w:tab w:val="left" w:pos="442"/>
        </w:tabs>
        <w:autoSpaceDE w:val="0"/>
        <w:autoSpaceDN w:val="0"/>
        <w:adjustRightInd w:val="0"/>
        <w:spacing w:line="283" w:lineRule="exact"/>
        <w:ind w:firstLine="442"/>
      </w:pPr>
      <w:r>
        <w:t>[“21”. The Anglican members therefore, agree that:</w:t>
      </w:r>
    </w:p>
    <w:p w:rsidR="00CD5B87" w:rsidRDefault="00CD5B87" w:rsidP="00CD5B87">
      <w:pPr>
        <w:widowControl w:val="0"/>
        <w:tabs>
          <w:tab w:val="left" w:pos="442"/>
          <w:tab w:val="left" w:pos="680"/>
        </w:tabs>
        <w:autoSpaceDE w:val="0"/>
        <w:autoSpaceDN w:val="0"/>
        <w:adjustRightInd w:val="0"/>
        <w:spacing w:line="283" w:lineRule="exact"/>
        <w:ind w:firstLine="442"/>
      </w:pPr>
      <w:proofErr w:type="gramStart"/>
      <w:r>
        <w:t>a</w:t>
      </w:r>
      <w:proofErr w:type="gramEnd"/>
      <w:r>
        <w:t>.</w:t>
      </w:r>
      <w:r>
        <w:tab/>
        <w:t>because the original form of the Creed referred to the origin of the Holy Spirit from the Father;</w:t>
      </w:r>
    </w:p>
    <w:p w:rsidR="00CD5B87" w:rsidRDefault="00CD5B87" w:rsidP="00CD5B87">
      <w:pPr>
        <w:widowControl w:val="0"/>
        <w:tabs>
          <w:tab w:val="left" w:pos="442"/>
          <w:tab w:val="left" w:pos="680"/>
        </w:tabs>
        <w:autoSpaceDE w:val="0"/>
        <w:autoSpaceDN w:val="0"/>
        <w:adjustRightInd w:val="0"/>
        <w:spacing w:line="283" w:lineRule="exact"/>
        <w:ind w:firstLine="442"/>
      </w:pPr>
      <w:proofErr w:type="gramStart"/>
      <w:r>
        <w:t>b</w:t>
      </w:r>
      <w:proofErr w:type="gramEnd"/>
      <w:r>
        <w:t>.</w:t>
      </w:r>
      <w:r>
        <w:tab/>
        <w:t xml:space="preserve">because the </w:t>
      </w:r>
      <w:proofErr w:type="spellStart"/>
      <w:r>
        <w:rPr>
          <w:i/>
          <w:iCs/>
        </w:rPr>
        <w:t>fihioque</w:t>
      </w:r>
      <w:proofErr w:type="spellEnd"/>
      <w:r>
        <w:rPr>
          <w:i/>
          <w:iCs/>
        </w:rPr>
        <w:t xml:space="preserve"> </w:t>
      </w:r>
      <w:r>
        <w:t>clause was introduced into this Creed without the authority of an ecumenical council and without due regard for Catholic assent; and</w:t>
      </w:r>
    </w:p>
    <w:p w:rsidR="00CD5B87" w:rsidRDefault="00CD5B87" w:rsidP="00CD5B87">
      <w:pPr>
        <w:widowControl w:val="0"/>
        <w:tabs>
          <w:tab w:val="left" w:pos="442"/>
          <w:tab w:val="left" w:pos="680"/>
        </w:tabs>
        <w:autoSpaceDE w:val="0"/>
        <w:autoSpaceDN w:val="0"/>
        <w:adjustRightInd w:val="0"/>
        <w:spacing w:line="283" w:lineRule="exact"/>
        <w:ind w:firstLine="442"/>
      </w:pPr>
      <w:proofErr w:type="gramStart"/>
      <w:r>
        <w:t>c</w:t>
      </w:r>
      <w:proofErr w:type="gramEnd"/>
      <w:r>
        <w:t>.</w:t>
      </w:r>
      <w:r>
        <w:tab/>
        <w:t xml:space="preserve">because this Creed constitutes the public confession of faith by the people of God in the Eucharist, the </w:t>
      </w:r>
      <w:proofErr w:type="spellStart"/>
      <w:r>
        <w:rPr>
          <w:i/>
          <w:iCs/>
        </w:rPr>
        <w:t>fihioque</w:t>
      </w:r>
      <w:proofErr w:type="spellEnd"/>
      <w:r>
        <w:rPr>
          <w:i/>
          <w:iCs/>
        </w:rPr>
        <w:t xml:space="preserve"> </w:t>
      </w:r>
      <w:r>
        <w:t>clause</w:t>
      </w:r>
    </w:p>
    <w:p w:rsidR="00CD5B87" w:rsidRDefault="00CD5B87" w:rsidP="00CD5B87">
      <w:pPr>
        <w:widowControl w:val="0"/>
        <w:tabs>
          <w:tab w:val="left" w:pos="3634"/>
        </w:tabs>
        <w:autoSpaceDE w:val="0"/>
        <w:autoSpaceDN w:val="0"/>
        <w:adjustRightInd w:val="0"/>
        <w:ind w:left="3634"/>
        <w:rPr>
          <w:sz w:val="20"/>
          <w:szCs w:val="20"/>
        </w:rPr>
      </w:pPr>
      <w:r>
        <w:rPr>
          <w:sz w:val="20"/>
          <w:szCs w:val="20"/>
        </w:rPr>
        <w:t>21</w:t>
      </w:r>
    </w:p>
    <w:p w:rsidR="00CD5B87" w:rsidRDefault="00CD5B87" w:rsidP="00CD5B87">
      <w:pPr>
        <w:widowControl w:val="0"/>
        <w:tabs>
          <w:tab w:val="left" w:pos="204"/>
        </w:tabs>
        <w:autoSpaceDE w:val="0"/>
        <w:autoSpaceDN w:val="0"/>
        <w:adjustRightInd w:val="0"/>
        <w:spacing w:line="283" w:lineRule="exact"/>
        <w:rPr>
          <w:sz w:val="14"/>
          <w:szCs w:val="14"/>
        </w:rPr>
      </w:pPr>
      <w:proofErr w:type="gramStart"/>
      <w:r>
        <w:t>should</w:t>
      </w:r>
      <w:proofErr w:type="gramEnd"/>
      <w:r>
        <w:t xml:space="preserve"> not be included in the Creed </w:t>
      </w:r>
      <w:r>
        <w:rPr>
          <w:sz w:val="14"/>
          <w:szCs w:val="14"/>
        </w:rPr>
        <w:t>].</w:t>
      </w:r>
    </w:p>
    <w:p w:rsidR="00CD5B87" w:rsidRDefault="00CD5B87" w:rsidP="00CD5B87">
      <w:pPr>
        <w:widowControl w:val="0"/>
        <w:tabs>
          <w:tab w:val="left" w:pos="204"/>
        </w:tabs>
        <w:autoSpaceDE w:val="0"/>
        <w:autoSpaceDN w:val="0"/>
        <w:adjustRightInd w:val="0"/>
        <w:spacing w:line="283" w:lineRule="exact"/>
        <w:rPr>
          <w:sz w:val="14"/>
          <w:szCs w:val="14"/>
        </w:rPr>
      </w:pPr>
    </w:p>
    <w:p w:rsidR="00CD5B87" w:rsidRDefault="00CD5B87" w:rsidP="00CD5B87">
      <w:pPr>
        <w:widowControl w:val="0"/>
        <w:tabs>
          <w:tab w:val="left" w:pos="442"/>
          <w:tab w:val="left" w:pos="680"/>
        </w:tabs>
        <w:autoSpaceDE w:val="0"/>
        <w:autoSpaceDN w:val="0"/>
        <w:adjustRightInd w:val="0"/>
        <w:spacing w:line="283" w:lineRule="exact"/>
        <w:ind w:firstLine="442"/>
      </w:pPr>
      <w:r>
        <w:t>6.</w:t>
      </w:r>
      <w:r>
        <w:tab/>
        <w:t xml:space="preserve">This dogma causes a great division between the Greeks and the Catholics for many centuries and till </w:t>
      </w:r>
      <w:proofErr w:type="spellStart"/>
      <w:r>
        <w:t>to day</w:t>
      </w:r>
      <w:proofErr w:type="spellEnd"/>
      <w:r>
        <w:t>. It also causes the same thing even among the Catholics themselves.</w:t>
      </w:r>
    </w:p>
    <w:p w:rsidR="00CD5B87" w:rsidRDefault="00CD5B87" w:rsidP="00CD5B87">
      <w:pPr>
        <w:widowControl w:val="0"/>
        <w:tabs>
          <w:tab w:val="left" w:pos="442"/>
          <w:tab w:val="left" w:pos="680"/>
        </w:tabs>
        <w:autoSpaceDE w:val="0"/>
        <w:autoSpaceDN w:val="0"/>
        <w:adjustRightInd w:val="0"/>
        <w:spacing w:line="283" w:lineRule="exact"/>
      </w:pPr>
    </w:p>
    <w:p w:rsidR="00CD5B87" w:rsidRDefault="00CD5B87" w:rsidP="00CD5B87">
      <w:pPr>
        <w:widowControl w:val="0"/>
        <w:tabs>
          <w:tab w:val="left" w:pos="442"/>
          <w:tab w:val="left" w:pos="680"/>
        </w:tabs>
        <w:autoSpaceDE w:val="0"/>
        <w:autoSpaceDN w:val="0"/>
        <w:adjustRightInd w:val="0"/>
        <w:spacing w:line="379" w:lineRule="exact"/>
        <w:ind w:firstLine="442"/>
      </w:pPr>
      <w:r>
        <w:rPr>
          <w:sz w:val="12"/>
          <w:szCs w:val="12"/>
        </w:rPr>
        <w:t>*</w:t>
      </w:r>
      <w:r>
        <w:rPr>
          <w:sz w:val="12"/>
          <w:szCs w:val="12"/>
        </w:rPr>
        <w:tab/>
      </w:r>
      <w:r>
        <w:t xml:space="preserve">It is worthy to note that the discourse attributed to </w:t>
      </w:r>
      <w:proofErr w:type="spellStart"/>
      <w:r>
        <w:t>Be</w:t>
      </w:r>
      <w:r>
        <w:softHyphen/>
        <w:t>ssarion</w:t>
      </w:r>
      <w:proofErr w:type="spellEnd"/>
      <w:r>
        <w:t>, Archbishop of Nicaea, delivered at the Council of</w:t>
      </w:r>
    </w:p>
    <w:p w:rsidR="00CD5B87" w:rsidRDefault="00CD5B87" w:rsidP="00CD5B87">
      <w:pPr>
        <w:widowControl w:val="0"/>
        <w:tabs>
          <w:tab w:val="left" w:pos="204"/>
        </w:tabs>
        <w:autoSpaceDE w:val="0"/>
        <w:autoSpaceDN w:val="0"/>
        <w:adjustRightInd w:val="0"/>
        <w:spacing w:line="283" w:lineRule="exact"/>
      </w:pPr>
      <w:proofErr w:type="gramStart"/>
      <w:r>
        <w:t>Florence,</w:t>
      </w:r>
      <w:proofErr w:type="gramEnd"/>
      <w:r>
        <w:t xml:space="preserve"> does not represent the Orthodox point of view, for he was separated from the Orthodox Church and was admitted to the Catholic Church.</w:t>
      </w:r>
    </w:p>
    <w:p w:rsidR="00CD5B87" w:rsidRDefault="00CD5B87" w:rsidP="00CD5B87">
      <w:pPr>
        <w:widowControl w:val="0"/>
        <w:tabs>
          <w:tab w:val="left" w:pos="204"/>
        </w:tabs>
        <w:autoSpaceDE w:val="0"/>
        <w:autoSpaceDN w:val="0"/>
        <w:adjustRightInd w:val="0"/>
        <w:spacing w:line="283" w:lineRule="exact"/>
      </w:pPr>
    </w:p>
    <w:p w:rsidR="00CD5B87" w:rsidRDefault="00CD5B87" w:rsidP="00CD5B87">
      <w:pPr>
        <w:widowControl w:val="0"/>
        <w:tabs>
          <w:tab w:val="left" w:pos="204"/>
        </w:tabs>
        <w:autoSpaceDE w:val="0"/>
        <w:autoSpaceDN w:val="0"/>
        <w:adjustRightInd w:val="0"/>
        <w:spacing w:line="283" w:lineRule="exact"/>
      </w:pPr>
    </w:p>
    <w:p w:rsidR="00CD5B87" w:rsidRDefault="00CD5B87" w:rsidP="00CD5B87">
      <w:pPr>
        <w:widowControl w:val="0"/>
        <w:tabs>
          <w:tab w:val="left" w:pos="204"/>
        </w:tabs>
        <w:autoSpaceDE w:val="0"/>
        <w:autoSpaceDN w:val="0"/>
        <w:adjustRightInd w:val="0"/>
        <w:rPr>
          <w:b/>
          <w:bCs/>
        </w:rPr>
      </w:pPr>
      <w:r>
        <w:t xml:space="preserve">ARGUMENTS </w:t>
      </w:r>
      <w:r>
        <w:rPr>
          <w:b/>
          <w:bCs/>
        </w:rPr>
        <w:t>OF THE WESTERN CHURCH</w:t>
      </w:r>
    </w:p>
    <w:p w:rsidR="00CD5B87" w:rsidRDefault="00CD5B87" w:rsidP="00CD5B87">
      <w:pPr>
        <w:widowControl w:val="0"/>
        <w:tabs>
          <w:tab w:val="left" w:pos="204"/>
        </w:tabs>
        <w:autoSpaceDE w:val="0"/>
        <w:autoSpaceDN w:val="0"/>
        <w:adjustRightInd w:val="0"/>
        <w:rPr>
          <w:b/>
          <w:bCs/>
        </w:rPr>
      </w:pPr>
    </w:p>
    <w:p w:rsidR="00CD5B87" w:rsidRDefault="00CD5B87" w:rsidP="00CD5B87">
      <w:pPr>
        <w:widowControl w:val="0"/>
        <w:tabs>
          <w:tab w:val="left" w:pos="459"/>
        </w:tabs>
        <w:autoSpaceDE w:val="0"/>
        <w:autoSpaceDN w:val="0"/>
        <w:adjustRightInd w:val="0"/>
        <w:ind w:left="459"/>
        <w:rPr>
          <w:b/>
          <w:bCs/>
        </w:rPr>
      </w:pPr>
      <w:r>
        <w:rPr>
          <w:b/>
          <w:bCs/>
        </w:rPr>
        <w:t>1. Biblical arguments</w:t>
      </w:r>
    </w:p>
    <w:p w:rsidR="00CD5B87" w:rsidRDefault="00CD5B87" w:rsidP="00CD5B87">
      <w:pPr>
        <w:widowControl w:val="0"/>
        <w:tabs>
          <w:tab w:val="left" w:pos="442"/>
        </w:tabs>
        <w:autoSpaceDE w:val="0"/>
        <w:autoSpaceDN w:val="0"/>
        <w:adjustRightInd w:val="0"/>
        <w:spacing w:line="283" w:lineRule="exact"/>
        <w:ind w:firstLine="442"/>
      </w:pPr>
      <w:r>
        <w:t>The western Churches tried to support the twofold proces</w:t>
      </w:r>
      <w:r>
        <w:softHyphen/>
        <w:t>sion of the Holy Spirit by the following biblical passages:</w:t>
      </w:r>
    </w:p>
    <w:p w:rsidR="00CD5B87" w:rsidRDefault="00CD5B87" w:rsidP="00CD5B87">
      <w:pPr>
        <w:widowControl w:val="0"/>
        <w:tabs>
          <w:tab w:val="left" w:pos="442"/>
        </w:tabs>
        <w:autoSpaceDE w:val="0"/>
        <w:autoSpaceDN w:val="0"/>
        <w:adjustRightInd w:val="0"/>
        <w:spacing w:line="283" w:lineRule="exact"/>
      </w:pPr>
    </w:p>
    <w:p w:rsidR="00CD5B87" w:rsidRDefault="00CD5B87" w:rsidP="00CD5B87">
      <w:pPr>
        <w:widowControl w:val="0"/>
        <w:tabs>
          <w:tab w:val="left" w:pos="442"/>
        </w:tabs>
        <w:autoSpaceDE w:val="0"/>
        <w:autoSpaceDN w:val="0"/>
        <w:adjustRightInd w:val="0"/>
        <w:spacing w:line="283" w:lineRule="exact"/>
        <w:ind w:firstLine="442"/>
      </w:pPr>
      <w:r>
        <w:t>a. “He shall receive of Mine and shall show it unto you” John 16:14. According to them, in the Inner-</w:t>
      </w:r>
      <w:proofErr w:type="spellStart"/>
      <w:r>
        <w:t>Triniterian</w:t>
      </w:r>
      <w:proofErr w:type="spellEnd"/>
      <w:r>
        <w:t xml:space="preserve"> relations the one Person (Hypostasis) cannot “take” or “receive” anything from</w:t>
      </w:r>
    </w:p>
    <w:p w:rsidR="00CD5B87" w:rsidRDefault="00CD5B87" w:rsidP="00CD5B87">
      <w:pPr>
        <w:widowControl w:val="0"/>
        <w:tabs>
          <w:tab w:val="left" w:pos="5028"/>
        </w:tabs>
        <w:autoSpaceDE w:val="0"/>
        <w:autoSpaceDN w:val="0"/>
        <w:adjustRightInd w:val="0"/>
        <w:ind w:left="5028"/>
        <w:rPr>
          <w:sz w:val="20"/>
          <w:szCs w:val="20"/>
        </w:rPr>
      </w:pPr>
      <w:r>
        <w:rPr>
          <w:sz w:val="20"/>
          <w:szCs w:val="20"/>
        </w:rPr>
        <w:t>22</w:t>
      </w:r>
    </w:p>
    <w:p w:rsidR="00CD5B87" w:rsidRDefault="00CD5B87" w:rsidP="00CD5B87">
      <w:pPr>
        <w:widowControl w:val="0"/>
        <w:tabs>
          <w:tab w:val="left" w:pos="204"/>
        </w:tabs>
        <w:autoSpaceDE w:val="0"/>
        <w:autoSpaceDN w:val="0"/>
        <w:adjustRightInd w:val="0"/>
        <w:spacing w:line="283" w:lineRule="exact"/>
      </w:pPr>
      <w:proofErr w:type="gramStart"/>
      <w:r>
        <w:t>either</w:t>
      </w:r>
      <w:proofErr w:type="gramEnd"/>
      <w:r>
        <w:t xml:space="preserve"> of the others except by the way of procession </w:t>
      </w:r>
      <w:r>
        <w:rPr>
          <w:sz w:val="14"/>
          <w:szCs w:val="14"/>
        </w:rPr>
        <w:t xml:space="preserve">. </w:t>
      </w:r>
      <w:r>
        <w:t>But accord-</w:t>
      </w:r>
    </w:p>
    <w:p w:rsidR="00CD5B87" w:rsidRDefault="00CD5B87" w:rsidP="00CD5B87">
      <w:pPr>
        <w:widowControl w:val="0"/>
        <w:tabs>
          <w:tab w:val="left" w:pos="204"/>
        </w:tabs>
        <w:autoSpaceDE w:val="0"/>
        <w:autoSpaceDN w:val="0"/>
        <w:adjustRightInd w:val="0"/>
        <w:spacing w:line="283" w:lineRule="exact"/>
      </w:pPr>
    </w:p>
    <w:p w:rsidR="00CD5B87" w:rsidRDefault="00CD5B87" w:rsidP="00CD5B87">
      <w:pPr>
        <w:widowControl w:val="0"/>
        <w:tabs>
          <w:tab w:val="left" w:pos="204"/>
        </w:tabs>
        <w:autoSpaceDE w:val="0"/>
        <w:autoSpaceDN w:val="0"/>
        <w:adjustRightInd w:val="0"/>
        <w:spacing w:line="283" w:lineRule="exact"/>
      </w:pPr>
    </w:p>
    <w:p w:rsidR="00CD5B87" w:rsidRDefault="00CD5B87" w:rsidP="00CD5B87">
      <w:pPr>
        <w:widowControl w:val="0"/>
        <w:tabs>
          <w:tab w:val="left" w:pos="204"/>
        </w:tabs>
        <w:autoSpaceDE w:val="0"/>
        <w:autoSpaceDN w:val="0"/>
        <w:adjustRightInd w:val="0"/>
        <w:spacing w:line="283" w:lineRule="exact"/>
      </w:pPr>
    </w:p>
    <w:p w:rsidR="00CD5B87" w:rsidRDefault="00CD5B87" w:rsidP="00CD5B87">
      <w:pPr>
        <w:widowControl w:val="0"/>
        <w:tabs>
          <w:tab w:val="left" w:pos="204"/>
        </w:tabs>
        <w:autoSpaceDE w:val="0"/>
        <w:autoSpaceDN w:val="0"/>
        <w:adjustRightInd w:val="0"/>
        <w:jc w:val="center"/>
        <w:rPr>
          <w:sz w:val="20"/>
          <w:szCs w:val="20"/>
        </w:rPr>
      </w:pPr>
      <w:r>
        <w:rPr>
          <w:sz w:val="20"/>
          <w:szCs w:val="20"/>
        </w:rPr>
        <w:t>11</w:t>
      </w:r>
    </w:p>
    <w:p w:rsidR="00CD5B87" w:rsidRDefault="00CD5B87"/>
    <w:p w:rsidR="009A322B" w:rsidRDefault="009A322B"/>
    <w:p w:rsidR="009A322B" w:rsidRDefault="009A322B"/>
    <w:p w:rsidR="009A322B" w:rsidRDefault="009A322B"/>
    <w:p w:rsidR="009A322B" w:rsidRDefault="009A322B"/>
    <w:p w:rsidR="009A322B" w:rsidRDefault="009A322B"/>
    <w:p w:rsidR="009A322B" w:rsidRDefault="009A322B"/>
    <w:p w:rsidR="009A322B" w:rsidRDefault="009A322B" w:rsidP="009A322B">
      <w:pPr>
        <w:widowControl w:val="0"/>
        <w:tabs>
          <w:tab w:val="left" w:pos="204"/>
        </w:tabs>
        <w:autoSpaceDE w:val="0"/>
        <w:autoSpaceDN w:val="0"/>
        <w:adjustRightInd w:val="0"/>
        <w:spacing w:line="283" w:lineRule="exact"/>
        <w:jc w:val="both"/>
        <w:rPr>
          <w:sz w:val="26"/>
          <w:szCs w:val="26"/>
        </w:rPr>
      </w:pPr>
      <w:proofErr w:type="spellStart"/>
      <w:proofErr w:type="gramStart"/>
      <w:r>
        <w:rPr>
          <w:sz w:val="26"/>
          <w:szCs w:val="26"/>
        </w:rPr>
        <w:lastRenderedPageBreak/>
        <w:t>ing</w:t>
      </w:r>
      <w:proofErr w:type="spellEnd"/>
      <w:proofErr w:type="gramEnd"/>
      <w:r>
        <w:rPr>
          <w:sz w:val="26"/>
          <w:szCs w:val="26"/>
        </w:rPr>
        <w:t xml:space="preserve"> to </w:t>
      </w:r>
      <w:proofErr w:type="spellStart"/>
      <w:r>
        <w:rPr>
          <w:sz w:val="26"/>
          <w:szCs w:val="26"/>
        </w:rPr>
        <w:t>Photius</w:t>
      </w:r>
      <w:proofErr w:type="spellEnd"/>
      <w:r>
        <w:rPr>
          <w:sz w:val="26"/>
          <w:szCs w:val="26"/>
        </w:rPr>
        <w:t xml:space="preserve"> these words do not mean that the Holy Spirit receives from the Son, but from the Father. Christ did not </w:t>
      </w:r>
      <w:proofErr w:type="spellStart"/>
      <w:r>
        <w:rPr>
          <w:sz w:val="26"/>
          <w:szCs w:val="26"/>
        </w:rPr>
        <w:t>say,”of</w:t>
      </w:r>
      <w:proofErr w:type="spellEnd"/>
      <w:r>
        <w:rPr>
          <w:sz w:val="26"/>
          <w:szCs w:val="26"/>
        </w:rPr>
        <w:t xml:space="preserve"> </w:t>
      </w:r>
      <w:proofErr w:type="gramStart"/>
      <w:r>
        <w:rPr>
          <w:sz w:val="26"/>
          <w:szCs w:val="26"/>
        </w:rPr>
        <w:t>Me</w:t>
      </w:r>
      <w:proofErr w:type="gramEnd"/>
      <w:r>
        <w:rPr>
          <w:sz w:val="26"/>
          <w:szCs w:val="26"/>
        </w:rPr>
        <w:t>,” but “of what is Mine;” the first expression implies Him who utters the phrase, while “of what is Mine” reveals another person,</w:t>
      </w:r>
    </w:p>
    <w:p w:rsidR="009A322B" w:rsidRDefault="009A322B" w:rsidP="009A322B">
      <w:pPr>
        <w:widowControl w:val="0"/>
        <w:tabs>
          <w:tab w:val="left" w:pos="4274"/>
        </w:tabs>
        <w:autoSpaceDE w:val="0"/>
        <w:autoSpaceDN w:val="0"/>
        <w:adjustRightInd w:val="0"/>
        <w:ind w:left="4274"/>
        <w:jc w:val="both"/>
        <w:rPr>
          <w:sz w:val="20"/>
          <w:szCs w:val="20"/>
        </w:rPr>
      </w:pPr>
      <w:r>
        <w:rPr>
          <w:sz w:val="20"/>
          <w:szCs w:val="20"/>
        </w:rPr>
        <w:t>23</w:t>
      </w:r>
    </w:p>
    <w:p w:rsidR="009A322B" w:rsidRDefault="009A322B" w:rsidP="009A322B">
      <w:pPr>
        <w:widowControl w:val="0"/>
        <w:tabs>
          <w:tab w:val="left" w:pos="204"/>
        </w:tabs>
        <w:autoSpaceDE w:val="0"/>
        <w:autoSpaceDN w:val="0"/>
        <w:adjustRightInd w:val="0"/>
        <w:spacing w:line="283" w:lineRule="exact"/>
        <w:jc w:val="both"/>
        <w:rPr>
          <w:sz w:val="26"/>
          <w:szCs w:val="26"/>
        </w:rPr>
      </w:pPr>
      <w:proofErr w:type="gramStart"/>
      <w:r>
        <w:rPr>
          <w:sz w:val="26"/>
          <w:szCs w:val="26"/>
        </w:rPr>
        <w:t>united</w:t>
      </w:r>
      <w:proofErr w:type="gramEnd"/>
      <w:r>
        <w:rPr>
          <w:sz w:val="26"/>
          <w:szCs w:val="26"/>
        </w:rPr>
        <w:t xml:space="preserve"> with bonds of kinship to the speaker </w:t>
      </w:r>
      <w:r>
        <w:rPr>
          <w:sz w:val="8"/>
          <w:szCs w:val="8"/>
        </w:rPr>
        <w:t xml:space="preserve">. </w:t>
      </w:r>
      <w:r>
        <w:rPr>
          <w:sz w:val="26"/>
          <w:szCs w:val="26"/>
        </w:rPr>
        <w:t>The Lord adds, “</w:t>
      </w:r>
      <w:proofErr w:type="gramStart"/>
      <w:r>
        <w:rPr>
          <w:sz w:val="26"/>
          <w:szCs w:val="26"/>
        </w:rPr>
        <w:t>all</w:t>
      </w:r>
      <w:proofErr w:type="gramEnd"/>
      <w:r>
        <w:rPr>
          <w:sz w:val="26"/>
          <w:szCs w:val="26"/>
        </w:rPr>
        <w:t xml:space="preserve"> things that the Father has are Mine,” so that when the Spirit</w:t>
      </w:r>
    </w:p>
    <w:p w:rsidR="009A322B" w:rsidRDefault="009A322B" w:rsidP="009A322B">
      <w:pPr>
        <w:widowControl w:val="0"/>
        <w:tabs>
          <w:tab w:val="left" w:pos="6224"/>
        </w:tabs>
        <w:autoSpaceDE w:val="0"/>
        <w:autoSpaceDN w:val="0"/>
        <w:adjustRightInd w:val="0"/>
        <w:ind w:left="6224"/>
        <w:jc w:val="both"/>
        <w:rPr>
          <w:sz w:val="20"/>
          <w:szCs w:val="20"/>
        </w:rPr>
      </w:pPr>
      <w:r>
        <w:rPr>
          <w:sz w:val="20"/>
          <w:szCs w:val="20"/>
        </w:rPr>
        <w:t>24</w:t>
      </w:r>
    </w:p>
    <w:p w:rsidR="009A322B" w:rsidRDefault="009A322B" w:rsidP="009A322B">
      <w:pPr>
        <w:widowControl w:val="0"/>
        <w:tabs>
          <w:tab w:val="left" w:pos="204"/>
        </w:tabs>
        <w:autoSpaceDE w:val="0"/>
        <w:autoSpaceDN w:val="0"/>
        <w:adjustRightInd w:val="0"/>
        <w:spacing w:line="283" w:lineRule="exact"/>
        <w:jc w:val="both"/>
        <w:rPr>
          <w:sz w:val="26"/>
          <w:szCs w:val="26"/>
        </w:rPr>
      </w:pPr>
      <w:proofErr w:type="gramStart"/>
      <w:r>
        <w:rPr>
          <w:sz w:val="26"/>
          <w:szCs w:val="26"/>
        </w:rPr>
        <w:t>receives</w:t>
      </w:r>
      <w:proofErr w:type="gramEnd"/>
      <w:r>
        <w:rPr>
          <w:sz w:val="26"/>
          <w:szCs w:val="26"/>
        </w:rPr>
        <w:t xml:space="preserve"> the things that are Mine, He received from the Father</w:t>
      </w:r>
    </w:p>
    <w:p w:rsidR="009A322B" w:rsidRDefault="009A322B" w:rsidP="009A322B">
      <w:pPr>
        <w:widowControl w:val="0"/>
        <w:tabs>
          <w:tab w:val="left" w:pos="204"/>
        </w:tabs>
        <w:autoSpaceDE w:val="0"/>
        <w:autoSpaceDN w:val="0"/>
        <w:adjustRightInd w:val="0"/>
        <w:spacing w:line="283" w:lineRule="exact"/>
        <w:jc w:val="both"/>
        <w:rPr>
          <w:sz w:val="26"/>
          <w:szCs w:val="26"/>
        </w:rPr>
      </w:pPr>
      <w:r>
        <w:rPr>
          <w:sz w:val="26"/>
          <w:szCs w:val="26"/>
        </w:rPr>
        <w:t>Receiving here does not concern the divine essence but the characteristics of our Lord Jesus Christ, so that we may be con</w:t>
      </w:r>
      <w:r>
        <w:rPr>
          <w:sz w:val="26"/>
          <w:szCs w:val="26"/>
        </w:rPr>
        <w:softHyphen/>
        <w:t>formed to the image of the Son (Rom. 8:29).</w:t>
      </w:r>
    </w:p>
    <w:p w:rsidR="009A322B" w:rsidRDefault="009A322B" w:rsidP="009A322B">
      <w:pPr>
        <w:widowControl w:val="0"/>
        <w:tabs>
          <w:tab w:val="left" w:pos="204"/>
        </w:tabs>
        <w:autoSpaceDE w:val="0"/>
        <w:autoSpaceDN w:val="0"/>
        <w:adjustRightInd w:val="0"/>
        <w:spacing w:line="283" w:lineRule="exact"/>
        <w:jc w:val="both"/>
        <w:rPr>
          <w:sz w:val="26"/>
          <w:szCs w:val="26"/>
        </w:rPr>
      </w:pPr>
    </w:p>
    <w:p w:rsidR="009A322B" w:rsidRDefault="009A322B" w:rsidP="009A322B">
      <w:pPr>
        <w:widowControl w:val="0"/>
        <w:tabs>
          <w:tab w:val="left" w:pos="436"/>
        </w:tabs>
        <w:autoSpaceDE w:val="0"/>
        <w:autoSpaceDN w:val="0"/>
        <w:adjustRightInd w:val="0"/>
        <w:spacing w:line="283" w:lineRule="exact"/>
        <w:ind w:firstLine="436"/>
        <w:jc w:val="both"/>
        <w:rPr>
          <w:sz w:val="26"/>
          <w:szCs w:val="26"/>
        </w:rPr>
      </w:pPr>
      <w:r>
        <w:rPr>
          <w:sz w:val="26"/>
          <w:szCs w:val="26"/>
        </w:rPr>
        <w:t>Moreover, the meaning of “receiving” is not the same as that of “proceeding.”</w:t>
      </w:r>
    </w:p>
    <w:p w:rsidR="009A322B" w:rsidRDefault="009A322B" w:rsidP="009A322B">
      <w:pPr>
        <w:widowControl w:val="0"/>
        <w:tabs>
          <w:tab w:val="left" w:pos="436"/>
        </w:tabs>
        <w:autoSpaceDE w:val="0"/>
        <w:autoSpaceDN w:val="0"/>
        <w:adjustRightInd w:val="0"/>
        <w:spacing w:line="283" w:lineRule="exact"/>
        <w:jc w:val="both"/>
        <w:rPr>
          <w:sz w:val="26"/>
          <w:szCs w:val="26"/>
        </w:rPr>
      </w:pPr>
    </w:p>
    <w:p w:rsidR="009A322B" w:rsidRDefault="009A322B" w:rsidP="009A322B">
      <w:pPr>
        <w:widowControl w:val="0"/>
        <w:tabs>
          <w:tab w:val="left" w:pos="436"/>
        </w:tabs>
        <w:autoSpaceDE w:val="0"/>
        <w:autoSpaceDN w:val="0"/>
        <w:adjustRightInd w:val="0"/>
        <w:spacing w:line="283" w:lineRule="exact"/>
        <w:ind w:firstLine="436"/>
        <w:jc w:val="both"/>
        <w:rPr>
          <w:sz w:val="26"/>
          <w:szCs w:val="26"/>
        </w:rPr>
      </w:pPr>
      <w:r>
        <w:rPr>
          <w:sz w:val="26"/>
          <w:szCs w:val="26"/>
        </w:rPr>
        <w:t>b. The Holy Spirit is called “the Spirit of (His) Son” Gal. 4:6, “the Spirit of Christ” Rom. 8:9 and “the Spirit of Jesus Christ” Phil. 1:19.</w:t>
      </w:r>
    </w:p>
    <w:p w:rsidR="009A322B" w:rsidRDefault="009A322B" w:rsidP="009A322B">
      <w:pPr>
        <w:widowControl w:val="0"/>
        <w:tabs>
          <w:tab w:val="left" w:pos="436"/>
        </w:tabs>
        <w:autoSpaceDE w:val="0"/>
        <w:autoSpaceDN w:val="0"/>
        <w:adjustRightInd w:val="0"/>
        <w:spacing w:line="283" w:lineRule="exact"/>
        <w:jc w:val="both"/>
        <w:rPr>
          <w:sz w:val="26"/>
          <w:szCs w:val="26"/>
        </w:rPr>
      </w:pPr>
    </w:p>
    <w:p w:rsidR="009A322B" w:rsidRDefault="009A322B" w:rsidP="009A322B">
      <w:pPr>
        <w:widowControl w:val="0"/>
        <w:tabs>
          <w:tab w:val="left" w:pos="436"/>
        </w:tabs>
        <w:autoSpaceDE w:val="0"/>
        <w:autoSpaceDN w:val="0"/>
        <w:adjustRightInd w:val="0"/>
        <w:spacing w:line="283" w:lineRule="exact"/>
        <w:ind w:firstLine="436"/>
        <w:jc w:val="both"/>
        <w:rPr>
          <w:sz w:val="26"/>
          <w:szCs w:val="26"/>
        </w:rPr>
      </w:pPr>
      <w:r>
        <w:rPr>
          <w:sz w:val="26"/>
          <w:szCs w:val="26"/>
        </w:rPr>
        <w:t xml:space="preserve">St. Paul does not suggest that the Son is the cause of the Holy Spirit’s existence, but simply that the Holy Spirit is consubstantial and invariably of the same nature as the Son. The Holy Spirit is called the “Spirit of the Son” because of His </w:t>
      </w:r>
      <w:proofErr w:type="spellStart"/>
      <w:r>
        <w:rPr>
          <w:sz w:val="26"/>
          <w:szCs w:val="26"/>
        </w:rPr>
        <w:t>homoousion</w:t>
      </w:r>
      <w:proofErr w:type="spellEnd"/>
      <w:r>
        <w:rPr>
          <w:sz w:val="26"/>
          <w:szCs w:val="26"/>
        </w:rPr>
        <w:t xml:space="preserve"> with the Son.</w:t>
      </w:r>
    </w:p>
    <w:p w:rsidR="009A322B" w:rsidRDefault="009A322B" w:rsidP="009A322B">
      <w:pPr>
        <w:widowControl w:val="0"/>
        <w:tabs>
          <w:tab w:val="left" w:pos="436"/>
        </w:tabs>
        <w:autoSpaceDE w:val="0"/>
        <w:autoSpaceDN w:val="0"/>
        <w:adjustRightInd w:val="0"/>
        <w:spacing w:line="283" w:lineRule="exact"/>
        <w:jc w:val="both"/>
        <w:rPr>
          <w:sz w:val="26"/>
          <w:szCs w:val="26"/>
        </w:rPr>
      </w:pPr>
    </w:p>
    <w:p w:rsidR="009A322B" w:rsidRDefault="009A322B" w:rsidP="009A322B">
      <w:pPr>
        <w:widowControl w:val="0"/>
        <w:tabs>
          <w:tab w:val="left" w:pos="436"/>
        </w:tabs>
        <w:autoSpaceDE w:val="0"/>
        <w:autoSpaceDN w:val="0"/>
        <w:adjustRightInd w:val="0"/>
        <w:spacing w:line="283" w:lineRule="exact"/>
        <w:ind w:firstLine="436"/>
        <w:jc w:val="both"/>
        <w:rPr>
          <w:sz w:val="26"/>
          <w:szCs w:val="26"/>
        </w:rPr>
      </w:pPr>
      <w:proofErr w:type="spellStart"/>
      <w:r>
        <w:rPr>
          <w:sz w:val="26"/>
          <w:szCs w:val="26"/>
        </w:rPr>
        <w:t>Photius</w:t>
      </w:r>
      <w:proofErr w:type="spellEnd"/>
      <w:r>
        <w:rPr>
          <w:sz w:val="26"/>
          <w:szCs w:val="26"/>
        </w:rPr>
        <w:t xml:space="preserve"> states: [‘The Spirit of His Son”: He certainly could never have phrased it better; for the Spirit has a nature identical to the Son’s and He is of one essence with the Son and pos </w:t>
      </w:r>
      <w:proofErr w:type="spellStart"/>
      <w:r>
        <w:rPr>
          <w:sz w:val="26"/>
          <w:szCs w:val="26"/>
        </w:rPr>
        <w:t>sesses</w:t>
      </w:r>
      <w:proofErr w:type="spellEnd"/>
      <w:r>
        <w:rPr>
          <w:sz w:val="26"/>
          <w:szCs w:val="26"/>
        </w:rPr>
        <w:t xml:space="preserve"> the same glory, honor, and dominion. Therefore, when he says, “the Spirit of His Son,” Paul is demonstrating the identity of the nature, and in no wise does he imply the cause of procession. He acknowledges the unity of essence, but incontrovertibly does not proclaim that the Son brings forth a consubstantial hypostasis;</w:t>
      </w:r>
    </w:p>
    <w:p w:rsidR="009A322B" w:rsidRDefault="009A322B" w:rsidP="009A322B">
      <w:pPr>
        <w:widowControl w:val="0"/>
        <w:tabs>
          <w:tab w:val="left" w:pos="5187"/>
        </w:tabs>
        <w:autoSpaceDE w:val="0"/>
        <w:autoSpaceDN w:val="0"/>
        <w:adjustRightInd w:val="0"/>
        <w:ind w:left="5187"/>
        <w:jc w:val="both"/>
        <w:rPr>
          <w:i/>
          <w:iCs/>
          <w:sz w:val="20"/>
          <w:szCs w:val="20"/>
        </w:rPr>
      </w:pPr>
      <w:r>
        <w:rPr>
          <w:i/>
          <w:iCs/>
          <w:sz w:val="20"/>
          <w:szCs w:val="20"/>
        </w:rPr>
        <w:t>25</w:t>
      </w:r>
    </w:p>
    <w:p w:rsidR="009A322B" w:rsidRDefault="009A322B" w:rsidP="009A322B">
      <w:pPr>
        <w:widowControl w:val="0"/>
        <w:tabs>
          <w:tab w:val="left" w:pos="204"/>
        </w:tabs>
        <w:autoSpaceDE w:val="0"/>
        <w:autoSpaceDN w:val="0"/>
        <w:adjustRightInd w:val="0"/>
        <w:spacing w:line="283" w:lineRule="exact"/>
        <w:jc w:val="both"/>
        <w:rPr>
          <w:sz w:val="26"/>
          <w:szCs w:val="26"/>
        </w:rPr>
      </w:pPr>
      <w:proofErr w:type="gramStart"/>
      <w:r>
        <w:rPr>
          <w:sz w:val="26"/>
          <w:szCs w:val="26"/>
        </w:rPr>
        <w:t>indeed</w:t>
      </w:r>
      <w:proofErr w:type="gramEnd"/>
      <w:r>
        <w:rPr>
          <w:sz w:val="26"/>
          <w:szCs w:val="26"/>
        </w:rPr>
        <w:t>, he does not even hint concerning the origin</w:t>
      </w:r>
    </w:p>
    <w:p w:rsidR="009A322B" w:rsidRDefault="009A322B" w:rsidP="009A322B">
      <w:pPr>
        <w:widowControl w:val="0"/>
        <w:tabs>
          <w:tab w:val="left" w:pos="204"/>
        </w:tabs>
        <w:autoSpaceDE w:val="0"/>
        <w:autoSpaceDN w:val="0"/>
        <w:adjustRightInd w:val="0"/>
        <w:spacing w:line="283" w:lineRule="exact"/>
        <w:jc w:val="both"/>
        <w:rPr>
          <w:sz w:val="26"/>
          <w:szCs w:val="26"/>
        </w:rPr>
      </w:pPr>
    </w:p>
    <w:p w:rsidR="009A322B" w:rsidRDefault="009A322B" w:rsidP="009A322B">
      <w:pPr>
        <w:widowControl w:val="0"/>
        <w:tabs>
          <w:tab w:val="left" w:pos="436"/>
        </w:tabs>
        <w:autoSpaceDE w:val="0"/>
        <w:autoSpaceDN w:val="0"/>
        <w:adjustRightInd w:val="0"/>
        <w:spacing w:line="283" w:lineRule="exact"/>
        <w:ind w:firstLine="436"/>
        <w:jc w:val="both"/>
        <w:rPr>
          <w:sz w:val="26"/>
          <w:szCs w:val="26"/>
        </w:rPr>
      </w:pPr>
      <w:r>
        <w:rPr>
          <w:sz w:val="26"/>
          <w:szCs w:val="26"/>
        </w:rPr>
        <w:t xml:space="preserve">Also, Gregory </w:t>
      </w:r>
      <w:proofErr w:type="spellStart"/>
      <w:r>
        <w:rPr>
          <w:sz w:val="26"/>
          <w:szCs w:val="26"/>
        </w:rPr>
        <w:t>Palamas</w:t>
      </w:r>
      <w:proofErr w:type="spellEnd"/>
      <w:r>
        <w:rPr>
          <w:sz w:val="26"/>
          <w:szCs w:val="26"/>
        </w:rPr>
        <w:t xml:space="preserve"> states, [the Spirit is the “Spirit of Christ” and comes from Him, being breathed and sent and</w:t>
      </w:r>
    </w:p>
    <w:p w:rsidR="009A322B" w:rsidRDefault="009A322B" w:rsidP="009A322B">
      <w:pPr>
        <w:widowControl w:val="0"/>
        <w:tabs>
          <w:tab w:val="left" w:pos="436"/>
        </w:tabs>
        <w:autoSpaceDE w:val="0"/>
        <w:autoSpaceDN w:val="0"/>
        <w:adjustRightInd w:val="0"/>
        <w:spacing w:line="283" w:lineRule="exact"/>
        <w:jc w:val="both"/>
        <w:rPr>
          <w:sz w:val="26"/>
          <w:szCs w:val="26"/>
        </w:rPr>
      </w:pPr>
    </w:p>
    <w:p w:rsidR="009A322B" w:rsidRDefault="009A322B" w:rsidP="009A322B">
      <w:pPr>
        <w:widowControl w:val="0"/>
        <w:tabs>
          <w:tab w:val="left" w:pos="436"/>
        </w:tabs>
        <w:autoSpaceDE w:val="0"/>
        <w:autoSpaceDN w:val="0"/>
        <w:adjustRightInd w:val="0"/>
        <w:spacing w:line="283" w:lineRule="exact"/>
        <w:jc w:val="both"/>
        <w:rPr>
          <w:sz w:val="26"/>
          <w:szCs w:val="26"/>
        </w:rPr>
      </w:pPr>
    </w:p>
    <w:p w:rsidR="009A322B" w:rsidRDefault="009A322B" w:rsidP="009A322B">
      <w:pPr>
        <w:widowControl w:val="0"/>
        <w:tabs>
          <w:tab w:val="left" w:pos="436"/>
        </w:tabs>
        <w:autoSpaceDE w:val="0"/>
        <w:autoSpaceDN w:val="0"/>
        <w:adjustRightInd w:val="0"/>
        <w:spacing w:line="283" w:lineRule="exact"/>
        <w:jc w:val="both"/>
        <w:rPr>
          <w:sz w:val="26"/>
          <w:szCs w:val="26"/>
        </w:rPr>
      </w:pPr>
    </w:p>
    <w:p w:rsidR="009A322B" w:rsidRDefault="009A322B" w:rsidP="009A322B">
      <w:pPr>
        <w:widowControl w:val="0"/>
        <w:tabs>
          <w:tab w:val="left" w:pos="436"/>
        </w:tabs>
        <w:autoSpaceDE w:val="0"/>
        <w:autoSpaceDN w:val="0"/>
        <w:adjustRightInd w:val="0"/>
        <w:jc w:val="center"/>
        <w:rPr>
          <w:b/>
          <w:bCs/>
          <w:sz w:val="20"/>
          <w:szCs w:val="20"/>
        </w:rPr>
      </w:pPr>
      <w:r>
        <w:rPr>
          <w:b/>
          <w:bCs/>
          <w:sz w:val="20"/>
          <w:szCs w:val="20"/>
        </w:rPr>
        <w:t>12</w:t>
      </w:r>
    </w:p>
    <w:p w:rsidR="009A322B" w:rsidRDefault="009A322B"/>
    <w:p w:rsidR="009A322B" w:rsidRDefault="009A322B"/>
    <w:p w:rsidR="009A322B" w:rsidRDefault="009A322B"/>
    <w:p w:rsidR="009A322B" w:rsidRDefault="009A322B"/>
    <w:p w:rsidR="009A322B" w:rsidRDefault="009A322B"/>
    <w:p w:rsidR="009A322B" w:rsidRDefault="009A322B"/>
    <w:p w:rsidR="009A322B" w:rsidRDefault="009A322B"/>
    <w:p w:rsidR="009A322B" w:rsidRDefault="009A322B"/>
    <w:p w:rsidR="009A322B" w:rsidRDefault="009A322B"/>
    <w:p w:rsidR="009A322B" w:rsidRDefault="009A322B"/>
    <w:p w:rsidR="009A322B" w:rsidRDefault="009A322B"/>
    <w:p w:rsidR="009A322B" w:rsidRDefault="009A322B" w:rsidP="009A322B">
      <w:pPr>
        <w:widowControl w:val="0"/>
        <w:tabs>
          <w:tab w:val="left" w:pos="204"/>
        </w:tabs>
        <w:autoSpaceDE w:val="0"/>
        <w:autoSpaceDN w:val="0"/>
        <w:adjustRightInd w:val="0"/>
        <w:spacing w:line="283" w:lineRule="exact"/>
        <w:jc w:val="both"/>
        <w:rPr>
          <w:sz w:val="26"/>
          <w:szCs w:val="26"/>
        </w:rPr>
      </w:pPr>
      <w:proofErr w:type="gramStart"/>
      <w:r>
        <w:rPr>
          <w:sz w:val="26"/>
          <w:szCs w:val="26"/>
        </w:rPr>
        <w:lastRenderedPageBreak/>
        <w:t>manifested</w:t>
      </w:r>
      <w:proofErr w:type="gramEnd"/>
      <w:r>
        <w:rPr>
          <w:sz w:val="26"/>
          <w:szCs w:val="26"/>
        </w:rPr>
        <w:t xml:space="preserve"> by Him, but in His very being and His existence, He is the Spirit of Christ but is not from the Son~].</w:t>
      </w:r>
    </w:p>
    <w:p w:rsidR="009A322B" w:rsidRDefault="009A322B" w:rsidP="009A322B">
      <w:pPr>
        <w:widowControl w:val="0"/>
        <w:tabs>
          <w:tab w:val="left" w:pos="204"/>
        </w:tabs>
        <w:autoSpaceDE w:val="0"/>
        <w:autoSpaceDN w:val="0"/>
        <w:adjustRightInd w:val="0"/>
        <w:spacing w:line="283" w:lineRule="exact"/>
        <w:jc w:val="both"/>
        <w:rPr>
          <w:sz w:val="26"/>
          <w:szCs w:val="26"/>
        </w:rPr>
      </w:pPr>
    </w:p>
    <w:p w:rsidR="009A322B" w:rsidRDefault="009A322B" w:rsidP="009A322B">
      <w:pPr>
        <w:widowControl w:val="0"/>
        <w:tabs>
          <w:tab w:val="left" w:pos="447"/>
        </w:tabs>
        <w:autoSpaceDE w:val="0"/>
        <w:autoSpaceDN w:val="0"/>
        <w:adjustRightInd w:val="0"/>
        <w:spacing w:line="283" w:lineRule="exact"/>
        <w:ind w:firstLine="447"/>
        <w:jc w:val="both"/>
        <w:rPr>
          <w:sz w:val="26"/>
          <w:szCs w:val="26"/>
        </w:rPr>
      </w:pPr>
      <w:r>
        <w:rPr>
          <w:sz w:val="26"/>
          <w:szCs w:val="26"/>
        </w:rPr>
        <w:t xml:space="preserve">The Holy Spirit is called the Spirit of wisdom, the Spirit of understanding, the Spirit of knowledge (Isa. 11:2); the Spirit of love, the Spirit of a sound mind (2 Tim. 1:7); the Spirit of adoption (Rom. </w:t>
      </w:r>
      <w:r>
        <w:rPr>
          <w:i/>
          <w:iCs/>
          <w:sz w:val="26"/>
          <w:szCs w:val="26"/>
        </w:rPr>
        <w:t xml:space="preserve">8:15) </w:t>
      </w:r>
      <w:r>
        <w:rPr>
          <w:sz w:val="26"/>
          <w:szCs w:val="26"/>
        </w:rPr>
        <w:t xml:space="preserve">etc... </w:t>
      </w:r>
      <w:proofErr w:type="gramStart"/>
      <w:r>
        <w:rPr>
          <w:sz w:val="26"/>
          <w:szCs w:val="26"/>
        </w:rPr>
        <w:t>and</w:t>
      </w:r>
      <w:proofErr w:type="gramEnd"/>
      <w:r>
        <w:rPr>
          <w:sz w:val="26"/>
          <w:szCs w:val="26"/>
        </w:rPr>
        <w:t xml:space="preserve"> it is not said that He proceeds from wisdom, understanding, knowledge, love, sound mind, adoption etc...</w:t>
      </w:r>
    </w:p>
    <w:p w:rsidR="009A322B" w:rsidRDefault="009A322B" w:rsidP="009A322B">
      <w:pPr>
        <w:widowControl w:val="0"/>
        <w:tabs>
          <w:tab w:val="left" w:pos="447"/>
        </w:tabs>
        <w:autoSpaceDE w:val="0"/>
        <w:autoSpaceDN w:val="0"/>
        <w:adjustRightInd w:val="0"/>
        <w:spacing w:line="283" w:lineRule="exact"/>
        <w:jc w:val="both"/>
        <w:rPr>
          <w:sz w:val="26"/>
          <w:szCs w:val="26"/>
        </w:rPr>
      </w:pPr>
    </w:p>
    <w:p w:rsidR="009A322B" w:rsidRDefault="009A322B" w:rsidP="009A322B">
      <w:pPr>
        <w:widowControl w:val="0"/>
        <w:tabs>
          <w:tab w:val="left" w:pos="447"/>
        </w:tabs>
        <w:autoSpaceDE w:val="0"/>
        <w:autoSpaceDN w:val="0"/>
        <w:adjustRightInd w:val="0"/>
        <w:spacing w:line="283" w:lineRule="exact"/>
        <w:ind w:firstLine="447"/>
        <w:jc w:val="both"/>
        <w:rPr>
          <w:sz w:val="26"/>
          <w:szCs w:val="26"/>
        </w:rPr>
      </w:pPr>
      <w:r>
        <w:rPr>
          <w:sz w:val="26"/>
          <w:szCs w:val="26"/>
        </w:rPr>
        <w:t xml:space="preserve">The </w:t>
      </w:r>
      <w:proofErr w:type="spellStart"/>
      <w:r>
        <w:rPr>
          <w:sz w:val="26"/>
          <w:szCs w:val="26"/>
        </w:rPr>
        <w:t>Johannine</w:t>
      </w:r>
      <w:proofErr w:type="spellEnd"/>
      <w:r>
        <w:rPr>
          <w:sz w:val="26"/>
          <w:szCs w:val="26"/>
        </w:rPr>
        <w:t xml:space="preserve"> texts on the sending of the Holy Spirit by Jesus</w:t>
      </w:r>
    </w:p>
    <w:p w:rsidR="009A322B" w:rsidRDefault="009A322B" w:rsidP="009A322B">
      <w:pPr>
        <w:widowControl w:val="0"/>
        <w:tabs>
          <w:tab w:val="left" w:pos="204"/>
        </w:tabs>
        <w:autoSpaceDE w:val="0"/>
        <w:autoSpaceDN w:val="0"/>
        <w:adjustRightInd w:val="0"/>
        <w:spacing w:line="283" w:lineRule="exact"/>
        <w:jc w:val="both"/>
        <w:rPr>
          <w:sz w:val="26"/>
          <w:szCs w:val="26"/>
        </w:rPr>
      </w:pPr>
      <w:r>
        <w:rPr>
          <w:sz w:val="26"/>
          <w:szCs w:val="26"/>
        </w:rPr>
        <w:t>(14:16; 15:26; 16:7):</w:t>
      </w:r>
    </w:p>
    <w:p w:rsidR="009A322B" w:rsidRDefault="009A322B" w:rsidP="009A322B">
      <w:pPr>
        <w:widowControl w:val="0"/>
        <w:tabs>
          <w:tab w:val="left" w:pos="204"/>
        </w:tabs>
        <w:autoSpaceDE w:val="0"/>
        <w:autoSpaceDN w:val="0"/>
        <w:adjustRightInd w:val="0"/>
        <w:spacing w:line="283" w:lineRule="exact"/>
        <w:jc w:val="both"/>
        <w:rPr>
          <w:sz w:val="26"/>
          <w:szCs w:val="26"/>
        </w:rPr>
      </w:pPr>
    </w:p>
    <w:p w:rsidR="009A322B" w:rsidRDefault="009A322B" w:rsidP="009A322B">
      <w:pPr>
        <w:widowControl w:val="0"/>
        <w:tabs>
          <w:tab w:val="left" w:pos="447"/>
        </w:tabs>
        <w:autoSpaceDE w:val="0"/>
        <w:autoSpaceDN w:val="0"/>
        <w:adjustRightInd w:val="0"/>
        <w:spacing w:line="283" w:lineRule="exact"/>
        <w:ind w:firstLine="447"/>
        <w:jc w:val="both"/>
        <w:rPr>
          <w:sz w:val="26"/>
          <w:szCs w:val="26"/>
        </w:rPr>
      </w:pPr>
      <w:r>
        <w:rPr>
          <w:sz w:val="26"/>
          <w:szCs w:val="26"/>
        </w:rPr>
        <w:t xml:space="preserve">A distinction between “His sending” and “His procession must be made. The procession from the Father is an eternal ac </w:t>
      </w:r>
      <w:proofErr w:type="spellStart"/>
      <w:r>
        <w:rPr>
          <w:sz w:val="26"/>
          <w:szCs w:val="26"/>
        </w:rPr>
        <w:t>tion</w:t>
      </w:r>
      <w:proofErr w:type="spellEnd"/>
      <w:r>
        <w:rPr>
          <w:sz w:val="26"/>
          <w:szCs w:val="26"/>
        </w:rPr>
        <w:t xml:space="preserve">, while sending the Holy Spirit upon the disciples is an action in time, a divine promise that was realized in the </w:t>
      </w:r>
      <w:proofErr w:type="spellStart"/>
      <w:r>
        <w:rPr>
          <w:sz w:val="26"/>
          <w:szCs w:val="26"/>
        </w:rPr>
        <w:t>Pente</w:t>
      </w:r>
      <w:proofErr w:type="spellEnd"/>
      <w:r>
        <w:rPr>
          <w:sz w:val="26"/>
          <w:szCs w:val="26"/>
        </w:rPr>
        <w:t xml:space="preserve"> cost.</w:t>
      </w:r>
    </w:p>
    <w:p w:rsidR="009A322B" w:rsidRDefault="009A322B" w:rsidP="009A322B">
      <w:pPr>
        <w:widowControl w:val="0"/>
        <w:tabs>
          <w:tab w:val="left" w:pos="447"/>
        </w:tabs>
        <w:autoSpaceDE w:val="0"/>
        <w:autoSpaceDN w:val="0"/>
        <w:adjustRightInd w:val="0"/>
        <w:spacing w:line="283" w:lineRule="exact"/>
        <w:jc w:val="both"/>
        <w:rPr>
          <w:sz w:val="26"/>
          <w:szCs w:val="26"/>
        </w:rPr>
      </w:pPr>
    </w:p>
    <w:p w:rsidR="009A322B" w:rsidRDefault="009A322B" w:rsidP="009A322B">
      <w:pPr>
        <w:widowControl w:val="0"/>
        <w:tabs>
          <w:tab w:val="left" w:pos="447"/>
        </w:tabs>
        <w:autoSpaceDE w:val="0"/>
        <w:autoSpaceDN w:val="0"/>
        <w:adjustRightInd w:val="0"/>
        <w:spacing w:line="283" w:lineRule="exact"/>
        <w:ind w:firstLine="447"/>
        <w:jc w:val="both"/>
        <w:rPr>
          <w:sz w:val="26"/>
          <w:szCs w:val="26"/>
        </w:rPr>
      </w:pPr>
      <w:r>
        <w:rPr>
          <w:sz w:val="26"/>
          <w:szCs w:val="26"/>
        </w:rPr>
        <w:t>2. Patristic texts:</w:t>
      </w:r>
    </w:p>
    <w:p w:rsidR="009A322B" w:rsidRDefault="009A322B" w:rsidP="009A322B">
      <w:pPr>
        <w:widowControl w:val="0"/>
        <w:tabs>
          <w:tab w:val="left" w:pos="447"/>
        </w:tabs>
        <w:autoSpaceDE w:val="0"/>
        <w:autoSpaceDN w:val="0"/>
        <w:adjustRightInd w:val="0"/>
        <w:spacing w:line="283" w:lineRule="exact"/>
        <w:ind w:firstLine="447"/>
        <w:jc w:val="both"/>
        <w:rPr>
          <w:sz w:val="26"/>
          <w:szCs w:val="26"/>
        </w:rPr>
      </w:pPr>
      <w:r>
        <w:rPr>
          <w:sz w:val="26"/>
          <w:szCs w:val="26"/>
        </w:rPr>
        <w:t>Some Western theologians support the doctrine of the double procession (</w:t>
      </w:r>
      <w:proofErr w:type="spellStart"/>
      <w:r>
        <w:rPr>
          <w:sz w:val="26"/>
          <w:szCs w:val="26"/>
        </w:rPr>
        <w:t>ekporeuma</w:t>
      </w:r>
      <w:proofErr w:type="spellEnd"/>
      <w:r>
        <w:rPr>
          <w:sz w:val="26"/>
          <w:szCs w:val="26"/>
        </w:rPr>
        <w:t>) of the Holy Spirit by the follow</w:t>
      </w:r>
      <w:r>
        <w:rPr>
          <w:sz w:val="26"/>
          <w:szCs w:val="26"/>
        </w:rPr>
        <w:softHyphen/>
        <w:t>ing patristic expressions:</w:t>
      </w:r>
    </w:p>
    <w:p w:rsidR="009A322B" w:rsidRDefault="009A322B" w:rsidP="009A322B">
      <w:pPr>
        <w:widowControl w:val="0"/>
        <w:tabs>
          <w:tab w:val="left" w:pos="447"/>
        </w:tabs>
        <w:autoSpaceDE w:val="0"/>
        <w:autoSpaceDN w:val="0"/>
        <w:adjustRightInd w:val="0"/>
        <w:spacing w:line="283" w:lineRule="exact"/>
        <w:jc w:val="both"/>
        <w:rPr>
          <w:sz w:val="26"/>
          <w:szCs w:val="26"/>
        </w:rPr>
      </w:pPr>
    </w:p>
    <w:p w:rsidR="009A322B" w:rsidRDefault="009A322B" w:rsidP="009A322B">
      <w:pPr>
        <w:widowControl w:val="0"/>
        <w:tabs>
          <w:tab w:val="left" w:pos="447"/>
        </w:tabs>
        <w:autoSpaceDE w:val="0"/>
        <w:autoSpaceDN w:val="0"/>
        <w:adjustRightInd w:val="0"/>
        <w:spacing w:line="283" w:lineRule="exact"/>
        <w:ind w:firstLine="447"/>
        <w:jc w:val="both"/>
        <w:rPr>
          <w:sz w:val="26"/>
          <w:szCs w:val="26"/>
        </w:rPr>
      </w:pPr>
      <w:r>
        <w:rPr>
          <w:sz w:val="26"/>
          <w:szCs w:val="26"/>
        </w:rPr>
        <w:t>a. “He proceeds from the Father through the Son,” used by</w:t>
      </w:r>
    </w:p>
    <w:p w:rsidR="009A322B" w:rsidRDefault="009A322B" w:rsidP="009A322B">
      <w:pPr>
        <w:widowControl w:val="0"/>
        <w:tabs>
          <w:tab w:val="decimal" w:pos="912"/>
          <w:tab w:val="decimal" w:pos="2233"/>
          <w:tab w:val="decimal" w:pos="3645"/>
        </w:tabs>
        <w:autoSpaceDE w:val="0"/>
        <w:autoSpaceDN w:val="0"/>
        <w:adjustRightInd w:val="0"/>
        <w:rPr>
          <w:sz w:val="20"/>
          <w:szCs w:val="20"/>
        </w:rPr>
      </w:pPr>
      <w:r>
        <w:rPr>
          <w:sz w:val="26"/>
          <w:szCs w:val="26"/>
        </w:rPr>
        <w:tab/>
      </w:r>
      <w:r>
        <w:rPr>
          <w:sz w:val="20"/>
          <w:szCs w:val="20"/>
        </w:rPr>
        <w:t>27</w:t>
      </w:r>
      <w:r>
        <w:rPr>
          <w:sz w:val="20"/>
          <w:szCs w:val="20"/>
        </w:rPr>
        <w:tab/>
        <w:t>28</w:t>
      </w:r>
      <w:r>
        <w:rPr>
          <w:sz w:val="20"/>
          <w:szCs w:val="20"/>
        </w:rPr>
        <w:tab/>
        <w:t>.29</w:t>
      </w:r>
    </w:p>
    <w:p w:rsidR="009A322B" w:rsidRDefault="009A322B" w:rsidP="009A322B">
      <w:pPr>
        <w:widowControl w:val="0"/>
        <w:tabs>
          <w:tab w:val="left" w:pos="204"/>
        </w:tabs>
        <w:autoSpaceDE w:val="0"/>
        <w:autoSpaceDN w:val="0"/>
        <w:adjustRightInd w:val="0"/>
        <w:spacing w:line="283" w:lineRule="exact"/>
        <w:jc w:val="both"/>
        <w:rPr>
          <w:sz w:val="26"/>
          <w:szCs w:val="26"/>
        </w:rPr>
      </w:pPr>
      <w:proofErr w:type="gramStart"/>
      <w:r>
        <w:rPr>
          <w:sz w:val="26"/>
          <w:szCs w:val="26"/>
        </w:rPr>
        <w:t xml:space="preserve">Origen </w:t>
      </w:r>
      <w:r>
        <w:rPr>
          <w:sz w:val="8"/>
          <w:szCs w:val="8"/>
        </w:rPr>
        <w:t>,</w:t>
      </w:r>
      <w:proofErr w:type="gramEnd"/>
      <w:r>
        <w:rPr>
          <w:sz w:val="8"/>
          <w:szCs w:val="8"/>
        </w:rPr>
        <w:t xml:space="preserve"> </w:t>
      </w:r>
      <w:r>
        <w:rPr>
          <w:sz w:val="26"/>
          <w:szCs w:val="26"/>
        </w:rPr>
        <w:t xml:space="preserve">Tertullian </w:t>
      </w:r>
      <w:r>
        <w:rPr>
          <w:sz w:val="8"/>
          <w:szCs w:val="8"/>
        </w:rPr>
        <w:t xml:space="preserve">, </w:t>
      </w:r>
      <w:r>
        <w:rPr>
          <w:sz w:val="26"/>
          <w:szCs w:val="26"/>
        </w:rPr>
        <w:t xml:space="preserve">St. </w:t>
      </w:r>
      <w:proofErr w:type="spellStart"/>
      <w:r>
        <w:rPr>
          <w:sz w:val="26"/>
          <w:szCs w:val="26"/>
        </w:rPr>
        <w:t>Athanasuis</w:t>
      </w:r>
      <w:proofErr w:type="spellEnd"/>
      <w:r>
        <w:rPr>
          <w:sz w:val="26"/>
          <w:szCs w:val="26"/>
        </w:rPr>
        <w:t xml:space="preserve"> and St. Basil~</w:t>
      </w:r>
    </w:p>
    <w:p w:rsidR="009A322B" w:rsidRDefault="009A322B" w:rsidP="009A322B">
      <w:pPr>
        <w:widowControl w:val="0"/>
        <w:tabs>
          <w:tab w:val="left" w:pos="204"/>
        </w:tabs>
        <w:autoSpaceDE w:val="0"/>
        <w:autoSpaceDN w:val="0"/>
        <w:adjustRightInd w:val="0"/>
        <w:spacing w:line="283" w:lineRule="exact"/>
        <w:jc w:val="both"/>
        <w:rPr>
          <w:sz w:val="26"/>
          <w:szCs w:val="26"/>
        </w:rPr>
      </w:pPr>
    </w:p>
    <w:p w:rsidR="009A322B" w:rsidRDefault="009A322B" w:rsidP="009A322B">
      <w:pPr>
        <w:widowControl w:val="0"/>
        <w:tabs>
          <w:tab w:val="left" w:pos="447"/>
        </w:tabs>
        <w:autoSpaceDE w:val="0"/>
        <w:autoSpaceDN w:val="0"/>
        <w:adjustRightInd w:val="0"/>
        <w:spacing w:line="283" w:lineRule="exact"/>
        <w:ind w:firstLine="447"/>
        <w:jc w:val="both"/>
        <w:rPr>
          <w:sz w:val="26"/>
          <w:szCs w:val="26"/>
        </w:rPr>
      </w:pPr>
      <w:r>
        <w:rPr>
          <w:sz w:val="26"/>
          <w:szCs w:val="26"/>
        </w:rPr>
        <w:t xml:space="preserve">b. The Council of Florence praised St. </w:t>
      </w:r>
      <w:proofErr w:type="spellStart"/>
      <w:r>
        <w:rPr>
          <w:sz w:val="26"/>
          <w:szCs w:val="26"/>
        </w:rPr>
        <w:t>Didymus</w:t>
      </w:r>
      <w:proofErr w:type="spellEnd"/>
      <w:r>
        <w:rPr>
          <w:sz w:val="26"/>
          <w:szCs w:val="26"/>
        </w:rPr>
        <w:t xml:space="preserve"> the Blind for his support of the double procession of the Holy Spirit by the following expressions:</w:t>
      </w:r>
    </w:p>
    <w:p w:rsidR="009A322B" w:rsidRDefault="009A322B" w:rsidP="009A322B">
      <w:pPr>
        <w:widowControl w:val="0"/>
        <w:tabs>
          <w:tab w:val="left" w:pos="447"/>
        </w:tabs>
        <w:autoSpaceDE w:val="0"/>
        <w:autoSpaceDN w:val="0"/>
        <w:adjustRightInd w:val="0"/>
        <w:spacing w:line="283" w:lineRule="exact"/>
        <w:ind w:firstLine="447"/>
        <w:jc w:val="both"/>
        <w:rPr>
          <w:sz w:val="26"/>
          <w:szCs w:val="26"/>
        </w:rPr>
      </w:pPr>
      <w:r>
        <w:rPr>
          <w:sz w:val="26"/>
          <w:szCs w:val="26"/>
        </w:rPr>
        <w:t>“(He) proceeds from the Father and remains divinely in the</w:t>
      </w:r>
    </w:p>
    <w:p w:rsidR="009A322B" w:rsidRDefault="009A322B" w:rsidP="009A322B">
      <w:pPr>
        <w:widowControl w:val="0"/>
        <w:tabs>
          <w:tab w:val="left" w:pos="396"/>
        </w:tabs>
        <w:autoSpaceDE w:val="0"/>
        <w:autoSpaceDN w:val="0"/>
        <w:adjustRightInd w:val="0"/>
        <w:ind w:left="396"/>
        <w:jc w:val="both"/>
        <w:rPr>
          <w:sz w:val="20"/>
          <w:szCs w:val="20"/>
        </w:rPr>
      </w:pPr>
      <w:r>
        <w:rPr>
          <w:sz w:val="20"/>
          <w:szCs w:val="20"/>
        </w:rPr>
        <w:t>31</w:t>
      </w:r>
    </w:p>
    <w:p w:rsidR="009A322B" w:rsidRDefault="009A322B" w:rsidP="009A322B">
      <w:pPr>
        <w:widowControl w:val="0"/>
        <w:tabs>
          <w:tab w:val="left" w:pos="204"/>
        </w:tabs>
        <w:autoSpaceDE w:val="0"/>
        <w:autoSpaceDN w:val="0"/>
        <w:adjustRightInd w:val="0"/>
        <w:spacing w:line="283" w:lineRule="exact"/>
        <w:jc w:val="both"/>
        <w:rPr>
          <w:sz w:val="26"/>
          <w:szCs w:val="26"/>
        </w:rPr>
      </w:pPr>
      <w:r>
        <w:rPr>
          <w:sz w:val="26"/>
          <w:szCs w:val="26"/>
        </w:rPr>
        <w:t>Son</w:t>
      </w:r>
    </w:p>
    <w:p w:rsidR="009A322B" w:rsidRDefault="009A322B" w:rsidP="009A322B">
      <w:pPr>
        <w:widowControl w:val="0"/>
        <w:tabs>
          <w:tab w:val="left" w:pos="447"/>
        </w:tabs>
        <w:autoSpaceDE w:val="0"/>
        <w:autoSpaceDN w:val="0"/>
        <w:adjustRightInd w:val="0"/>
        <w:spacing w:line="283" w:lineRule="exact"/>
        <w:ind w:firstLine="447"/>
        <w:jc w:val="both"/>
        <w:rPr>
          <w:sz w:val="26"/>
          <w:szCs w:val="26"/>
        </w:rPr>
      </w:pPr>
      <w:r>
        <w:rPr>
          <w:sz w:val="26"/>
          <w:szCs w:val="26"/>
        </w:rPr>
        <w:t>‘The Holy Spirit is the image of the Son, as the Son is the</w:t>
      </w:r>
    </w:p>
    <w:p w:rsidR="009A322B" w:rsidRDefault="009A322B" w:rsidP="009A322B">
      <w:pPr>
        <w:widowControl w:val="0"/>
        <w:tabs>
          <w:tab w:val="left" w:pos="2012"/>
        </w:tabs>
        <w:autoSpaceDE w:val="0"/>
        <w:autoSpaceDN w:val="0"/>
        <w:adjustRightInd w:val="0"/>
        <w:rPr>
          <w:sz w:val="20"/>
          <w:szCs w:val="20"/>
        </w:rPr>
      </w:pPr>
      <w:r>
        <w:rPr>
          <w:sz w:val="26"/>
          <w:szCs w:val="26"/>
        </w:rPr>
        <w:tab/>
      </w:r>
      <w:r>
        <w:rPr>
          <w:sz w:val="20"/>
          <w:szCs w:val="20"/>
        </w:rPr>
        <w:t>32</w:t>
      </w:r>
    </w:p>
    <w:p w:rsidR="009A322B" w:rsidRDefault="009A322B" w:rsidP="009A322B">
      <w:pPr>
        <w:widowControl w:val="0"/>
        <w:tabs>
          <w:tab w:val="left" w:pos="204"/>
        </w:tabs>
        <w:autoSpaceDE w:val="0"/>
        <w:autoSpaceDN w:val="0"/>
        <w:adjustRightInd w:val="0"/>
        <w:spacing w:line="283" w:lineRule="exact"/>
        <w:jc w:val="both"/>
        <w:rPr>
          <w:sz w:val="8"/>
          <w:szCs w:val="8"/>
        </w:rPr>
      </w:pPr>
      <w:proofErr w:type="gramStart"/>
      <w:r>
        <w:rPr>
          <w:sz w:val="26"/>
          <w:szCs w:val="26"/>
        </w:rPr>
        <w:t>image</w:t>
      </w:r>
      <w:proofErr w:type="gramEnd"/>
      <w:r>
        <w:rPr>
          <w:sz w:val="26"/>
          <w:szCs w:val="26"/>
        </w:rPr>
        <w:t xml:space="preserve"> of the Father </w:t>
      </w:r>
      <w:r>
        <w:rPr>
          <w:sz w:val="8"/>
          <w:szCs w:val="8"/>
        </w:rPr>
        <w:t>.“</w:t>
      </w:r>
    </w:p>
    <w:p w:rsidR="009A322B" w:rsidRDefault="009A322B" w:rsidP="009A322B">
      <w:pPr>
        <w:widowControl w:val="0"/>
        <w:tabs>
          <w:tab w:val="left" w:pos="447"/>
        </w:tabs>
        <w:autoSpaceDE w:val="0"/>
        <w:autoSpaceDN w:val="0"/>
        <w:adjustRightInd w:val="0"/>
        <w:spacing w:line="283" w:lineRule="exact"/>
        <w:ind w:firstLine="447"/>
        <w:jc w:val="both"/>
        <w:rPr>
          <w:sz w:val="26"/>
          <w:szCs w:val="26"/>
        </w:rPr>
      </w:pPr>
      <w:proofErr w:type="gramStart"/>
      <w:r>
        <w:rPr>
          <w:sz w:val="26"/>
          <w:szCs w:val="26"/>
        </w:rPr>
        <w:t>‘The Spirit of the Son,” “the Spirit of the Logos,” and “the Spirit of the Savior</w:t>
      </w:r>
      <w:r>
        <w:rPr>
          <w:sz w:val="26"/>
          <w:szCs w:val="26"/>
          <w:vertAlign w:val="superscript"/>
        </w:rPr>
        <w:t>33</w:t>
      </w:r>
      <w:r>
        <w:rPr>
          <w:sz w:val="26"/>
          <w:szCs w:val="26"/>
        </w:rPr>
        <w:t>.”</w:t>
      </w:r>
      <w:proofErr w:type="gramEnd"/>
    </w:p>
    <w:p w:rsidR="009A322B" w:rsidRDefault="009A322B" w:rsidP="009A322B">
      <w:pPr>
        <w:widowControl w:val="0"/>
        <w:tabs>
          <w:tab w:val="left" w:pos="447"/>
        </w:tabs>
        <w:autoSpaceDE w:val="0"/>
        <w:autoSpaceDN w:val="0"/>
        <w:adjustRightInd w:val="0"/>
        <w:spacing w:line="283" w:lineRule="exact"/>
        <w:ind w:firstLine="447"/>
        <w:jc w:val="both"/>
        <w:rPr>
          <w:sz w:val="26"/>
          <w:szCs w:val="26"/>
        </w:rPr>
      </w:pPr>
      <w:r>
        <w:rPr>
          <w:sz w:val="26"/>
          <w:szCs w:val="26"/>
        </w:rPr>
        <w:t xml:space="preserve">As the Son is </w:t>
      </w:r>
      <w:proofErr w:type="spellStart"/>
      <w:r>
        <w:rPr>
          <w:sz w:val="26"/>
          <w:szCs w:val="26"/>
        </w:rPr>
        <w:t>homoosios</w:t>
      </w:r>
      <w:proofErr w:type="spellEnd"/>
      <w:r>
        <w:rPr>
          <w:sz w:val="26"/>
          <w:szCs w:val="26"/>
        </w:rPr>
        <w:t xml:space="preserve"> to the </w:t>
      </w:r>
      <w:proofErr w:type="spellStart"/>
      <w:r>
        <w:rPr>
          <w:sz w:val="26"/>
          <w:szCs w:val="26"/>
        </w:rPr>
        <w:t>Father~o</w:t>
      </w:r>
      <w:proofErr w:type="spellEnd"/>
      <w:r>
        <w:rPr>
          <w:sz w:val="26"/>
          <w:szCs w:val="26"/>
        </w:rPr>
        <w:t xml:space="preserve"> the Holy Spirit is consubstantial with the Father and the Son</w:t>
      </w:r>
    </w:p>
    <w:p w:rsidR="009A322B" w:rsidRDefault="009A322B" w:rsidP="009A322B">
      <w:pPr>
        <w:widowControl w:val="0"/>
        <w:tabs>
          <w:tab w:val="left" w:pos="447"/>
        </w:tabs>
        <w:autoSpaceDE w:val="0"/>
        <w:autoSpaceDN w:val="0"/>
        <w:adjustRightInd w:val="0"/>
        <w:spacing w:line="283" w:lineRule="exact"/>
        <w:jc w:val="both"/>
        <w:rPr>
          <w:sz w:val="26"/>
          <w:szCs w:val="26"/>
        </w:rPr>
      </w:pPr>
    </w:p>
    <w:p w:rsidR="009A322B" w:rsidRDefault="009A322B" w:rsidP="009A322B">
      <w:pPr>
        <w:widowControl w:val="0"/>
        <w:tabs>
          <w:tab w:val="left" w:pos="447"/>
        </w:tabs>
        <w:autoSpaceDE w:val="0"/>
        <w:autoSpaceDN w:val="0"/>
        <w:adjustRightInd w:val="0"/>
        <w:spacing w:line="283" w:lineRule="exact"/>
        <w:jc w:val="both"/>
        <w:rPr>
          <w:sz w:val="26"/>
          <w:szCs w:val="26"/>
        </w:rPr>
      </w:pPr>
    </w:p>
    <w:p w:rsidR="009A322B" w:rsidRDefault="009A322B" w:rsidP="009A322B">
      <w:pPr>
        <w:widowControl w:val="0"/>
        <w:tabs>
          <w:tab w:val="left" w:pos="447"/>
        </w:tabs>
        <w:autoSpaceDE w:val="0"/>
        <w:autoSpaceDN w:val="0"/>
        <w:adjustRightInd w:val="0"/>
        <w:spacing w:line="283" w:lineRule="exact"/>
        <w:jc w:val="both"/>
        <w:rPr>
          <w:sz w:val="26"/>
          <w:szCs w:val="26"/>
        </w:rPr>
      </w:pPr>
    </w:p>
    <w:p w:rsidR="009A322B" w:rsidRDefault="009A322B" w:rsidP="009A322B">
      <w:pPr>
        <w:widowControl w:val="0"/>
        <w:tabs>
          <w:tab w:val="left" w:pos="447"/>
        </w:tabs>
        <w:autoSpaceDE w:val="0"/>
        <w:autoSpaceDN w:val="0"/>
        <w:adjustRightInd w:val="0"/>
        <w:jc w:val="center"/>
        <w:rPr>
          <w:sz w:val="20"/>
          <w:szCs w:val="20"/>
        </w:rPr>
      </w:pPr>
      <w:r>
        <w:rPr>
          <w:sz w:val="20"/>
          <w:szCs w:val="20"/>
        </w:rPr>
        <w:t>13</w:t>
      </w:r>
    </w:p>
    <w:p w:rsidR="009A322B" w:rsidRDefault="009A322B"/>
    <w:p w:rsidR="009A322B" w:rsidRDefault="009A322B"/>
    <w:p w:rsidR="009A322B" w:rsidRDefault="009A322B"/>
    <w:p w:rsidR="009A322B" w:rsidRDefault="009A322B"/>
    <w:p w:rsidR="009A322B" w:rsidRDefault="009A322B"/>
    <w:p w:rsidR="009A322B" w:rsidRDefault="009A322B"/>
    <w:p w:rsidR="009A322B" w:rsidRDefault="009A322B"/>
    <w:p w:rsidR="009A322B" w:rsidRDefault="009A322B"/>
    <w:p w:rsidR="009A322B" w:rsidRDefault="009A322B" w:rsidP="009A322B">
      <w:pPr>
        <w:widowControl w:val="0"/>
        <w:tabs>
          <w:tab w:val="left" w:pos="464"/>
          <w:tab w:val="left" w:pos="691"/>
        </w:tabs>
        <w:autoSpaceDE w:val="0"/>
        <w:autoSpaceDN w:val="0"/>
        <w:adjustRightInd w:val="0"/>
        <w:spacing w:line="283" w:lineRule="exact"/>
        <w:ind w:firstLine="464"/>
        <w:jc w:val="both"/>
        <w:rPr>
          <w:sz w:val="20"/>
        </w:rPr>
      </w:pPr>
      <w:proofErr w:type="gramStart"/>
      <w:r>
        <w:lastRenderedPageBreak/>
        <w:t>c</w:t>
      </w:r>
      <w:proofErr w:type="gramEnd"/>
      <w:r>
        <w:t>.</w:t>
      </w:r>
      <w:r>
        <w:tab/>
        <w:t xml:space="preserve">St. </w:t>
      </w:r>
      <w:proofErr w:type="spellStart"/>
      <w:r>
        <w:t>Epiphanius</w:t>
      </w:r>
      <w:proofErr w:type="spellEnd"/>
      <w:r>
        <w:t xml:space="preserve"> uses similar expressions; he says that the Spirit proceeds from the Father and receives from the Son</w:t>
      </w:r>
      <w:r>
        <w:rPr>
          <w:vertAlign w:val="superscript"/>
        </w:rPr>
        <w:t xml:space="preserve">35 </w:t>
      </w:r>
      <w:r>
        <w:rPr>
          <w:sz w:val="20"/>
        </w:rPr>
        <w:t>and is out of the same substance of the Father and the Son~ He is out of the Father and the Son</w:t>
      </w:r>
      <w:r>
        <w:rPr>
          <w:sz w:val="20"/>
          <w:vertAlign w:val="superscript"/>
        </w:rPr>
        <w:t>37</w:t>
      </w:r>
      <w:r>
        <w:rPr>
          <w:sz w:val="20"/>
        </w:rPr>
        <w:t>. St. Gregory of Nyssa also states that the Spirit proceeds out of the Father and receives out of the</w:t>
      </w:r>
    </w:p>
    <w:p w:rsidR="009A322B" w:rsidRDefault="009A322B" w:rsidP="009A322B">
      <w:pPr>
        <w:widowControl w:val="0"/>
        <w:tabs>
          <w:tab w:val="left" w:pos="419"/>
        </w:tabs>
        <w:autoSpaceDE w:val="0"/>
        <w:autoSpaceDN w:val="0"/>
        <w:adjustRightInd w:val="0"/>
        <w:ind w:left="419"/>
        <w:jc w:val="both"/>
        <w:rPr>
          <w:sz w:val="20"/>
        </w:rPr>
      </w:pPr>
      <w:r>
        <w:rPr>
          <w:sz w:val="20"/>
        </w:rPr>
        <w:t>38</w:t>
      </w:r>
    </w:p>
    <w:p w:rsidR="009A322B" w:rsidRDefault="009A322B" w:rsidP="009A322B">
      <w:pPr>
        <w:widowControl w:val="0"/>
        <w:tabs>
          <w:tab w:val="left" w:pos="204"/>
        </w:tabs>
        <w:autoSpaceDE w:val="0"/>
        <w:autoSpaceDN w:val="0"/>
        <w:adjustRightInd w:val="0"/>
        <w:jc w:val="both"/>
      </w:pPr>
      <w:r>
        <w:t>Son</w:t>
      </w:r>
    </w:p>
    <w:p w:rsidR="009A322B" w:rsidRDefault="009A322B" w:rsidP="009A322B">
      <w:pPr>
        <w:widowControl w:val="0"/>
        <w:tabs>
          <w:tab w:val="left" w:pos="204"/>
        </w:tabs>
        <w:autoSpaceDE w:val="0"/>
        <w:autoSpaceDN w:val="0"/>
        <w:adjustRightInd w:val="0"/>
        <w:jc w:val="both"/>
      </w:pPr>
    </w:p>
    <w:p w:rsidR="009A322B" w:rsidRDefault="009A322B" w:rsidP="009A322B">
      <w:pPr>
        <w:widowControl w:val="0"/>
        <w:tabs>
          <w:tab w:val="left" w:pos="464"/>
          <w:tab w:val="left" w:pos="731"/>
        </w:tabs>
        <w:autoSpaceDE w:val="0"/>
        <w:autoSpaceDN w:val="0"/>
        <w:adjustRightInd w:val="0"/>
        <w:spacing w:line="283" w:lineRule="exact"/>
        <w:ind w:firstLine="464"/>
        <w:jc w:val="both"/>
      </w:pPr>
      <w:proofErr w:type="gramStart"/>
      <w:r>
        <w:t>d</w:t>
      </w:r>
      <w:proofErr w:type="gramEnd"/>
      <w:r>
        <w:t>.</w:t>
      </w:r>
      <w:r>
        <w:tab/>
        <w:t>St. Cyril of Alexandria is usually considered by the Western Churches as one of the most important witnesses of this doctrine</w:t>
      </w:r>
      <w:r>
        <w:rPr>
          <w:rStyle w:val="FootnoteReference"/>
        </w:rPr>
        <w:footnoteReference w:id="1"/>
      </w:r>
      <w:r>
        <w:t>.</w:t>
      </w:r>
      <w:r>
        <w:rPr>
          <w:vertAlign w:val="superscript"/>
        </w:rPr>
        <w:t xml:space="preserve"> </w:t>
      </w:r>
      <w:r>
        <w:t>He says that the Spirit is poured substantially out of both, that is out of the Father through the Son</w:t>
      </w:r>
      <w:r>
        <w:rPr>
          <w:rStyle w:val="FootnoteReference"/>
        </w:rPr>
        <w:footnoteReference w:id="2"/>
      </w:r>
      <w:r>
        <w:t>. He is the unvaried image of the Son</w:t>
      </w:r>
      <w:r>
        <w:rPr>
          <w:rStyle w:val="FootnoteReference"/>
        </w:rPr>
        <w:footnoteReference w:id="3"/>
      </w:r>
      <w:r>
        <w:t>.  He derives intrinsically and substantially from the Father in the Son</w:t>
      </w:r>
      <w:r>
        <w:rPr>
          <w:rStyle w:val="FootnoteReference"/>
        </w:rPr>
        <w:footnoteReference w:id="4"/>
      </w:r>
      <w:r>
        <w:t>.</w:t>
      </w:r>
    </w:p>
    <w:p w:rsidR="009A322B" w:rsidRDefault="009A322B" w:rsidP="009A322B">
      <w:pPr>
        <w:widowControl w:val="0"/>
        <w:tabs>
          <w:tab w:val="left" w:pos="204"/>
        </w:tabs>
        <w:autoSpaceDE w:val="0"/>
        <w:autoSpaceDN w:val="0"/>
        <w:adjustRightInd w:val="0"/>
        <w:jc w:val="both"/>
      </w:pPr>
    </w:p>
    <w:p w:rsidR="009A322B" w:rsidRDefault="009A322B" w:rsidP="009A322B">
      <w:pPr>
        <w:widowControl w:val="0"/>
        <w:tabs>
          <w:tab w:val="left" w:pos="464"/>
        </w:tabs>
        <w:autoSpaceDE w:val="0"/>
        <w:autoSpaceDN w:val="0"/>
        <w:adjustRightInd w:val="0"/>
        <w:spacing w:line="283" w:lineRule="exact"/>
        <w:ind w:firstLine="464"/>
        <w:jc w:val="both"/>
      </w:pPr>
      <w:r>
        <w:t>We give the following arguments:</w:t>
      </w:r>
    </w:p>
    <w:p w:rsidR="009A322B" w:rsidRDefault="009A322B" w:rsidP="009A322B">
      <w:pPr>
        <w:widowControl w:val="0"/>
        <w:tabs>
          <w:tab w:val="left" w:pos="464"/>
        </w:tabs>
        <w:autoSpaceDE w:val="0"/>
        <w:autoSpaceDN w:val="0"/>
        <w:adjustRightInd w:val="0"/>
        <w:spacing w:line="283" w:lineRule="exact"/>
        <w:ind w:firstLine="464"/>
        <w:jc w:val="both"/>
      </w:pPr>
      <w:r>
        <w:t>a. The Fathers do not mean the double procession of the Holy Spirit by the expression: “He proceeds from the Father through the Son.” On the contrary they state sometimes that the Holy Spirit proceeds from the Father. As an example St. Athanasius in</w:t>
      </w:r>
    </w:p>
    <w:p w:rsidR="009A322B" w:rsidRDefault="009A322B" w:rsidP="009A322B">
      <w:pPr>
        <w:widowControl w:val="0"/>
        <w:tabs>
          <w:tab w:val="decimal" w:pos="3106"/>
          <w:tab w:val="decimal" w:pos="5074"/>
        </w:tabs>
        <w:autoSpaceDE w:val="0"/>
        <w:autoSpaceDN w:val="0"/>
        <w:adjustRightInd w:val="0"/>
        <w:rPr>
          <w:sz w:val="20"/>
        </w:rPr>
      </w:pPr>
      <w:r>
        <w:tab/>
      </w:r>
      <w:r>
        <w:rPr>
          <w:sz w:val="20"/>
        </w:rPr>
        <w:t>43</w:t>
      </w:r>
      <w:r>
        <w:rPr>
          <w:sz w:val="20"/>
        </w:rPr>
        <w:tab/>
        <w:t>44</w:t>
      </w:r>
    </w:p>
    <w:p w:rsidR="009A322B" w:rsidRDefault="009A322B" w:rsidP="009A322B">
      <w:pPr>
        <w:widowControl w:val="0"/>
        <w:tabs>
          <w:tab w:val="left" w:pos="204"/>
        </w:tabs>
        <w:autoSpaceDE w:val="0"/>
        <w:autoSpaceDN w:val="0"/>
        <w:adjustRightInd w:val="0"/>
        <w:jc w:val="both"/>
      </w:pPr>
      <w:proofErr w:type="gramStart"/>
      <w:r>
        <w:t>his</w:t>
      </w:r>
      <w:proofErr w:type="gramEnd"/>
      <w:r>
        <w:t xml:space="preserve"> letter to Bishop </w:t>
      </w:r>
      <w:proofErr w:type="spellStart"/>
      <w:r>
        <w:t>Serapion</w:t>
      </w:r>
      <w:proofErr w:type="spellEnd"/>
      <w:r>
        <w:t xml:space="preserve"> and also St. Basil</w:t>
      </w:r>
    </w:p>
    <w:p w:rsidR="009A322B" w:rsidRDefault="009A322B" w:rsidP="009A322B">
      <w:pPr>
        <w:widowControl w:val="0"/>
        <w:tabs>
          <w:tab w:val="left" w:pos="204"/>
        </w:tabs>
        <w:autoSpaceDE w:val="0"/>
        <w:autoSpaceDN w:val="0"/>
        <w:adjustRightInd w:val="0"/>
        <w:jc w:val="both"/>
      </w:pPr>
    </w:p>
    <w:p w:rsidR="009A322B" w:rsidRDefault="009A322B" w:rsidP="009A322B">
      <w:pPr>
        <w:widowControl w:val="0"/>
        <w:tabs>
          <w:tab w:val="left" w:pos="464"/>
          <w:tab w:val="left" w:pos="731"/>
        </w:tabs>
        <w:autoSpaceDE w:val="0"/>
        <w:autoSpaceDN w:val="0"/>
        <w:adjustRightInd w:val="0"/>
        <w:spacing w:line="283" w:lineRule="exact"/>
        <w:ind w:firstLine="464"/>
        <w:jc w:val="both"/>
        <w:rPr>
          <w:sz w:val="20"/>
        </w:rPr>
      </w:pPr>
      <w:r>
        <w:t>b.</w:t>
      </w:r>
      <w:r>
        <w:tab/>
        <w:t xml:space="preserve">The Council of Florence used the expressions of St. </w:t>
      </w:r>
      <w:proofErr w:type="spellStart"/>
      <w:r>
        <w:t>Didymus</w:t>
      </w:r>
      <w:proofErr w:type="spellEnd"/>
      <w:r>
        <w:t xml:space="preserve"> the Blind, and some Western scholars (like J. </w:t>
      </w:r>
      <w:proofErr w:type="spellStart"/>
      <w:r>
        <w:t>Quasten</w:t>
      </w:r>
      <w:proofErr w:type="spellEnd"/>
      <w:r>
        <w:t xml:space="preserve">) consider that this father progresses the doctrine of the procession of the Holy Spirit from the Father and the Son, at the same time </w:t>
      </w:r>
      <w:proofErr w:type="spellStart"/>
      <w:r>
        <w:t>Quasten</w:t>
      </w:r>
      <w:proofErr w:type="spellEnd"/>
      <w:r>
        <w:t xml:space="preserve"> himself says that </w:t>
      </w:r>
      <w:proofErr w:type="spellStart"/>
      <w:r>
        <w:t>Didymus</w:t>
      </w:r>
      <w:proofErr w:type="spellEnd"/>
      <w:r>
        <w:t xml:space="preserve"> does not go further than the above mentioned statements, he does not write plainly that the Holy Spirit proceeds from the Son. </w:t>
      </w:r>
      <w:proofErr w:type="spellStart"/>
      <w:r>
        <w:t>Quasten</w:t>
      </w:r>
      <w:proofErr w:type="spellEnd"/>
      <w:r>
        <w:t xml:space="preserve"> also was in doubt about the accuracy of the Latin translation of the texts of </w:t>
      </w:r>
      <w:proofErr w:type="spellStart"/>
      <w:r>
        <w:t>Didymus</w:t>
      </w:r>
      <w:proofErr w:type="spellEnd"/>
      <w:r>
        <w:t xml:space="preserve"> by St. </w:t>
      </w:r>
      <w:r>
        <w:rPr>
          <w:sz w:val="8"/>
        </w:rPr>
        <w:t xml:space="preserve">~ </w:t>
      </w:r>
      <w:proofErr w:type="gramStart"/>
      <w:r>
        <w:t>Another</w:t>
      </w:r>
      <w:proofErr w:type="gramEnd"/>
      <w:r>
        <w:t xml:space="preserve"> scholar, Stanley M. Burgess, says, [Here </w:t>
      </w:r>
      <w:proofErr w:type="spellStart"/>
      <w:r>
        <w:t>Didymus</w:t>
      </w:r>
      <w:proofErr w:type="spellEnd"/>
      <w:r>
        <w:t xml:space="preserve"> appears to come very close to the Western doctrine of the </w:t>
      </w:r>
      <w:proofErr w:type="spellStart"/>
      <w:r>
        <w:rPr>
          <w:i/>
        </w:rPr>
        <w:t>filioque</w:t>
      </w:r>
      <w:proofErr w:type="spellEnd"/>
      <w:r>
        <w:rPr>
          <w:i/>
        </w:rPr>
        <w:t xml:space="preserve">... </w:t>
      </w:r>
      <w:r>
        <w:rPr>
          <w:sz w:val="20"/>
        </w:rPr>
        <w:t xml:space="preserve">Whether this is due to Jerome’s translation, or to textual corruption, or actually reflects </w:t>
      </w:r>
      <w:proofErr w:type="spellStart"/>
      <w:r>
        <w:rPr>
          <w:sz w:val="20"/>
        </w:rPr>
        <w:t>Didymus’s</w:t>
      </w:r>
      <w:proofErr w:type="spellEnd"/>
      <w:r>
        <w:rPr>
          <w:sz w:val="20"/>
        </w:rPr>
        <w:t xml:space="preserve"> theological position we cannot determine. </w:t>
      </w:r>
      <w:proofErr w:type="spellStart"/>
      <w:r>
        <w:rPr>
          <w:sz w:val="20"/>
        </w:rPr>
        <w:t>Didymus</w:t>
      </w:r>
      <w:proofErr w:type="spellEnd"/>
      <w:r>
        <w:rPr>
          <w:sz w:val="20"/>
        </w:rPr>
        <w:t xml:space="preserve"> also deals with the mat</w:t>
      </w:r>
      <w:r>
        <w:rPr>
          <w:sz w:val="20"/>
        </w:rPr>
        <w:softHyphen/>
        <w:t>ter of procession in Book Two, On the Trinity. He argues that the</w:t>
      </w:r>
    </w:p>
    <w:p w:rsidR="009A322B" w:rsidRDefault="009A322B" w:rsidP="009A322B">
      <w:pPr>
        <w:widowControl w:val="0"/>
        <w:tabs>
          <w:tab w:val="left" w:pos="464"/>
          <w:tab w:val="left" w:pos="731"/>
        </w:tabs>
        <w:autoSpaceDE w:val="0"/>
        <w:autoSpaceDN w:val="0"/>
        <w:adjustRightInd w:val="0"/>
        <w:spacing w:line="283" w:lineRule="exact"/>
        <w:jc w:val="both"/>
        <w:rPr>
          <w:sz w:val="20"/>
        </w:rPr>
      </w:pPr>
    </w:p>
    <w:p w:rsidR="009A322B" w:rsidRDefault="009A322B" w:rsidP="009A322B">
      <w:pPr>
        <w:widowControl w:val="0"/>
        <w:tabs>
          <w:tab w:val="left" w:pos="464"/>
          <w:tab w:val="left" w:pos="731"/>
        </w:tabs>
        <w:autoSpaceDE w:val="0"/>
        <w:autoSpaceDN w:val="0"/>
        <w:adjustRightInd w:val="0"/>
        <w:spacing w:line="283" w:lineRule="exact"/>
        <w:jc w:val="both"/>
        <w:rPr>
          <w:sz w:val="20"/>
        </w:rPr>
      </w:pPr>
    </w:p>
    <w:p w:rsidR="009A322B" w:rsidRDefault="009A322B" w:rsidP="009A322B">
      <w:pPr>
        <w:widowControl w:val="0"/>
        <w:tabs>
          <w:tab w:val="left" w:pos="464"/>
          <w:tab w:val="left" w:pos="731"/>
        </w:tabs>
        <w:autoSpaceDE w:val="0"/>
        <w:autoSpaceDN w:val="0"/>
        <w:adjustRightInd w:val="0"/>
        <w:spacing w:line="283" w:lineRule="exact"/>
        <w:jc w:val="both"/>
        <w:rPr>
          <w:sz w:val="20"/>
        </w:rPr>
      </w:pPr>
    </w:p>
    <w:p w:rsidR="009A322B" w:rsidRDefault="009A322B" w:rsidP="009A322B">
      <w:pPr>
        <w:widowControl w:val="0"/>
        <w:tabs>
          <w:tab w:val="left" w:pos="464"/>
          <w:tab w:val="left" w:pos="731"/>
        </w:tabs>
        <w:autoSpaceDE w:val="0"/>
        <w:autoSpaceDN w:val="0"/>
        <w:adjustRightInd w:val="0"/>
        <w:jc w:val="center"/>
        <w:rPr>
          <w:sz w:val="20"/>
        </w:rPr>
      </w:pPr>
      <w:r>
        <w:rPr>
          <w:sz w:val="20"/>
        </w:rPr>
        <w:t>14</w:t>
      </w:r>
    </w:p>
    <w:p w:rsidR="009A322B" w:rsidRDefault="009A322B"/>
    <w:p w:rsidR="009A322B" w:rsidRDefault="009A322B"/>
    <w:p w:rsidR="009A322B" w:rsidRDefault="009A322B"/>
    <w:p w:rsidR="009A322B" w:rsidRDefault="009A322B"/>
    <w:p w:rsidR="009A322B" w:rsidRDefault="009A322B"/>
    <w:p w:rsidR="009A322B" w:rsidRDefault="009A322B"/>
    <w:p w:rsidR="009A322B" w:rsidRDefault="009A322B"/>
    <w:p w:rsidR="009A322B" w:rsidRDefault="009A322B"/>
    <w:p w:rsidR="009A322B" w:rsidRDefault="009A322B"/>
    <w:p w:rsidR="009A322B" w:rsidRDefault="009A322B" w:rsidP="009A322B">
      <w:pPr>
        <w:widowControl w:val="0"/>
        <w:tabs>
          <w:tab w:val="left" w:pos="204"/>
        </w:tabs>
        <w:autoSpaceDE w:val="0"/>
        <w:autoSpaceDN w:val="0"/>
        <w:adjustRightInd w:val="0"/>
        <w:spacing w:line="289" w:lineRule="exact"/>
        <w:jc w:val="both"/>
      </w:pPr>
      <w:r>
        <w:lastRenderedPageBreak/>
        <w:t xml:space="preserve">Second and the Third </w:t>
      </w:r>
      <w:proofErr w:type="spellStart"/>
      <w:r>
        <w:t>hypstases</w:t>
      </w:r>
      <w:proofErr w:type="spellEnd"/>
      <w:r>
        <w:t xml:space="preserve"> (the Son and the Holy Spirit) (beget or) proceed from the First, not as the result of creative energy, but rather because of the nature of God~.]</w:t>
      </w:r>
    </w:p>
    <w:p w:rsidR="009A322B" w:rsidRDefault="009A322B" w:rsidP="009A322B">
      <w:pPr>
        <w:widowControl w:val="0"/>
        <w:tabs>
          <w:tab w:val="left" w:pos="204"/>
        </w:tabs>
        <w:autoSpaceDE w:val="0"/>
        <w:autoSpaceDN w:val="0"/>
        <w:adjustRightInd w:val="0"/>
        <w:spacing w:line="289" w:lineRule="exact"/>
        <w:jc w:val="both"/>
      </w:pPr>
    </w:p>
    <w:p w:rsidR="009A322B" w:rsidRDefault="009A322B" w:rsidP="009A322B">
      <w:pPr>
        <w:widowControl w:val="0"/>
        <w:tabs>
          <w:tab w:val="left" w:pos="442"/>
        </w:tabs>
        <w:autoSpaceDE w:val="0"/>
        <w:autoSpaceDN w:val="0"/>
        <w:adjustRightInd w:val="0"/>
        <w:spacing w:line="289" w:lineRule="exact"/>
        <w:ind w:firstLine="442"/>
        <w:jc w:val="both"/>
      </w:pPr>
      <w:r>
        <w:t xml:space="preserve">c. From these texts-around which the battle raised between the Western and Byzantine Churches- the main concern of the Fathers who were mentioned was anti-Arian polemics, i.e., the establishment of Christ’s identity as the eternal and preexisting divine Logos. The </w:t>
      </w:r>
      <w:proofErr w:type="spellStart"/>
      <w:r>
        <w:rPr>
          <w:i/>
        </w:rPr>
        <w:t>Filioque</w:t>
      </w:r>
      <w:proofErr w:type="spellEnd"/>
      <w:r>
        <w:rPr>
          <w:i/>
        </w:rPr>
        <w:t xml:space="preserve"> </w:t>
      </w:r>
      <w:r>
        <w:rPr>
          <w:sz w:val="20"/>
        </w:rPr>
        <w:t xml:space="preserve">was not in their minds; it is not an issue </w:t>
      </w:r>
      <w:r>
        <w:t>at all</w:t>
      </w:r>
      <w:r>
        <w:rPr>
          <w:rStyle w:val="FootnoteReference"/>
        </w:rPr>
        <w:footnoteReference w:id="5"/>
      </w:r>
      <w:r>
        <w:t>.</w:t>
      </w:r>
    </w:p>
    <w:p w:rsidR="009A322B" w:rsidRDefault="009A322B" w:rsidP="009A322B">
      <w:pPr>
        <w:widowControl w:val="0"/>
        <w:tabs>
          <w:tab w:val="left" w:pos="204"/>
        </w:tabs>
        <w:autoSpaceDE w:val="0"/>
        <w:autoSpaceDN w:val="0"/>
        <w:adjustRightInd w:val="0"/>
        <w:spacing w:line="289" w:lineRule="exact"/>
        <w:jc w:val="both"/>
      </w:pPr>
    </w:p>
    <w:p w:rsidR="009A322B" w:rsidRDefault="009A322B" w:rsidP="009A322B">
      <w:pPr>
        <w:widowControl w:val="0"/>
        <w:tabs>
          <w:tab w:val="left" w:pos="442"/>
        </w:tabs>
        <w:autoSpaceDE w:val="0"/>
        <w:autoSpaceDN w:val="0"/>
        <w:adjustRightInd w:val="0"/>
        <w:spacing w:line="289" w:lineRule="exact"/>
        <w:ind w:firstLine="442"/>
        <w:jc w:val="both"/>
      </w:pPr>
      <w:r>
        <w:t xml:space="preserve">d. The procession of the Holy Spirit through the Son does not designate the hypostasis existence but God’s </w:t>
      </w:r>
      <w:proofErr w:type="gramStart"/>
      <w:r>
        <w:t>revelation, that</w:t>
      </w:r>
      <w:proofErr w:type="gramEnd"/>
      <w:r>
        <w:t xml:space="preserve"> is the perpetual revelation of God’s splendor in the Godhead, and the Spirit’s economic sending through the Son or the gifts of the Spirit</w:t>
      </w:r>
      <w:r>
        <w:rPr>
          <w:rStyle w:val="FootnoteReference"/>
        </w:rPr>
        <w:footnoteReference w:id="6"/>
      </w:r>
      <w:r>
        <w:t>.  St. Basil states that as the Father is seen in the Son, so the Son is seen in the Holy Spirit</w:t>
      </w:r>
      <w:r>
        <w:rPr>
          <w:rStyle w:val="FootnoteReference"/>
        </w:rPr>
        <w:footnoteReference w:id="7"/>
      </w:r>
      <w:proofErr w:type="gramStart"/>
      <w:r>
        <w:t>..</w:t>
      </w:r>
      <w:proofErr w:type="gramEnd"/>
      <w:r>
        <w:t xml:space="preserve"> St. Gregory of Nyssa also states that the Father cannot be conceived apart from the Son, nor can the Son be apprehended apart from the Spirit, the Son is ever in the Father, and the Holy Spirit is ever with the Son</w:t>
      </w:r>
      <w:r>
        <w:rPr>
          <w:rStyle w:val="FootnoteReference"/>
        </w:rPr>
        <w:footnoteReference w:id="8"/>
      </w:r>
      <w:r>
        <w:t>.</w:t>
      </w:r>
    </w:p>
    <w:p w:rsidR="009A322B" w:rsidRDefault="009A322B" w:rsidP="009A322B">
      <w:pPr>
        <w:widowControl w:val="0"/>
        <w:tabs>
          <w:tab w:val="left" w:pos="204"/>
        </w:tabs>
        <w:autoSpaceDE w:val="0"/>
        <w:autoSpaceDN w:val="0"/>
        <w:adjustRightInd w:val="0"/>
        <w:spacing w:line="289" w:lineRule="exact"/>
        <w:jc w:val="both"/>
        <w:rPr>
          <w:sz w:val="20"/>
        </w:rPr>
      </w:pPr>
    </w:p>
    <w:p w:rsidR="009A322B" w:rsidRDefault="009A322B" w:rsidP="009A322B">
      <w:pPr>
        <w:widowControl w:val="0"/>
        <w:tabs>
          <w:tab w:val="left" w:pos="442"/>
          <w:tab w:val="left" w:pos="702"/>
        </w:tabs>
        <w:autoSpaceDE w:val="0"/>
        <w:autoSpaceDN w:val="0"/>
        <w:adjustRightInd w:val="0"/>
        <w:spacing w:line="289" w:lineRule="exact"/>
        <w:ind w:firstLine="442"/>
        <w:jc w:val="both"/>
      </w:pPr>
      <w:r>
        <w:t>e.</w:t>
      </w:r>
      <w:r>
        <w:tab/>
        <w:t>A clear distinction must be drawn between the eternal procession of the Spirit within the Godhead, and His procession (i.e., mission) in the “economy” of our salvation. As the Joint Orthodox - Old Catholic Theological Commission states, [His eternal procession from the Father is here to be distinguished from His temporal revelation and sending into the world, which takes place through the Son. When we understand the procession of the Holy Spirit in the sense of His eternal being and procession without beginning, we confess the procession from the Father alone, and not also from the Son. But when we understand it in the sense of the temporal procession of the Holy Spirit and of his sending into the world, then we confess the procession from the Father through the Son or even from both Father and Son.]</w:t>
      </w:r>
    </w:p>
    <w:p w:rsidR="009A322B" w:rsidRDefault="009A322B" w:rsidP="009A322B">
      <w:pPr>
        <w:widowControl w:val="0"/>
        <w:tabs>
          <w:tab w:val="left" w:pos="442"/>
          <w:tab w:val="left" w:pos="702"/>
        </w:tabs>
        <w:autoSpaceDE w:val="0"/>
        <w:autoSpaceDN w:val="0"/>
        <w:adjustRightInd w:val="0"/>
        <w:spacing w:line="289" w:lineRule="exact"/>
        <w:jc w:val="both"/>
      </w:pPr>
    </w:p>
    <w:p w:rsidR="009A322B" w:rsidRDefault="009A322B" w:rsidP="009A322B">
      <w:pPr>
        <w:widowControl w:val="0"/>
        <w:tabs>
          <w:tab w:val="left" w:pos="442"/>
          <w:tab w:val="left" w:pos="702"/>
        </w:tabs>
        <w:autoSpaceDE w:val="0"/>
        <w:autoSpaceDN w:val="0"/>
        <w:adjustRightInd w:val="0"/>
        <w:spacing w:line="289" w:lineRule="exact"/>
        <w:jc w:val="both"/>
      </w:pPr>
    </w:p>
    <w:p w:rsidR="009A322B" w:rsidRDefault="009A322B" w:rsidP="009A322B">
      <w:pPr>
        <w:widowControl w:val="0"/>
        <w:tabs>
          <w:tab w:val="left" w:pos="442"/>
          <w:tab w:val="left" w:pos="702"/>
        </w:tabs>
        <w:autoSpaceDE w:val="0"/>
        <w:autoSpaceDN w:val="0"/>
        <w:adjustRightInd w:val="0"/>
        <w:spacing w:line="289" w:lineRule="exact"/>
        <w:jc w:val="both"/>
      </w:pPr>
    </w:p>
    <w:p w:rsidR="009A322B" w:rsidRDefault="009A322B" w:rsidP="009A322B">
      <w:pPr>
        <w:widowControl w:val="0"/>
        <w:tabs>
          <w:tab w:val="left" w:pos="442"/>
          <w:tab w:val="left" w:pos="702"/>
        </w:tabs>
        <w:autoSpaceDE w:val="0"/>
        <w:autoSpaceDN w:val="0"/>
        <w:adjustRightInd w:val="0"/>
        <w:spacing w:line="289" w:lineRule="exact"/>
        <w:jc w:val="both"/>
      </w:pPr>
    </w:p>
    <w:p w:rsidR="009A322B" w:rsidRDefault="009A322B" w:rsidP="009A322B">
      <w:pPr>
        <w:widowControl w:val="0"/>
        <w:tabs>
          <w:tab w:val="left" w:pos="442"/>
          <w:tab w:val="left" w:pos="702"/>
        </w:tabs>
        <w:autoSpaceDE w:val="0"/>
        <w:autoSpaceDN w:val="0"/>
        <w:adjustRightInd w:val="0"/>
        <w:spacing w:line="289" w:lineRule="exact"/>
        <w:jc w:val="both"/>
      </w:pPr>
    </w:p>
    <w:p w:rsidR="009A322B" w:rsidRDefault="009A322B" w:rsidP="009A322B">
      <w:pPr>
        <w:widowControl w:val="0"/>
        <w:tabs>
          <w:tab w:val="left" w:pos="442"/>
          <w:tab w:val="left" w:pos="702"/>
        </w:tabs>
        <w:autoSpaceDE w:val="0"/>
        <w:autoSpaceDN w:val="0"/>
        <w:adjustRightInd w:val="0"/>
        <w:jc w:val="center"/>
        <w:rPr>
          <w:sz w:val="20"/>
        </w:rPr>
      </w:pPr>
      <w:r>
        <w:rPr>
          <w:sz w:val="20"/>
        </w:rPr>
        <w:t>15</w:t>
      </w:r>
    </w:p>
    <w:p w:rsidR="009A322B" w:rsidRDefault="009A322B"/>
    <w:p w:rsidR="009A322B" w:rsidRDefault="009A322B"/>
    <w:p w:rsidR="009A322B" w:rsidRDefault="009A322B"/>
    <w:p w:rsidR="009A322B" w:rsidRDefault="009A322B"/>
    <w:p w:rsidR="009A322B" w:rsidRDefault="009A322B"/>
    <w:p w:rsidR="009A322B" w:rsidRDefault="009A322B"/>
    <w:p w:rsidR="009A322B" w:rsidRDefault="009A322B"/>
    <w:p w:rsidR="009A322B" w:rsidRDefault="009A322B"/>
    <w:p w:rsidR="009A322B" w:rsidRDefault="009A322B"/>
    <w:p w:rsidR="009A322B" w:rsidRDefault="009A322B"/>
    <w:p w:rsidR="009A322B" w:rsidRDefault="009A322B"/>
    <w:p w:rsidR="009A322B" w:rsidRDefault="009A322B"/>
    <w:p w:rsidR="009A322B" w:rsidRDefault="009A322B" w:rsidP="009A322B">
      <w:pPr>
        <w:widowControl w:val="0"/>
        <w:tabs>
          <w:tab w:val="left" w:pos="447"/>
        </w:tabs>
        <w:autoSpaceDE w:val="0"/>
        <w:autoSpaceDN w:val="0"/>
        <w:adjustRightInd w:val="0"/>
        <w:spacing w:line="289" w:lineRule="exact"/>
        <w:ind w:firstLine="447"/>
        <w:jc w:val="both"/>
        <w:rPr>
          <w:sz w:val="26"/>
        </w:rPr>
      </w:pPr>
      <w:r>
        <w:rPr>
          <w:sz w:val="26"/>
        </w:rPr>
        <w:t xml:space="preserve">f. Concerning the statement of St. Cyril of Alexandria, the Western Churches add the </w:t>
      </w:r>
      <w:proofErr w:type="spellStart"/>
      <w:r>
        <w:rPr>
          <w:i/>
          <w:sz w:val="26"/>
        </w:rPr>
        <w:t>Filioque</w:t>
      </w:r>
      <w:proofErr w:type="spellEnd"/>
      <w:r>
        <w:rPr>
          <w:i/>
          <w:sz w:val="26"/>
        </w:rPr>
        <w:t xml:space="preserve"> </w:t>
      </w:r>
      <w:r>
        <w:rPr>
          <w:sz w:val="26"/>
        </w:rPr>
        <w:t xml:space="preserve">as a principal doctrine which represents a text in their Creed, depending principally on a misunderstanding of the words of one father, used in a way that oppose the Holy Bible, the holy tradition and theology. In fact, St. Cyril as the majority of the Alexandrian Fathers used to speak in theology within the circle of “redemption” and the “Savior.” They speak about the divinity of Christ in a </w:t>
      </w:r>
      <w:proofErr w:type="spellStart"/>
      <w:r>
        <w:rPr>
          <w:sz w:val="26"/>
        </w:rPr>
        <w:t>soterioligical</w:t>
      </w:r>
      <w:proofErr w:type="spellEnd"/>
      <w:r>
        <w:rPr>
          <w:sz w:val="26"/>
        </w:rPr>
        <w:t xml:space="preserve"> way, and they assert the unity of the work between the Son and the Spirit in the view of the economy of salvation. Therefore St. Athanasius says, ‘The Spirit is in the Son as the Son is in the Father</w:t>
      </w:r>
      <w:r>
        <w:rPr>
          <w:rStyle w:val="FootnoteReference"/>
          <w:sz w:val="26"/>
        </w:rPr>
        <w:footnoteReference w:id="9"/>
      </w:r>
      <w:r>
        <w:rPr>
          <w:sz w:val="26"/>
        </w:rPr>
        <w:t xml:space="preserve">.” Through the same attitude St. Cyril was speaking about the relationship between the Son and the Spirit to assert that He grants His own Spirit. His texts that were used as hints of the procession of the Holy Spirit from the Son </w:t>
      </w:r>
      <w:proofErr w:type="gramStart"/>
      <w:r>
        <w:rPr>
          <w:sz w:val="26"/>
        </w:rPr>
        <w:t>was</w:t>
      </w:r>
      <w:proofErr w:type="gramEnd"/>
      <w:r>
        <w:rPr>
          <w:sz w:val="26"/>
        </w:rPr>
        <w:t xml:space="preserve"> speaking about the Spirit as an energy of sanctification</w:t>
      </w:r>
      <w:r>
        <w:rPr>
          <w:rStyle w:val="FootnoteReference"/>
          <w:sz w:val="26"/>
        </w:rPr>
        <w:footnoteReference w:id="10"/>
      </w:r>
      <w:r>
        <w:rPr>
          <w:sz w:val="26"/>
        </w:rPr>
        <w:t>.</w:t>
      </w:r>
    </w:p>
    <w:p w:rsidR="009A322B" w:rsidRDefault="009A322B" w:rsidP="009A322B">
      <w:pPr>
        <w:widowControl w:val="0"/>
        <w:tabs>
          <w:tab w:val="left" w:pos="447"/>
        </w:tabs>
        <w:autoSpaceDE w:val="0"/>
        <w:autoSpaceDN w:val="0"/>
        <w:adjustRightInd w:val="0"/>
        <w:spacing w:line="289" w:lineRule="exact"/>
        <w:ind w:firstLine="447"/>
        <w:jc w:val="both"/>
        <w:rPr>
          <w:sz w:val="26"/>
        </w:rPr>
      </w:pPr>
      <w:r>
        <w:rPr>
          <w:sz w:val="26"/>
        </w:rPr>
        <w:t xml:space="preserve">When </w:t>
      </w:r>
      <w:proofErr w:type="spellStart"/>
      <w:r>
        <w:rPr>
          <w:sz w:val="26"/>
        </w:rPr>
        <w:t>Theodoret</w:t>
      </w:r>
      <w:proofErr w:type="spellEnd"/>
      <w:r>
        <w:rPr>
          <w:sz w:val="26"/>
        </w:rPr>
        <w:t xml:space="preserve"> of Cyrus misunderstood the text of Cyril, saying, “if by his expression, Cyril meant to say that the Holy Spirit is </w:t>
      </w:r>
      <w:proofErr w:type="spellStart"/>
      <w:r>
        <w:rPr>
          <w:sz w:val="26"/>
        </w:rPr>
        <w:t>consubtantial</w:t>
      </w:r>
      <w:proofErr w:type="spellEnd"/>
      <w:r>
        <w:rPr>
          <w:sz w:val="26"/>
        </w:rPr>
        <w:t xml:space="preserve"> with the Son and proceeds from the Father, this was a pious assertion that could be accepted; but that, if he meant to say that the Holy Spirit draws His existence from the Son or through the Son, this was ungodly blasphemy that must be rejected</w:t>
      </w:r>
      <w:r>
        <w:rPr>
          <w:sz w:val="26"/>
          <w:vertAlign w:val="superscript"/>
        </w:rPr>
        <w:t>53</w:t>
      </w:r>
      <w:r>
        <w:rPr>
          <w:sz w:val="26"/>
        </w:rPr>
        <w:t xml:space="preserve">.” St. Cyril was not angry about </w:t>
      </w:r>
      <w:proofErr w:type="spellStart"/>
      <w:r>
        <w:rPr>
          <w:sz w:val="26"/>
        </w:rPr>
        <w:t>Theoderet’s</w:t>
      </w:r>
      <w:proofErr w:type="spellEnd"/>
      <w:r>
        <w:rPr>
          <w:sz w:val="26"/>
        </w:rPr>
        <w:t xml:space="preserve"> criticism; on the contrary he explained his theological position and </w:t>
      </w:r>
      <w:proofErr w:type="spellStart"/>
      <w:r>
        <w:rPr>
          <w:sz w:val="26"/>
        </w:rPr>
        <w:t>Theoderet</w:t>
      </w:r>
      <w:proofErr w:type="spellEnd"/>
      <w:r>
        <w:rPr>
          <w:sz w:val="26"/>
        </w:rPr>
        <w:t xml:space="preserve"> was satisfied as St. Cyril explained that he did not believe in the procession of the Holy Spirit from the Son.</w:t>
      </w:r>
    </w:p>
    <w:p w:rsidR="009A322B" w:rsidRDefault="009A322B" w:rsidP="009A322B">
      <w:pPr>
        <w:widowControl w:val="0"/>
        <w:tabs>
          <w:tab w:val="left" w:pos="447"/>
        </w:tabs>
        <w:autoSpaceDE w:val="0"/>
        <w:autoSpaceDN w:val="0"/>
        <w:adjustRightInd w:val="0"/>
        <w:spacing w:line="289" w:lineRule="exact"/>
        <w:jc w:val="both"/>
        <w:rPr>
          <w:sz w:val="26"/>
        </w:rPr>
      </w:pPr>
    </w:p>
    <w:p w:rsidR="009A322B" w:rsidRDefault="009A322B" w:rsidP="009A322B">
      <w:pPr>
        <w:widowControl w:val="0"/>
        <w:tabs>
          <w:tab w:val="left" w:pos="447"/>
        </w:tabs>
        <w:autoSpaceDE w:val="0"/>
        <w:autoSpaceDN w:val="0"/>
        <w:adjustRightInd w:val="0"/>
        <w:spacing w:line="289" w:lineRule="exact"/>
        <w:ind w:firstLine="447"/>
        <w:jc w:val="both"/>
        <w:rPr>
          <w:sz w:val="26"/>
        </w:rPr>
      </w:pPr>
      <w:r>
        <w:rPr>
          <w:sz w:val="26"/>
        </w:rPr>
        <w:t xml:space="preserve">St. Cyril asserts his teaching concerning the procession, saying, [The Holy Spirit </w:t>
      </w:r>
      <w:proofErr w:type="gramStart"/>
      <w:r>
        <w:rPr>
          <w:sz w:val="26"/>
        </w:rPr>
        <w:t>proceeds</w:t>
      </w:r>
      <w:proofErr w:type="gramEnd"/>
      <w:r>
        <w:rPr>
          <w:sz w:val="26"/>
        </w:rPr>
        <w:t xml:space="preserve"> from God the Father, as from a fountain, but the Son sends Him to the creation</w:t>
      </w:r>
      <w:r>
        <w:rPr>
          <w:rStyle w:val="FootnoteReference"/>
          <w:sz w:val="26"/>
        </w:rPr>
        <w:footnoteReference w:id="11"/>
      </w:r>
      <w:r>
        <w:rPr>
          <w:sz w:val="26"/>
        </w:rPr>
        <w:t>.]</w:t>
      </w:r>
    </w:p>
    <w:p w:rsidR="009A322B" w:rsidRDefault="009A322B" w:rsidP="009A322B">
      <w:pPr>
        <w:widowControl w:val="0"/>
        <w:tabs>
          <w:tab w:val="left" w:pos="204"/>
        </w:tabs>
        <w:autoSpaceDE w:val="0"/>
        <w:autoSpaceDN w:val="0"/>
        <w:adjustRightInd w:val="0"/>
        <w:jc w:val="both"/>
        <w:rPr>
          <w:sz w:val="26"/>
        </w:rPr>
      </w:pPr>
    </w:p>
    <w:p w:rsidR="009A322B" w:rsidRDefault="009A322B" w:rsidP="009A322B">
      <w:pPr>
        <w:widowControl w:val="0"/>
        <w:tabs>
          <w:tab w:val="left" w:pos="447"/>
        </w:tabs>
        <w:autoSpaceDE w:val="0"/>
        <w:autoSpaceDN w:val="0"/>
        <w:adjustRightInd w:val="0"/>
        <w:spacing w:line="289" w:lineRule="exact"/>
        <w:ind w:firstLine="447"/>
        <w:jc w:val="both"/>
        <w:rPr>
          <w:sz w:val="26"/>
        </w:rPr>
      </w:pPr>
      <w:r>
        <w:rPr>
          <w:sz w:val="26"/>
        </w:rPr>
        <w:t xml:space="preserve">g. </w:t>
      </w:r>
      <w:proofErr w:type="spellStart"/>
      <w:r>
        <w:rPr>
          <w:sz w:val="26"/>
        </w:rPr>
        <w:t>Palamas</w:t>
      </w:r>
      <w:proofErr w:type="spellEnd"/>
      <w:r>
        <w:rPr>
          <w:sz w:val="26"/>
        </w:rPr>
        <w:t xml:space="preserve"> writes, [When you understand that the Holy Spirit proceeds from the two, because it comes essentially from the Father through the Son, you should understand this teaching in this sense: it is the powers and essential </w:t>
      </w:r>
      <w:proofErr w:type="spellStart"/>
      <w:r>
        <w:rPr>
          <w:sz w:val="26"/>
        </w:rPr>
        <w:t>ener~es</w:t>
      </w:r>
      <w:proofErr w:type="spellEnd"/>
      <w:r>
        <w:rPr>
          <w:sz w:val="26"/>
        </w:rPr>
        <w:t xml:space="preserve"> of God which pour out, not the divine hypostasis of the Spirit ].The </w:t>
      </w:r>
      <w:proofErr w:type="spellStart"/>
      <w:r>
        <w:rPr>
          <w:sz w:val="26"/>
        </w:rPr>
        <w:t>hyposta</w:t>
      </w:r>
      <w:proofErr w:type="spellEnd"/>
      <w:r>
        <w:rPr>
          <w:sz w:val="26"/>
        </w:rPr>
        <w:t xml:space="preserve"> sis</w:t>
      </w:r>
    </w:p>
    <w:p w:rsidR="009A322B" w:rsidRDefault="009A322B" w:rsidP="009A322B">
      <w:pPr>
        <w:widowControl w:val="0"/>
        <w:tabs>
          <w:tab w:val="left" w:pos="447"/>
        </w:tabs>
        <w:autoSpaceDE w:val="0"/>
        <w:autoSpaceDN w:val="0"/>
        <w:adjustRightInd w:val="0"/>
        <w:spacing w:line="289" w:lineRule="exact"/>
        <w:jc w:val="both"/>
        <w:rPr>
          <w:sz w:val="26"/>
        </w:rPr>
      </w:pPr>
    </w:p>
    <w:p w:rsidR="009A322B" w:rsidRDefault="009A322B" w:rsidP="009A322B">
      <w:pPr>
        <w:widowControl w:val="0"/>
        <w:tabs>
          <w:tab w:val="left" w:pos="447"/>
        </w:tabs>
        <w:autoSpaceDE w:val="0"/>
        <w:autoSpaceDN w:val="0"/>
        <w:adjustRightInd w:val="0"/>
        <w:spacing w:line="289" w:lineRule="exact"/>
        <w:jc w:val="both"/>
        <w:rPr>
          <w:sz w:val="26"/>
        </w:rPr>
      </w:pPr>
    </w:p>
    <w:p w:rsidR="009A322B" w:rsidRDefault="009A322B" w:rsidP="009A322B">
      <w:pPr>
        <w:widowControl w:val="0"/>
        <w:tabs>
          <w:tab w:val="left" w:pos="447"/>
        </w:tabs>
        <w:autoSpaceDE w:val="0"/>
        <w:autoSpaceDN w:val="0"/>
        <w:adjustRightInd w:val="0"/>
        <w:spacing w:line="289" w:lineRule="exact"/>
        <w:jc w:val="both"/>
        <w:rPr>
          <w:sz w:val="26"/>
        </w:rPr>
      </w:pPr>
    </w:p>
    <w:p w:rsidR="009A322B" w:rsidRDefault="009A322B" w:rsidP="009A322B">
      <w:pPr>
        <w:widowControl w:val="0"/>
        <w:tabs>
          <w:tab w:val="left" w:pos="447"/>
        </w:tabs>
        <w:autoSpaceDE w:val="0"/>
        <w:autoSpaceDN w:val="0"/>
        <w:adjustRightInd w:val="0"/>
        <w:jc w:val="center"/>
        <w:rPr>
          <w:b/>
          <w:sz w:val="20"/>
        </w:rPr>
      </w:pPr>
      <w:r>
        <w:rPr>
          <w:b/>
          <w:sz w:val="20"/>
        </w:rPr>
        <w:t>16</w:t>
      </w:r>
    </w:p>
    <w:p w:rsidR="009A322B" w:rsidRDefault="009A322B"/>
    <w:p w:rsidR="009A322B" w:rsidRDefault="009A322B"/>
    <w:p w:rsidR="009A322B" w:rsidRDefault="009A322B"/>
    <w:p w:rsidR="009A322B" w:rsidRDefault="009A322B"/>
    <w:p w:rsidR="009A322B" w:rsidRDefault="009A322B"/>
    <w:p w:rsidR="009A322B" w:rsidRDefault="009A322B"/>
    <w:p w:rsidR="009A322B" w:rsidRDefault="009A322B"/>
    <w:p w:rsidR="009A322B" w:rsidRDefault="009A322B"/>
    <w:p w:rsidR="009A322B" w:rsidRDefault="009A322B"/>
    <w:p w:rsidR="009A322B" w:rsidRDefault="009A322B" w:rsidP="009A322B">
      <w:pPr>
        <w:widowControl w:val="0"/>
        <w:tabs>
          <w:tab w:val="left" w:pos="447"/>
          <w:tab w:val="left" w:pos="668"/>
        </w:tabs>
        <w:autoSpaceDE w:val="0"/>
        <w:autoSpaceDN w:val="0"/>
        <w:adjustRightInd w:val="0"/>
        <w:spacing w:line="283" w:lineRule="exact"/>
        <w:ind w:firstLine="447"/>
        <w:jc w:val="both"/>
        <w:rPr>
          <w:sz w:val="26"/>
          <w:szCs w:val="26"/>
        </w:rPr>
      </w:pPr>
      <w:r>
        <w:rPr>
          <w:sz w:val="26"/>
          <w:szCs w:val="26"/>
        </w:rPr>
        <w:t>f.</w:t>
      </w:r>
      <w:r>
        <w:rPr>
          <w:sz w:val="26"/>
          <w:szCs w:val="26"/>
        </w:rPr>
        <w:tab/>
        <w:t xml:space="preserve">Concerning the statement of St. Cyril of Alexandria, the Western Churches add the </w:t>
      </w:r>
      <w:proofErr w:type="spellStart"/>
      <w:r>
        <w:rPr>
          <w:i/>
          <w:iCs/>
          <w:sz w:val="26"/>
          <w:szCs w:val="26"/>
        </w:rPr>
        <w:t>Filioque</w:t>
      </w:r>
      <w:proofErr w:type="spellEnd"/>
      <w:r>
        <w:rPr>
          <w:i/>
          <w:iCs/>
          <w:sz w:val="26"/>
          <w:szCs w:val="26"/>
        </w:rPr>
        <w:t xml:space="preserve"> </w:t>
      </w:r>
      <w:r>
        <w:rPr>
          <w:sz w:val="26"/>
          <w:szCs w:val="26"/>
        </w:rPr>
        <w:t xml:space="preserve">as a principal doctrine which represents a text in their Creed, depending principally on a misunderstanding of the words of one father, used in a way that oppose the Holy Bible, the holy tradition and theology. In fact, St. Cyril as the majority of the Alexandrian Fathers used to speak in theology within the circle of “redemption” and the “Savior.” They speak about the divinity of Christ in a </w:t>
      </w:r>
      <w:proofErr w:type="spellStart"/>
      <w:r>
        <w:rPr>
          <w:sz w:val="26"/>
          <w:szCs w:val="26"/>
        </w:rPr>
        <w:t>soterioligical</w:t>
      </w:r>
      <w:proofErr w:type="spellEnd"/>
      <w:r>
        <w:rPr>
          <w:sz w:val="26"/>
          <w:szCs w:val="26"/>
        </w:rPr>
        <w:t xml:space="preserve"> way, and they assert the unity of the work between the Son and the Spirit in the view of the economy of salvation. Therefore St. Athanasius says, ‘The Spirit is in the Son as the Son is in the Father</w:t>
      </w:r>
      <w:r>
        <w:rPr>
          <w:sz w:val="26"/>
          <w:szCs w:val="26"/>
          <w:vertAlign w:val="superscript"/>
        </w:rPr>
        <w:t>51</w:t>
      </w:r>
      <w:r>
        <w:rPr>
          <w:sz w:val="26"/>
          <w:szCs w:val="26"/>
        </w:rPr>
        <w:t>.” Through the same attitude St. Cyril was speaking about the relationship between the Son and the Spirit to assert that He grants His own Spirit. His texts that were used as hints of the procession of the Holy Spirit from the Son was speaking about</w:t>
      </w:r>
    </w:p>
    <w:p w:rsidR="009A322B" w:rsidRDefault="009A322B" w:rsidP="009A322B">
      <w:pPr>
        <w:widowControl w:val="0"/>
        <w:tabs>
          <w:tab w:val="left" w:pos="3940"/>
        </w:tabs>
        <w:autoSpaceDE w:val="0"/>
        <w:autoSpaceDN w:val="0"/>
        <w:adjustRightInd w:val="0"/>
        <w:ind w:left="3940"/>
        <w:jc w:val="both"/>
        <w:rPr>
          <w:i/>
          <w:iCs/>
          <w:sz w:val="20"/>
          <w:szCs w:val="20"/>
        </w:rPr>
      </w:pPr>
      <w:r>
        <w:rPr>
          <w:i/>
          <w:iCs/>
          <w:sz w:val="20"/>
          <w:szCs w:val="20"/>
        </w:rPr>
        <w:t>52</w:t>
      </w:r>
    </w:p>
    <w:p w:rsidR="009A322B" w:rsidRDefault="009A322B" w:rsidP="009A322B">
      <w:pPr>
        <w:widowControl w:val="0"/>
        <w:tabs>
          <w:tab w:val="left" w:pos="204"/>
        </w:tabs>
        <w:autoSpaceDE w:val="0"/>
        <w:autoSpaceDN w:val="0"/>
        <w:adjustRightInd w:val="0"/>
        <w:spacing w:line="283" w:lineRule="exact"/>
        <w:jc w:val="both"/>
        <w:rPr>
          <w:sz w:val="26"/>
          <w:szCs w:val="26"/>
        </w:rPr>
      </w:pPr>
      <w:proofErr w:type="gramStart"/>
      <w:r>
        <w:rPr>
          <w:sz w:val="26"/>
          <w:szCs w:val="26"/>
        </w:rPr>
        <w:t>the</w:t>
      </w:r>
      <w:proofErr w:type="gramEnd"/>
      <w:r>
        <w:rPr>
          <w:sz w:val="26"/>
          <w:szCs w:val="26"/>
        </w:rPr>
        <w:t xml:space="preserve"> Spirit as an energy of sanctification</w:t>
      </w:r>
    </w:p>
    <w:p w:rsidR="009A322B" w:rsidRDefault="009A322B" w:rsidP="009A322B">
      <w:pPr>
        <w:widowControl w:val="0"/>
        <w:tabs>
          <w:tab w:val="left" w:pos="447"/>
        </w:tabs>
        <w:autoSpaceDE w:val="0"/>
        <w:autoSpaceDN w:val="0"/>
        <w:adjustRightInd w:val="0"/>
        <w:spacing w:line="283" w:lineRule="exact"/>
        <w:ind w:firstLine="447"/>
        <w:jc w:val="both"/>
        <w:rPr>
          <w:sz w:val="26"/>
          <w:szCs w:val="26"/>
        </w:rPr>
      </w:pPr>
      <w:r>
        <w:rPr>
          <w:sz w:val="26"/>
          <w:szCs w:val="26"/>
        </w:rPr>
        <w:t xml:space="preserve">When </w:t>
      </w:r>
      <w:proofErr w:type="spellStart"/>
      <w:r>
        <w:rPr>
          <w:sz w:val="26"/>
          <w:szCs w:val="26"/>
        </w:rPr>
        <w:t>Theodoret</w:t>
      </w:r>
      <w:proofErr w:type="spellEnd"/>
      <w:r>
        <w:rPr>
          <w:sz w:val="26"/>
          <w:szCs w:val="26"/>
        </w:rPr>
        <w:t xml:space="preserve"> of Cyrus misunderstood the text of Cyril, saying, “If by his expression, Cyril meant to say that the Holy Spirit is </w:t>
      </w:r>
      <w:proofErr w:type="spellStart"/>
      <w:r>
        <w:rPr>
          <w:sz w:val="26"/>
          <w:szCs w:val="26"/>
        </w:rPr>
        <w:t>consubtantial</w:t>
      </w:r>
      <w:proofErr w:type="spellEnd"/>
      <w:r>
        <w:rPr>
          <w:sz w:val="26"/>
          <w:szCs w:val="26"/>
        </w:rPr>
        <w:t xml:space="preserve"> with the Son and proceeds from the Father, this was a pious assertion that could be accepted; but that, if he meant to say that the Holy Spirit draws His existence from the Son or through the Son, this was ungodly blasphemy that must be</w:t>
      </w:r>
    </w:p>
    <w:p w:rsidR="009A322B" w:rsidRDefault="009A322B" w:rsidP="009A322B">
      <w:pPr>
        <w:widowControl w:val="0"/>
        <w:tabs>
          <w:tab w:val="left" w:pos="844"/>
        </w:tabs>
        <w:autoSpaceDE w:val="0"/>
        <w:autoSpaceDN w:val="0"/>
        <w:adjustRightInd w:val="0"/>
        <w:ind w:left="844"/>
        <w:jc w:val="both"/>
        <w:rPr>
          <w:i/>
          <w:iCs/>
          <w:sz w:val="20"/>
          <w:szCs w:val="20"/>
        </w:rPr>
      </w:pPr>
      <w:r>
        <w:rPr>
          <w:i/>
          <w:iCs/>
          <w:sz w:val="20"/>
          <w:szCs w:val="20"/>
        </w:rPr>
        <w:t>53</w:t>
      </w:r>
    </w:p>
    <w:p w:rsidR="009A322B" w:rsidRDefault="009A322B" w:rsidP="009A322B">
      <w:pPr>
        <w:widowControl w:val="0"/>
        <w:tabs>
          <w:tab w:val="left" w:pos="204"/>
        </w:tabs>
        <w:autoSpaceDE w:val="0"/>
        <w:autoSpaceDN w:val="0"/>
        <w:adjustRightInd w:val="0"/>
        <w:spacing w:line="283" w:lineRule="exact"/>
        <w:jc w:val="both"/>
        <w:rPr>
          <w:sz w:val="26"/>
          <w:szCs w:val="26"/>
        </w:rPr>
      </w:pPr>
      <w:proofErr w:type="gramStart"/>
      <w:r>
        <w:rPr>
          <w:sz w:val="26"/>
          <w:szCs w:val="26"/>
        </w:rPr>
        <w:t>rejected</w:t>
      </w:r>
      <w:proofErr w:type="gramEnd"/>
      <w:r>
        <w:rPr>
          <w:sz w:val="26"/>
          <w:szCs w:val="26"/>
        </w:rPr>
        <w:t xml:space="preserve"> </w:t>
      </w:r>
      <w:r>
        <w:rPr>
          <w:sz w:val="8"/>
          <w:szCs w:val="8"/>
        </w:rPr>
        <w:t xml:space="preserve">.“ </w:t>
      </w:r>
      <w:r>
        <w:rPr>
          <w:sz w:val="26"/>
          <w:szCs w:val="26"/>
        </w:rPr>
        <w:t xml:space="preserve">St. Cyril was not angry about </w:t>
      </w:r>
      <w:proofErr w:type="spellStart"/>
      <w:r>
        <w:rPr>
          <w:sz w:val="26"/>
          <w:szCs w:val="26"/>
        </w:rPr>
        <w:t>Theoderet’s</w:t>
      </w:r>
      <w:proofErr w:type="spellEnd"/>
      <w:r>
        <w:rPr>
          <w:sz w:val="26"/>
          <w:szCs w:val="26"/>
        </w:rPr>
        <w:t xml:space="preserve"> criticism; on the contrary he explained his theological position and </w:t>
      </w:r>
      <w:proofErr w:type="spellStart"/>
      <w:r>
        <w:rPr>
          <w:sz w:val="26"/>
          <w:szCs w:val="26"/>
        </w:rPr>
        <w:t>Theoderet</w:t>
      </w:r>
      <w:proofErr w:type="spellEnd"/>
      <w:r>
        <w:rPr>
          <w:sz w:val="26"/>
          <w:szCs w:val="26"/>
        </w:rPr>
        <w:t xml:space="preserve"> was satisfied as St. Cyril explained that he did not believe in the procession of the Holy Spirit from the Son.</w:t>
      </w:r>
    </w:p>
    <w:p w:rsidR="009A322B" w:rsidRDefault="009A322B" w:rsidP="009A322B">
      <w:pPr>
        <w:widowControl w:val="0"/>
        <w:tabs>
          <w:tab w:val="left" w:pos="204"/>
        </w:tabs>
        <w:autoSpaceDE w:val="0"/>
        <w:autoSpaceDN w:val="0"/>
        <w:adjustRightInd w:val="0"/>
        <w:spacing w:line="283" w:lineRule="exact"/>
        <w:jc w:val="both"/>
        <w:rPr>
          <w:sz w:val="26"/>
          <w:szCs w:val="26"/>
        </w:rPr>
      </w:pPr>
    </w:p>
    <w:p w:rsidR="009A322B" w:rsidRDefault="009A322B" w:rsidP="009A322B">
      <w:pPr>
        <w:widowControl w:val="0"/>
        <w:tabs>
          <w:tab w:val="left" w:pos="204"/>
        </w:tabs>
        <w:autoSpaceDE w:val="0"/>
        <w:autoSpaceDN w:val="0"/>
        <w:adjustRightInd w:val="0"/>
        <w:spacing w:line="283" w:lineRule="exact"/>
        <w:jc w:val="both"/>
        <w:rPr>
          <w:sz w:val="26"/>
          <w:szCs w:val="26"/>
        </w:rPr>
      </w:pPr>
    </w:p>
    <w:p w:rsidR="009A322B" w:rsidRDefault="009A322B" w:rsidP="009A322B">
      <w:pPr>
        <w:widowControl w:val="0"/>
        <w:tabs>
          <w:tab w:val="left" w:pos="204"/>
        </w:tabs>
        <w:autoSpaceDE w:val="0"/>
        <w:autoSpaceDN w:val="0"/>
        <w:adjustRightInd w:val="0"/>
        <w:spacing w:line="283" w:lineRule="exact"/>
        <w:jc w:val="both"/>
        <w:rPr>
          <w:sz w:val="26"/>
          <w:szCs w:val="26"/>
        </w:rPr>
      </w:pPr>
    </w:p>
    <w:p w:rsidR="009A322B" w:rsidRDefault="009A322B" w:rsidP="009A322B">
      <w:pPr>
        <w:widowControl w:val="0"/>
        <w:tabs>
          <w:tab w:val="left" w:pos="204"/>
        </w:tabs>
        <w:autoSpaceDE w:val="0"/>
        <w:autoSpaceDN w:val="0"/>
        <w:adjustRightInd w:val="0"/>
        <w:spacing w:line="283" w:lineRule="exact"/>
        <w:jc w:val="both"/>
        <w:rPr>
          <w:sz w:val="26"/>
          <w:szCs w:val="26"/>
        </w:rPr>
      </w:pPr>
    </w:p>
    <w:p w:rsidR="009A322B" w:rsidRDefault="009A322B" w:rsidP="009A322B">
      <w:pPr>
        <w:widowControl w:val="0"/>
        <w:tabs>
          <w:tab w:val="left" w:pos="204"/>
        </w:tabs>
        <w:autoSpaceDE w:val="0"/>
        <w:autoSpaceDN w:val="0"/>
        <w:adjustRightInd w:val="0"/>
        <w:spacing w:line="283" w:lineRule="exact"/>
        <w:jc w:val="both"/>
        <w:rPr>
          <w:sz w:val="26"/>
          <w:szCs w:val="26"/>
        </w:rPr>
      </w:pPr>
    </w:p>
    <w:p w:rsidR="009A322B" w:rsidRDefault="009A322B" w:rsidP="009A322B">
      <w:pPr>
        <w:widowControl w:val="0"/>
        <w:tabs>
          <w:tab w:val="left" w:pos="447"/>
        </w:tabs>
        <w:autoSpaceDE w:val="0"/>
        <w:autoSpaceDN w:val="0"/>
        <w:adjustRightInd w:val="0"/>
        <w:spacing w:line="283" w:lineRule="exact"/>
        <w:ind w:firstLine="447"/>
        <w:jc w:val="both"/>
        <w:rPr>
          <w:sz w:val="26"/>
          <w:szCs w:val="26"/>
        </w:rPr>
      </w:pPr>
      <w:r>
        <w:rPr>
          <w:sz w:val="26"/>
          <w:szCs w:val="26"/>
        </w:rPr>
        <w:t xml:space="preserve">g. </w:t>
      </w:r>
      <w:proofErr w:type="spellStart"/>
      <w:r>
        <w:rPr>
          <w:sz w:val="26"/>
          <w:szCs w:val="26"/>
        </w:rPr>
        <w:t>Palamas</w:t>
      </w:r>
      <w:proofErr w:type="spellEnd"/>
      <w:r>
        <w:rPr>
          <w:sz w:val="26"/>
          <w:szCs w:val="26"/>
        </w:rPr>
        <w:t xml:space="preserve"> writes, [When you understand that the Holy Spirit proceeds from the two, because it comes essentially from the Father through the Son, you should understand this teaching in this sense: it is the powers and essential energies of God which pour out, not the divine hypostasis of the Spirit </w:t>
      </w:r>
      <w:proofErr w:type="spellStart"/>
      <w:r>
        <w:rPr>
          <w:sz w:val="26"/>
          <w:szCs w:val="26"/>
        </w:rPr>
        <w:t>j.The</w:t>
      </w:r>
      <w:proofErr w:type="spellEnd"/>
      <w:r>
        <w:rPr>
          <w:sz w:val="26"/>
          <w:szCs w:val="26"/>
        </w:rPr>
        <w:t xml:space="preserve"> </w:t>
      </w:r>
      <w:proofErr w:type="spellStart"/>
      <w:r>
        <w:rPr>
          <w:sz w:val="26"/>
          <w:szCs w:val="26"/>
        </w:rPr>
        <w:t>hyposta</w:t>
      </w:r>
      <w:proofErr w:type="spellEnd"/>
      <w:r>
        <w:rPr>
          <w:sz w:val="26"/>
          <w:szCs w:val="26"/>
        </w:rPr>
        <w:t xml:space="preserve"> sis</w:t>
      </w:r>
    </w:p>
    <w:p w:rsidR="009A322B" w:rsidRDefault="009A322B" w:rsidP="009A322B">
      <w:pPr>
        <w:widowControl w:val="0"/>
        <w:tabs>
          <w:tab w:val="left" w:pos="447"/>
        </w:tabs>
        <w:autoSpaceDE w:val="0"/>
        <w:autoSpaceDN w:val="0"/>
        <w:adjustRightInd w:val="0"/>
        <w:spacing w:line="283" w:lineRule="exact"/>
        <w:jc w:val="both"/>
        <w:rPr>
          <w:sz w:val="26"/>
          <w:szCs w:val="26"/>
        </w:rPr>
      </w:pPr>
    </w:p>
    <w:p w:rsidR="009A322B" w:rsidRDefault="009A322B" w:rsidP="009A322B">
      <w:pPr>
        <w:widowControl w:val="0"/>
        <w:tabs>
          <w:tab w:val="left" w:pos="447"/>
        </w:tabs>
        <w:autoSpaceDE w:val="0"/>
        <w:autoSpaceDN w:val="0"/>
        <w:adjustRightInd w:val="0"/>
        <w:spacing w:line="283" w:lineRule="exact"/>
        <w:jc w:val="both"/>
        <w:rPr>
          <w:sz w:val="26"/>
          <w:szCs w:val="26"/>
        </w:rPr>
      </w:pPr>
    </w:p>
    <w:p w:rsidR="009A322B" w:rsidRDefault="009A322B" w:rsidP="009A322B">
      <w:pPr>
        <w:widowControl w:val="0"/>
        <w:tabs>
          <w:tab w:val="left" w:pos="447"/>
        </w:tabs>
        <w:autoSpaceDE w:val="0"/>
        <w:autoSpaceDN w:val="0"/>
        <w:adjustRightInd w:val="0"/>
        <w:spacing w:line="283" w:lineRule="exact"/>
        <w:jc w:val="both"/>
        <w:rPr>
          <w:sz w:val="26"/>
          <w:szCs w:val="26"/>
        </w:rPr>
      </w:pPr>
    </w:p>
    <w:p w:rsidR="009A322B" w:rsidRDefault="009A322B" w:rsidP="009A322B">
      <w:pPr>
        <w:widowControl w:val="0"/>
        <w:tabs>
          <w:tab w:val="left" w:pos="447"/>
        </w:tabs>
        <w:autoSpaceDE w:val="0"/>
        <w:autoSpaceDN w:val="0"/>
        <w:adjustRightInd w:val="0"/>
        <w:jc w:val="center"/>
        <w:rPr>
          <w:b/>
          <w:bCs/>
          <w:sz w:val="20"/>
          <w:szCs w:val="20"/>
        </w:rPr>
      </w:pPr>
      <w:r>
        <w:rPr>
          <w:b/>
          <w:bCs/>
          <w:sz w:val="20"/>
          <w:szCs w:val="20"/>
        </w:rPr>
        <w:t>16</w:t>
      </w:r>
    </w:p>
    <w:p w:rsidR="009A322B" w:rsidRDefault="009A322B" w:rsidP="009A322B">
      <w:pPr>
        <w:widowControl w:val="0"/>
        <w:tabs>
          <w:tab w:val="left" w:pos="447"/>
        </w:tabs>
        <w:autoSpaceDE w:val="0"/>
        <w:autoSpaceDN w:val="0"/>
        <w:adjustRightInd w:val="0"/>
        <w:spacing w:line="283" w:lineRule="exact"/>
        <w:ind w:firstLine="447"/>
        <w:rPr>
          <w:sz w:val="26"/>
          <w:szCs w:val="26"/>
        </w:rPr>
      </w:pPr>
      <w:r>
        <w:rPr>
          <w:sz w:val="26"/>
          <w:szCs w:val="26"/>
        </w:rPr>
        <w:t>St. Cyril asserts his teaching concerning the procession, saying, [The Holy Spirit proceeds from God the Father, as from</w:t>
      </w:r>
    </w:p>
    <w:p w:rsidR="009A322B" w:rsidRDefault="009A322B" w:rsidP="009A322B">
      <w:pPr>
        <w:widowControl w:val="0"/>
        <w:tabs>
          <w:tab w:val="left" w:pos="5000"/>
        </w:tabs>
        <w:autoSpaceDE w:val="0"/>
        <w:autoSpaceDN w:val="0"/>
        <w:adjustRightInd w:val="0"/>
        <w:ind w:left="5000"/>
        <w:rPr>
          <w:i/>
          <w:iCs/>
          <w:sz w:val="20"/>
          <w:szCs w:val="20"/>
        </w:rPr>
      </w:pPr>
      <w:r>
        <w:rPr>
          <w:i/>
          <w:iCs/>
          <w:sz w:val="20"/>
          <w:szCs w:val="20"/>
        </w:rPr>
        <w:t>54</w:t>
      </w:r>
    </w:p>
    <w:p w:rsidR="009A322B" w:rsidRDefault="009A322B" w:rsidP="009A322B">
      <w:pPr>
        <w:widowControl w:val="0"/>
        <w:tabs>
          <w:tab w:val="left" w:pos="204"/>
        </w:tabs>
        <w:autoSpaceDE w:val="0"/>
        <w:autoSpaceDN w:val="0"/>
        <w:adjustRightInd w:val="0"/>
        <w:rPr>
          <w:sz w:val="26"/>
          <w:szCs w:val="26"/>
        </w:rPr>
      </w:pPr>
      <w:proofErr w:type="gramStart"/>
      <w:r>
        <w:rPr>
          <w:sz w:val="26"/>
          <w:szCs w:val="26"/>
        </w:rPr>
        <w:t>a</w:t>
      </w:r>
      <w:proofErr w:type="gramEnd"/>
      <w:r>
        <w:rPr>
          <w:sz w:val="26"/>
          <w:szCs w:val="26"/>
        </w:rPr>
        <w:t xml:space="preserve"> fountain, but the Son sends Him to the creation</w:t>
      </w:r>
    </w:p>
    <w:p w:rsidR="009A322B" w:rsidRDefault="009A322B"/>
    <w:p w:rsidR="009A322B" w:rsidRDefault="009A322B"/>
    <w:p w:rsidR="009A322B" w:rsidRDefault="009A322B"/>
    <w:p w:rsidR="009A322B" w:rsidRDefault="009A322B"/>
    <w:p w:rsidR="009A322B" w:rsidRDefault="009A322B"/>
    <w:p w:rsidR="009A322B" w:rsidRDefault="009A322B"/>
    <w:p w:rsidR="009A322B" w:rsidRDefault="009A322B"/>
    <w:p w:rsidR="009A322B" w:rsidRDefault="009A322B" w:rsidP="009A322B">
      <w:pPr>
        <w:widowControl w:val="0"/>
        <w:tabs>
          <w:tab w:val="left" w:pos="453"/>
          <w:tab w:val="left" w:pos="754"/>
        </w:tabs>
        <w:autoSpaceDE w:val="0"/>
        <w:autoSpaceDN w:val="0"/>
        <w:adjustRightInd w:val="0"/>
        <w:spacing w:line="283" w:lineRule="exact"/>
        <w:ind w:firstLine="453"/>
        <w:rPr>
          <w:i/>
          <w:sz w:val="20"/>
        </w:rPr>
      </w:pPr>
      <w:r>
        <w:rPr>
          <w:i/>
          <w:sz w:val="20"/>
        </w:rPr>
        <w:t>21.</w:t>
      </w:r>
      <w:r>
        <w:rPr>
          <w:i/>
          <w:sz w:val="20"/>
        </w:rPr>
        <w:tab/>
        <w:t xml:space="preserve">C. </w:t>
      </w:r>
      <w:proofErr w:type="spellStart"/>
      <w:r>
        <w:rPr>
          <w:i/>
          <w:sz w:val="20"/>
        </w:rPr>
        <w:t>Davey</w:t>
      </w:r>
      <w:proofErr w:type="gramStart"/>
      <w:r>
        <w:rPr>
          <w:i/>
          <w:sz w:val="20"/>
        </w:rPr>
        <w:t>:Angilican</w:t>
      </w:r>
      <w:proofErr w:type="spellEnd"/>
      <w:proofErr w:type="gramEnd"/>
      <w:r>
        <w:rPr>
          <w:i/>
          <w:sz w:val="20"/>
        </w:rPr>
        <w:t xml:space="preserve">-Orthodox Dialogue: The Moscow statement </w:t>
      </w:r>
      <w:proofErr w:type="spellStart"/>
      <w:r>
        <w:rPr>
          <w:i/>
          <w:sz w:val="20"/>
        </w:rPr>
        <w:t>Agreec</w:t>
      </w:r>
      <w:proofErr w:type="spellEnd"/>
      <w:r>
        <w:rPr>
          <w:i/>
          <w:sz w:val="20"/>
        </w:rPr>
        <w:t xml:space="preserve"> by the </w:t>
      </w:r>
      <w:proofErr w:type="spellStart"/>
      <w:r>
        <w:rPr>
          <w:i/>
          <w:sz w:val="20"/>
        </w:rPr>
        <w:t>Angilican-Ortlzodox</w:t>
      </w:r>
      <w:proofErr w:type="spellEnd"/>
      <w:r>
        <w:rPr>
          <w:i/>
          <w:sz w:val="20"/>
        </w:rPr>
        <w:t xml:space="preserve"> Joint Doctrinal Commission, 1967, SPCK 1977, p</w:t>
      </w:r>
    </w:p>
    <w:p w:rsidR="009A322B" w:rsidRDefault="009A322B" w:rsidP="009A322B">
      <w:pPr>
        <w:widowControl w:val="0"/>
        <w:tabs>
          <w:tab w:val="left" w:pos="204"/>
        </w:tabs>
        <w:autoSpaceDE w:val="0"/>
        <w:autoSpaceDN w:val="0"/>
        <w:adjustRightInd w:val="0"/>
        <w:rPr>
          <w:i/>
          <w:sz w:val="20"/>
        </w:rPr>
      </w:pPr>
      <w:proofErr w:type="gramStart"/>
      <w:r>
        <w:rPr>
          <w:i/>
          <w:sz w:val="20"/>
        </w:rPr>
        <w:t>4-37.</w:t>
      </w:r>
      <w:proofErr w:type="gramEnd"/>
    </w:p>
    <w:p w:rsidR="009A322B" w:rsidRDefault="009A322B" w:rsidP="009A322B">
      <w:pPr>
        <w:widowControl w:val="0"/>
        <w:tabs>
          <w:tab w:val="left" w:pos="453"/>
          <w:tab w:val="left" w:pos="754"/>
        </w:tabs>
        <w:autoSpaceDE w:val="0"/>
        <w:autoSpaceDN w:val="0"/>
        <w:adjustRightInd w:val="0"/>
        <w:spacing w:line="283" w:lineRule="exact"/>
        <w:ind w:firstLine="453"/>
        <w:rPr>
          <w:i/>
          <w:sz w:val="20"/>
        </w:rPr>
      </w:pPr>
      <w:r>
        <w:rPr>
          <w:i/>
          <w:sz w:val="20"/>
        </w:rPr>
        <w:t>22.</w:t>
      </w:r>
      <w:r>
        <w:rPr>
          <w:i/>
          <w:sz w:val="20"/>
        </w:rPr>
        <w:tab/>
        <w:t>Cross: Oxford Dictionary of the Christian Church, 1985, p.</w:t>
      </w:r>
      <w:r>
        <w:rPr>
          <w:i/>
          <w:sz w:val="20"/>
          <w:vertAlign w:val="superscript"/>
        </w:rPr>
        <w:t>423</w:t>
      </w:r>
      <w:r>
        <w:rPr>
          <w:i/>
          <w:sz w:val="20"/>
        </w:rPr>
        <w:t>.</w:t>
      </w:r>
    </w:p>
    <w:p w:rsidR="009A322B" w:rsidRDefault="009A322B" w:rsidP="009A322B">
      <w:pPr>
        <w:widowControl w:val="0"/>
        <w:tabs>
          <w:tab w:val="left" w:pos="453"/>
          <w:tab w:val="left" w:pos="754"/>
        </w:tabs>
        <w:autoSpaceDE w:val="0"/>
        <w:autoSpaceDN w:val="0"/>
        <w:adjustRightInd w:val="0"/>
        <w:spacing w:line="283" w:lineRule="exact"/>
        <w:ind w:firstLine="453"/>
        <w:rPr>
          <w:i/>
          <w:sz w:val="20"/>
        </w:rPr>
      </w:pPr>
      <w:r>
        <w:rPr>
          <w:i/>
          <w:sz w:val="20"/>
        </w:rPr>
        <w:t>23.</w:t>
      </w:r>
      <w:r>
        <w:rPr>
          <w:i/>
          <w:sz w:val="20"/>
        </w:rPr>
        <w:tab/>
      </w:r>
      <w:proofErr w:type="spellStart"/>
      <w:r>
        <w:rPr>
          <w:i/>
          <w:sz w:val="20"/>
        </w:rPr>
        <w:t>Photius</w:t>
      </w:r>
      <w:proofErr w:type="spellEnd"/>
      <w:r>
        <w:rPr>
          <w:i/>
          <w:sz w:val="20"/>
        </w:rPr>
        <w:t xml:space="preserve">: De S. </w:t>
      </w:r>
      <w:proofErr w:type="spellStart"/>
      <w:r>
        <w:rPr>
          <w:i/>
          <w:sz w:val="20"/>
        </w:rPr>
        <w:t>Spiritus</w:t>
      </w:r>
      <w:proofErr w:type="spellEnd"/>
      <w:r>
        <w:rPr>
          <w:i/>
          <w:sz w:val="20"/>
        </w:rPr>
        <w:t xml:space="preserve"> </w:t>
      </w:r>
      <w:proofErr w:type="spellStart"/>
      <w:r>
        <w:rPr>
          <w:i/>
          <w:sz w:val="20"/>
        </w:rPr>
        <w:t>Mystagogia</w:t>
      </w:r>
      <w:proofErr w:type="spellEnd"/>
      <w:r>
        <w:rPr>
          <w:i/>
          <w:sz w:val="20"/>
        </w:rPr>
        <w:t>, 22.</w:t>
      </w:r>
    </w:p>
    <w:p w:rsidR="009A322B" w:rsidRDefault="009A322B" w:rsidP="009A322B">
      <w:pPr>
        <w:widowControl w:val="0"/>
        <w:tabs>
          <w:tab w:val="left" w:pos="453"/>
          <w:tab w:val="left" w:pos="754"/>
        </w:tabs>
        <w:autoSpaceDE w:val="0"/>
        <w:autoSpaceDN w:val="0"/>
        <w:adjustRightInd w:val="0"/>
        <w:spacing w:line="283" w:lineRule="exact"/>
        <w:ind w:firstLine="453"/>
        <w:rPr>
          <w:i/>
          <w:sz w:val="20"/>
        </w:rPr>
      </w:pPr>
      <w:r>
        <w:rPr>
          <w:i/>
          <w:sz w:val="20"/>
        </w:rPr>
        <w:t>24.</w:t>
      </w:r>
      <w:r>
        <w:rPr>
          <w:i/>
          <w:sz w:val="20"/>
        </w:rPr>
        <w:tab/>
        <w:t>[</w:t>
      </w:r>
      <w:proofErr w:type="gramStart"/>
      <w:r>
        <w:rPr>
          <w:i/>
          <w:sz w:val="20"/>
        </w:rPr>
        <w:t>bid</w:t>
      </w:r>
      <w:proofErr w:type="gramEnd"/>
      <w:r>
        <w:rPr>
          <w:i/>
          <w:sz w:val="20"/>
        </w:rPr>
        <w:t xml:space="preserve"> 29.</w:t>
      </w:r>
    </w:p>
    <w:p w:rsidR="009A322B" w:rsidRDefault="009A322B" w:rsidP="009A322B">
      <w:pPr>
        <w:widowControl w:val="0"/>
        <w:tabs>
          <w:tab w:val="left" w:pos="453"/>
          <w:tab w:val="left" w:pos="754"/>
        </w:tabs>
        <w:autoSpaceDE w:val="0"/>
        <w:autoSpaceDN w:val="0"/>
        <w:adjustRightInd w:val="0"/>
        <w:spacing w:line="283" w:lineRule="exact"/>
        <w:ind w:firstLine="453"/>
        <w:rPr>
          <w:i/>
          <w:sz w:val="20"/>
        </w:rPr>
      </w:pPr>
      <w:r>
        <w:rPr>
          <w:i/>
          <w:sz w:val="20"/>
        </w:rPr>
        <w:t>25.</w:t>
      </w:r>
      <w:r>
        <w:rPr>
          <w:i/>
          <w:sz w:val="20"/>
        </w:rPr>
        <w:tab/>
        <w:t>Ibid 51.</w:t>
      </w:r>
    </w:p>
    <w:p w:rsidR="009A322B" w:rsidRDefault="009A322B" w:rsidP="009A322B">
      <w:pPr>
        <w:widowControl w:val="0"/>
        <w:tabs>
          <w:tab w:val="left" w:pos="453"/>
          <w:tab w:val="left" w:pos="754"/>
        </w:tabs>
        <w:autoSpaceDE w:val="0"/>
        <w:autoSpaceDN w:val="0"/>
        <w:adjustRightInd w:val="0"/>
        <w:spacing w:line="283" w:lineRule="exact"/>
        <w:ind w:firstLine="453"/>
        <w:rPr>
          <w:i/>
          <w:sz w:val="20"/>
        </w:rPr>
      </w:pPr>
      <w:r>
        <w:rPr>
          <w:i/>
          <w:sz w:val="20"/>
        </w:rPr>
        <w:t>26.</w:t>
      </w:r>
      <w:r>
        <w:rPr>
          <w:i/>
          <w:sz w:val="20"/>
        </w:rPr>
        <w:tab/>
        <w:t xml:space="preserve">J. </w:t>
      </w:r>
      <w:proofErr w:type="spellStart"/>
      <w:r>
        <w:rPr>
          <w:i/>
          <w:sz w:val="20"/>
        </w:rPr>
        <w:t>Meyendorfft</w:t>
      </w:r>
      <w:proofErr w:type="spellEnd"/>
      <w:r>
        <w:rPr>
          <w:i/>
          <w:sz w:val="20"/>
        </w:rPr>
        <w:t xml:space="preserve"> Byzantine Theology p. 92.</w:t>
      </w:r>
    </w:p>
    <w:p w:rsidR="009A322B" w:rsidRDefault="009A322B" w:rsidP="009A322B">
      <w:pPr>
        <w:widowControl w:val="0"/>
        <w:tabs>
          <w:tab w:val="left" w:pos="453"/>
          <w:tab w:val="left" w:pos="754"/>
        </w:tabs>
        <w:autoSpaceDE w:val="0"/>
        <w:autoSpaceDN w:val="0"/>
        <w:adjustRightInd w:val="0"/>
        <w:spacing w:line="283" w:lineRule="exact"/>
        <w:ind w:firstLine="453"/>
        <w:rPr>
          <w:i/>
          <w:sz w:val="20"/>
        </w:rPr>
      </w:pPr>
      <w:r>
        <w:rPr>
          <w:i/>
          <w:sz w:val="20"/>
        </w:rPr>
        <w:t>27.</w:t>
      </w:r>
      <w:r>
        <w:rPr>
          <w:i/>
          <w:sz w:val="20"/>
        </w:rPr>
        <w:tab/>
      </w:r>
      <w:proofErr w:type="spellStart"/>
      <w:r>
        <w:rPr>
          <w:i/>
          <w:sz w:val="20"/>
        </w:rPr>
        <w:t>Euseb</w:t>
      </w:r>
      <w:proofErr w:type="spellEnd"/>
      <w:r>
        <w:rPr>
          <w:i/>
          <w:sz w:val="20"/>
        </w:rPr>
        <w:t>. 3:6:1-3.</w:t>
      </w:r>
    </w:p>
    <w:p w:rsidR="009A322B" w:rsidRDefault="009A322B" w:rsidP="009A322B">
      <w:pPr>
        <w:widowControl w:val="0"/>
        <w:tabs>
          <w:tab w:val="left" w:pos="453"/>
          <w:tab w:val="left" w:pos="754"/>
        </w:tabs>
        <w:autoSpaceDE w:val="0"/>
        <w:autoSpaceDN w:val="0"/>
        <w:adjustRightInd w:val="0"/>
        <w:spacing w:line="283" w:lineRule="exact"/>
        <w:ind w:firstLine="453"/>
        <w:rPr>
          <w:i/>
          <w:sz w:val="20"/>
        </w:rPr>
      </w:pPr>
      <w:r>
        <w:rPr>
          <w:i/>
          <w:sz w:val="20"/>
        </w:rPr>
        <w:t>28.</w:t>
      </w:r>
      <w:r>
        <w:rPr>
          <w:i/>
          <w:sz w:val="20"/>
        </w:rPr>
        <w:tab/>
        <w:t xml:space="preserve">Adv. </w:t>
      </w:r>
      <w:proofErr w:type="spellStart"/>
      <w:r>
        <w:rPr>
          <w:i/>
          <w:sz w:val="20"/>
        </w:rPr>
        <w:t>Prax</w:t>
      </w:r>
      <w:proofErr w:type="spellEnd"/>
      <w:r>
        <w:rPr>
          <w:i/>
          <w:sz w:val="20"/>
        </w:rPr>
        <w:t>. 4.</w:t>
      </w:r>
    </w:p>
    <w:p w:rsidR="009A322B" w:rsidRDefault="009A322B" w:rsidP="009A322B">
      <w:pPr>
        <w:widowControl w:val="0"/>
        <w:tabs>
          <w:tab w:val="left" w:pos="453"/>
          <w:tab w:val="left" w:pos="754"/>
        </w:tabs>
        <w:autoSpaceDE w:val="0"/>
        <w:autoSpaceDN w:val="0"/>
        <w:adjustRightInd w:val="0"/>
        <w:spacing w:line="283" w:lineRule="exact"/>
        <w:ind w:firstLine="453"/>
        <w:rPr>
          <w:i/>
          <w:sz w:val="20"/>
        </w:rPr>
      </w:pPr>
      <w:r>
        <w:rPr>
          <w:i/>
          <w:sz w:val="20"/>
        </w:rPr>
        <w:t>29.</w:t>
      </w:r>
      <w:r>
        <w:rPr>
          <w:i/>
          <w:sz w:val="20"/>
        </w:rPr>
        <w:tab/>
      </w:r>
      <w:proofErr w:type="spellStart"/>
      <w:r>
        <w:rPr>
          <w:i/>
          <w:sz w:val="20"/>
        </w:rPr>
        <w:t>Ad.</w:t>
      </w:r>
      <w:proofErr w:type="spellEnd"/>
      <w:r>
        <w:rPr>
          <w:i/>
          <w:sz w:val="20"/>
        </w:rPr>
        <w:t xml:space="preserve"> </w:t>
      </w:r>
      <w:proofErr w:type="spellStart"/>
      <w:r>
        <w:rPr>
          <w:i/>
          <w:sz w:val="20"/>
        </w:rPr>
        <w:t>Serapion</w:t>
      </w:r>
      <w:proofErr w:type="spellEnd"/>
      <w:r>
        <w:rPr>
          <w:i/>
          <w:sz w:val="20"/>
        </w:rPr>
        <w:t xml:space="preserve"> 3:5.</w:t>
      </w:r>
    </w:p>
    <w:p w:rsidR="009A322B" w:rsidRDefault="009A322B" w:rsidP="009A322B">
      <w:pPr>
        <w:widowControl w:val="0"/>
        <w:tabs>
          <w:tab w:val="left" w:pos="453"/>
          <w:tab w:val="left" w:pos="754"/>
        </w:tabs>
        <w:autoSpaceDE w:val="0"/>
        <w:autoSpaceDN w:val="0"/>
        <w:adjustRightInd w:val="0"/>
        <w:spacing w:line="283" w:lineRule="exact"/>
        <w:ind w:firstLine="453"/>
        <w:rPr>
          <w:i/>
          <w:sz w:val="20"/>
        </w:rPr>
      </w:pPr>
      <w:r>
        <w:rPr>
          <w:i/>
          <w:sz w:val="20"/>
        </w:rPr>
        <w:t>30.</w:t>
      </w:r>
      <w:r>
        <w:rPr>
          <w:i/>
          <w:sz w:val="20"/>
        </w:rPr>
        <w:tab/>
        <w:t xml:space="preserve">De Sp. </w:t>
      </w:r>
      <w:proofErr w:type="spellStart"/>
      <w:r>
        <w:rPr>
          <w:i/>
          <w:sz w:val="20"/>
        </w:rPr>
        <w:t>Sanct</w:t>
      </w:r>
      <w:proofErr w:type="spellEnd"/>
      <w:r>
        <w:rPr>
          <w:i/>
          <w:sz w:val="20"/>
        </w:rPr>
        <w:t>. 45.</w:t>
      </w:r>
    </w:p>
    <w:p w:rsidR="009A322B" w:rsidRDefault="009A322B" w:rsidP="009A322B">
      <w:pPr>
        <w:widowControl w:val="0"/>
        <w:tabs>
          <w:tab w:val="left" w:pos="453"/>
          <w:tab w:val="left" w:pos="754"/>
        </w:tabs>
        <w:autoSpaceDE w:val="0"/>
        <w:autoSpaceDN w:val="0"/>
        <w:adjustRightInd w:val="0"/>
        <w:spacing w:line="283" w:lineRule="exact"/>
        <w:ind w:firstLine="453"/>
        <w:rPr>
          <w:i/>
          <w:sz w:val="20"/>
        </w:rPr>
      </w:pPr>
      <w:r>
        <w:rPr>
          <w:i/>
          <w:sz w:val="20"/>
        </w:rPr>
        <w:t>31.</w:t>
      </w:r>
      <w:r>
        <w:rPr>
          <w:i/>
          <w:sz w:val="20"/>
        </w:rPr>
        <w:tab/>
        <w:t xml:space="preserve">De </w:t>
      </w:r>
      <w:proofErr w:type="spellStart"/>
      <w:r>
        <w:rPr>
          <w:i/>
          <w:sz w:val="20"/>
        </w:rPr>
        <w:t>Trinitate</w:t>
      </w:r>
      <w:proofErr w:type="spellEnd"/>
      <w:r>
        <w:rPr>
          <w:i/>
          <w:sz w:val="20"/>
        </w:rPr>
        <w:t xml:space="preserve"> 1:31.</w:t>
      </w:r>
    </w:p>
    <w:p w:rsidR="009A322B" w:rsidRDefault="009A322B" w:rsidP="009A322B">
      <w:pPr>
        <w:widowControl w:val="0"/>
        <w:tabs>
          <w:tab w:val="left" w:pos="453"/>
          <w:tab w:val="left" w:pos="754"/>
        </w:tabs>
        <w:autoSpaceDE w:val="0"/>
        <w:autoSpaceDN w:val="0"/>
        <w:adjustRightInd w:val="0"/>
        <w:spacing w:line="283" w:lineRule="exact"/>
        <w:ind w:firstLine="453"/>
        <w:rPr>
          <w:i/>
          <w:sz w:val="20"/>
        </w:rPr>
      </w:pPr>
      <w:r>
        <w:rPr>
          <w:i/>
          <w:sz w:val="20"/>
        </w:rPr>
        <w:t>32.</w:t>
      </w:r>
      <w:r>
        <w:rPr>
          <w:i/>
          <w:sz w:val="20"/>
        </w:rPr>
        <w:tab/>
        <w:t>Ibid 2:5.</w:t>
      </w:r>
    </w:p>
    <w:p w:rsidR="009A322B" w:rsidRDefault="009A322B" w:rsidP="009A322B">
      <w:pPr>
        <w:widowControl w:val="0"/>
        <w:tabs>
          <w:tab w:val="left" w:pos="453"/>
          <w:tab w:val="left" w:pos="754"/>
        </w:tabs>
        <w:autoSpaceDE w:val="0"/>
        <w:autoSpaceDN w:val="0"/>
        <w:adjustRightInd w:val="0"/>
        <w:spacing w:line="283" w:lineRule="exact"/>
        <w:ind w:firstLine="453"/>
        <w:rPr>
          <w:i/>
          <w:sz w:val="20"/>
        </w:rPr>
      </w:pPr>
      <w:r>
        <w:rPr>
          <w:i/>
          <w:sz w:val="20"/>
        </w:rPr>
        <w:t>33.</w:t>
      </w:r>
      <w:r>
        <w:rPr>
          <w:i/>
          <w:sz w:val="20"/>
        </w:rPr>
        <w:tab/>
        <w:t>Ibid 1:18; 2:6; 3:1.</w:t>
      </w:r>
    </w:p>
    <w:p w:rsidR="009A322B" w:rsidRDefault="009A322B" w:rsidP="009A322B">
      <w:pPr>
        <w:widowControl w:val="0"/>
        <w:tabs>
          <w:tab w:val="left" w:pos="453"/>
          <w:tab w:val="left" w:pos="754"/>
        </w:tabs>
        <w:autoSpaceDE w:val="0"/>
        <w:autoSpaceDN w:val="0"/>
        <w:adjustRightInd w:val="0"/>
        <w:spacing w:line="283" w:lineRule="exact"/>
        <w:ind w:firstLine="453"/>
        <w:rPr>
          <w:i/>
          <w:sz w:val="20"/>
        </w:rPr>
      </w:pPr>
      <w:r>
        <w:rPr>
          <w:i/>
          <w:sz w:val="20"/>
        </w:rPr>
        <w:t>34.</w:t>
      </w:r>
      <w:r>
        <w:rPr>
          <w:i/>
          <w:sz w:val="20"/>
        </w:rPr>
        <w:tab/>
        <w:t>Ibid 1:27; 1:19.</w:t>
      </w:r>
    </w:p>
    <w:p w:rsidR="009A322B" w:rsidRDefault="009A322B" w:rsidP="009A322B">
      <w:pPr>
        <w:widowControl w:val="0"/>
        <w:tabs>
          <w:tab w:val="left" w:pos="453"/>
          <w:tab w:val="left" w:pos="754"/>
        </w:tabs>
        <w:autoSpaceDE w:val="0"/>
        <w:autoSpaceDN w:val="0"/>
        <w:adjustRightInd w:val="0"/>
        <w:spacing w:line="283" w:lineRule="exact"/>
        <w:ind w:firstLine="453"/>
        <w:rPr>
          <w:i/>
          <w:sz w:val="20"/>
        </w:rPr>
      </w:pPr>
      <w:r>
        <w:rPr>
          <w:i/>
          <w:sz w:val="20"/>
        </w:rPr>
        <w:t>35.</w:t>
      </w:r>
      <w:r>
        <w:rPr>
          <w:i/>
          <w:sz w:val="20"/>
        </w:rPr>
        <w:tab/>
      </w:r>
      <w:proofErr w:type="spellStart"/>
      <w:r>
        <w:rPr>
          <w:i/>
          <w:sz w:val="20"/>
        </w:rPr>
        <w:t>Anor</w:t>
      </w:r>
      <w:proofErr w:type="spellEnd"/>
      <w:r>
        <w:rPr>
          <w:i/>
          <w:sz w:val="20"/>
        </w:rPr>
        <w:t>. 7.</w:t>
      </w:r>
    </w:p>
    <w:p w:rsidR="009A322B" w:rsidRDefault="009A322B" w:rsidP="009A322B">
      <w:pPr>
        <w:widowControl w:val="0"/>
        <w:tabs>
          <w:tab w:val="left" w:pos="453"/>
          <w:tab w:val="left" w:pos="754"/>
        </w:tabs>
        <w:autoSpaceDE w:val="0"/>
        <w:autoSpaceDN w:val="0"/>
        <w:adjustRightInd w:val="0"/>
        <w:spacing w:line="283" w:lineRule="exact"/>
        <w:ind w:firstLine="453"/>
        <w:rPr>
          <w:i/>
          <w:sz w:val="20"/>
        </w:rPr>
      </w:pPr>
      <w:r>
        <w:rPr>
          <w:i/>
          <w:sz w:val="20"/>
        </w:rPr>
        <w:t>35.</w:t>
      </w:r>
      <w:r>
        <w:rPr>
          <w:i/>
          <w:sz w:val="20"/>
        </w:rPr>
        <w:tab/>
        <w:t>Ibid.</w:t>
      </w:r>
    </w:p>
    <w:p w:rsidR="009A322B" w:rsidRDefault="009A322B" w:rsidP="009A322B">
      <w:pPr>
        <w:widowControl w:val="0"/>
        <w:tabs>
          <w:tab w:val="left" w:pos="453"/>
          <w:tab w:val="left" w:pos="754"/>
        </w:tabs>
        <w:autoSpaceDE w:val="0"/>
        <w:autoSpaceDN w:val="0"/>
        <w:adjustRightInd w:val="0"/>
        <w:spacing w:line="283" w:lineRule="exact"/>
        <w:ind w:firstLine="453"/>
        <w:rPr>
          <w:i/>
          <w:sz w:val="20"/>
        </w:rPr>
      </w:pPr>
      <w:r>
        <w:rPr>
          <w:i/>
          <w:sz w:val="20"/>
        </w:rPr>
        <w:t>37.</w:t>
      </w:r>
      <w:r>
        <w:rPr>
          <w:i/>
          <w:sz w:val="20"/>
        </w:rPr>
        <w:tab/>
        <w:t>Ibid 8.</w:t>
      </w:r>
    </w:p>
    <w:p w:rsidR="009A322B" w:rsidRDefault="009A322B" w:rsidP="009A322B">
      <w:pPr>
        <w:widowControl w:val="0"/>
        <w:tabs>
          <w:tab w:val="left" w:pos="453"/>
          <w:tab w:val="left" w:pos="754"/>
        </w:tabs>
        <w:autoSpaceDE w:val="0"/>
        <w:autoSpaceDN w:val="0"/>
        <w:adjustRightInd w:val="0"/>
        <w:spacing w:line="283" w:lineRule="exact"/>
        <w:ind w:firstLine="453"/>
        <w:rPr>
          <w:i/>
          <w:sz w:val="20"/>
        </w:rPr>
      </w:pPr>
      <w:r>
        <w:rPr>
          <w:i/>
          <w:sz w:val="20"/>
        </w:rPr>
        <w:t>38.</w:t>
      </w:r>
      <w:r>
        <w:rPr>
          <w:i/>
          <w:sz w:val="20"/>
        </w:rPr>
        <w:tab/>
        <w:t>Adv. Maced. 10.</w:t>
      </w:r>
    </w:p>
    <w:p w:rsidR="009A322B" w:rsidRDefault="009A322B" w:rsidP="009A322B">
      <w:pPr>
        <w:widowControl w:val="0"/>
        <w:tabs>
          <w:tab w:val="left" w:pos="453"/>
          <w:tab w:val="left" w:pos="754"/>
        </w:tabs>
        <w:autoSpaceDE w:val="0"/>
        <w:autoSpaceDN w:val="0"/>
        <w:adjustRightInd w:val="0"/>
        <w:spacing w:line="283" w:lineRule="exact"/>
        <w:ind w:firstLine="453"/>
        <w:rPr>
          <w:i/>
          <w:sz w:val="20"/>
        </w:rPr>
      </w:pPr>
    </w:p>
    <w:p w:rsidR="009A322B" w:rsidRDefault="009A322B" w:rsidP="009A322B">
      <w:pPr>
        <w:widowControl w:val="0"/>
        <w:tabs>
          <w:tab w:val="left" w:pos="453"/>
          <w:tab w:val="left" w:pos="754"/>
        </w:tabs>
        <w:autoSpaceDE w:val="0"/>
        <w:autoSpaceDN w:val="0"/>
        <w:adjustRightInd w:val="0"/>
        <w:spacing w:line="283" w:lineRule="exact"/>
        <w:ind w:firstLine="453"/>
        <w:rPr>
          <w:i/>
          <w:sz w:val="20"/>
        </w:rPr>
      </w:pPr>
      <w:r>
        <w:rPr>
          <w:i/>
          <w:sz w:val="20"/>
        </w:rPr>
        <w:t>43.</w:t>
      </w:r>
      <w:r>
        <w:rPr>
          <w:i/>
          <w:sz w:val="20"/>
        </w:rPr>
        <w:tab/>
        <w:t xml:space="preserve">Ep. ad </w:t>
      </w:r>
      <w:proofErr w:type="spellStart"/>
      <w:r>
        <w:rPr>
          <w:i/>
          <w:sz w:val="20"/>
        </w:rPr>
        <w:t>Serapion</w:t>
      </w:r>
      <w:proofErr w:type="spellEnd"/>
      <w:r>
        <w:rPr>
          <w:i/>
          <w:sz w:val="20"/>
        </w:rPr>
        <w:t xml:space="preserve"> 1:24.</w:t>
      </w:r>
    </w:p>
    <w:p w:rsidR="009A322B" w:rsidRDefault="009A322B" w:rsidP="009A322B">
      <w:pPr>
        <w:widowControl w:val="0"/>
        <w:tabs>
          <w:tab w:val="left" w:pos="453"/>
          <w:tab w:val="left" w:pos="754"/>
        </w:tabs>
        <w:autoSpaceDE w:val="0"/>
        <w:autoSpaceDN w:val="0"/>
        <w:adjustRightInd w:val="0"/>
        <w:spacing w:line="283" w:lineRule="exact"/>
        <w:ind w:firstLine="453"/>
        <w:rPr>
          <w:i/>
          <w:sz w:val="20"/>
        </w:rPr>
      </w:pPr>
      <w:r>
        <w:rPr>
          <w:i/>
          <w:sz w:val="20"/>
        </w:rPr>
        <w:t>44.</w:t>
      </w:r>
      <w:r>
        <w:rPr>
          <w:i/>
          <w:sz w:val="20"/>
        </w:rPr>
        <w:tab/>
        <w:t>Ep.38:4.</w:t>
      </w:r>
    </w:p>
    <w:p w:rsidR="009A322B" w:rsidRDefault="009A322B" w:rsidP="009A322B">
      <w:pPr>
        <w:widowControl w:val="0"/>
        <w:tabs>
          <w:tab w:val="left" w:pos="453"/>
          <w:tab w:val="left" w:pos="754"/>
        </w:tabs>
        <w:autoSpaceDE w:val="0"/>
        <w:autoSpaceDN w:val="0"/>
        <w:adjustRightInd w:val="0"/>
        <w:spacing w:line="283" w:lineRule="exact"/>
        <w:ind w:firstLine="453"/>
        <w:rPr>
          <w:i/>
          <w:sz w:val="20"/>
        </w:rPr>
      </w:pPr>
      <w:r>
        <w:rPr>
          <w:i/>
          <w:sz w:val="20"/>
        </w:rPr>
        <w:t>45.</w:t>
      </w:r>
      <w:r>
        <w:rPr>
          <w:i/>
          <w:sz w:val="20"/>
        </w:rPr>
        <w:tab/>
      </w:r>
      <w:proofErr w:type="spellStart"/>
      <w:r>
        <w:rPr>
          <w:i/>
          <w:sz w:val="20"/>
        </w:rPr>
        <w:t>Quasten</w:t>
      </w:r>
      <w:proofErr w:type="spellEnd"/>
      <w:r>
        <w:rPr>
          <w:i/>
          <w:sz w:val="20"/>
        </w:rPr>
        <w:t xml:space="preserve">: </w:t>
      </w:r>
      <w:proofErr w:type="spellStart"/>
      <w:r>
        <w:rPr>
          <w:i/>
          <w:sz w:val="20"/>
        </w:rPr>
        <w:t>Patrology</w:t>
      </w:r>
      <w:proofErr w:type="spellEnd"/>
      <w:r>
        <w:rPr>
          <w:i/>
          <w:sz w:val="20"/>
        </w:rPr>
        <w:t>, vol. 3, p. 96.</w:t>
      </w:r>
    </w:p>
    <w:p w:rsidR="009A322B" w:rsidRDefault="009A322B" w:rsidP="009A322B">
      <w:pPr>
        <w:widowControl w:val="0"/>
        <w:tabs>
          <w:tab w:val="left" w:pos="453"/>
          <w:tab w:val="left" w:pos="754"/>
        </w:tabs>
        <w:autoSpaceDE w:val="0"/>
        <w:autoSpaceDN w:val="0"/>
        <w:adjustRightInd w:val="0"/>
        <w:spacing w:line="283" w:lineRule="exact"/>
        <w:ind w:firstLine="453"/>
        <w:rPr>
          <w:i/>
          <w:sz w:val="20"/>
        </w:rPr>
      </w:pPr>
      <w:r>
        <w:rPr>
          <w:i/>
          <w:sz w:val="20"/>
        </w:rPr>
        <w:t>46.</w:t>
      </w:r>
      <w:r>
        <w:rPr>
          <w:i/>
          <w:sz w:val="20"/>
        </w:rPr>
        <w:tab/>
        <w:t xml:space="preserve">Stanley M. Burgess: The Spirit and the Church: </w:t>
      </w:r>
      <w:proofErr w:type="spellStart"/>
      <w:r>
        <w:rPr>
          <w:i/>
          <w:sz w:val="20"/>
        </w:rPr>
        <w:t>Antiqui</w:t>
      </w:r>
      <w:proofErr w:type="spellEnd"/>
      <w:r>
        <w:rPr>
          <w:i/>
          <w:sz w:val="20"/>
        </w:rPr>
        <w:t xml:space="preserve"> </w:t>
      </w:r>
      <w:proofErr w:type="spellStart"/>
      <w:r>
        <w:rPr>
          <w:i/>
          <w:sz w:val="20"/>
        </w:rPr>
        <w:t>ty</w:t>
      </w:r>
      <w:proofErr w:type="spellEnd"/>
      <w:r>
        <w:rPr>
          <w:i/>
          <w:sz w:val="20"/>
        </w:rPr>
        <w:t>, Hendricks Publishers, Peabody, Massachusetts, 1984, p. 114.</w:t>
      </w:r>
    </w:p>
    <w:p w:rsidR="009A322B" w:rsidRDefault="009A322B" w:rsidP="009A322B">
      <w:pPr>
        <w:widowControl w:val="0"/>
        <w:tabs>
          <w:tab w:val="left" w:pos="447"/>
          <w:tab w:val="left" w:pos="737"/>
        </w:tabs>
        <w:autoSpaceDE w:val="0"/>
        <w:autoSpaceDN w:val="0"/>
        <w:adjustRightInd w:val="0"/>
        <w:ind w:left="737" w:hanging="290"/>
        <w:rPr>
          <w:i/>
          <w:sz w:val="20"/>
        </w:rPr>
      </w:pPr>
      <w:r>
        <w:rPr>
          <w:i/>
          <w:sz w:val="20"/>
        </w:rPr>
        <w:t>47.</w:t>
      </w:r>
      <w:r>
        <w:rPr>
          <w:i/>
          <w:sz w:val="20"/>
        </w:rPr>
        <w:tab/>
      </w:r>
      <w:r>
        <w:rPr>
          <w:i/>
          <w:sz w:val="20"/>
        </w:rPr>
        <w:tab/>
      </w:r>
    </w:p>
    <w:p w:rsidR="009A322B" w:rsidRDefault="009A322B" w:rsidP="009A322B">
      <w:pPr>
        <w:widowControl w:val="0"/>
        <w:tabs>
          <w:tab w:val="left" w:pos="453"/>
        </w:tabs>
        <w:autoSpaceDE w:val="0"/>
        <w:autoSpaceDN w:val="0"/>
        <w:adjustRightInd w:val="0"/>
        <w:spacing w:line="283" w:lineRule="exact"/>
        <w:ind w:firstLine="453"/>
        <w:rPr>
          <w:i/>
          <w:sz w:val="20"/>
        </w:rPr>
      </w:pPr>
      <w:r>
        <w:rPr>
          <w:i/>
          <w:sz w:val="20"/>
        </w:rPr>
        <w:t>48.</w:t>
      </w:r>
      <w:r>
        <w:rPr>
          <w:i/>
          <w:sz w:val="20"/>
        </w:rPr>
        <w:tab/>
      </w:r>
    </w:p>
    <w:p w:rsidR="009A322B" w:rsidRDefault="009A322B" w:rsidP="009A322B">
      <w:pPr>
        <w:widowControl w:val="0"/>
        <w:tabs>
          <w:tab w:val="left" w:pos="453"/>
          <w:tab w:val="left" w:pos="754"/>
        </w:tabs>
        <w:autoSpaceDE w:val="0"/>
        <w:autoSpaceDN w:val="0"/>
        <w:adjustRightInd w:val="0"/>
        <w:spacing w:line="283" w:lineRule="exact"/>
        <w:ind w:firstLine="453"/>
        <w:rPr>
          <w:i/>
          <w:sz w:val="20"/>
        </w:rPr>
      </w:pPr>
      <w:r>
        <w:rPr>
          <w:i/>
          <w:sz w:val="20"/>
        </w:rPr>
        <w:t>51.</w:t>
      </w:r>
      <w:r>
        <w:rPr>
          <w:i/>
          <w:sz w:val="20"/>
        </w:rPr>
        <w:tab/>
      </w:r>
    </w:p>
    <w:p w:rsidR="009A322B" w:rsidRDefault="009A322B" w:rsidP="009A322B">
      <w:pPr>
        <w:widowControl w:val="0"/>
        <w:tabs>
          <w:tab w:val="left" w:pos="453"/>
          <w:tab w:val="left" w:pos="754"/>
        </w:tabs>
        <w:autoSpaceDE w:val="0"/>
        <w:autoSpaceDN w:val="0"/>
        <w:adjustRightInd w:val="0"/>
        <w:spacing w:line="283" w:lineRule="exact"/>
        <w:rPr>
          <w:i/>
          <w:sz w:val="20"/>
        </w:rPr>
      </w:pPr>
    </w:p>
    <w:p w:rsidR="009A322B" w:rsidRDefault="009A322B" w:rsidP="009A322B">
      <w:pPr>
        <w:widowControl w:val="0"/>
        <w:tabs>
          <w:tab w:val="left" w:pos="453"/>
          <w:tab w:val="left" w:pos="754"/>
        </w:tabs>
        <w:autoSpaceDE w:val="0"/>
        <w:autoSpaceDN w:val="0"/>
        <w:adjustRightInd w:val="0"/>
        <w:spacing w:line="283" w:lineRule="exact"/>
        <w:rPr>
          <w:i/>
          <w:sz w:val="20"/>
        </w:rPr>
      </w:pPr>
    </w:p>
    <w:p w:rsidR="009A322B" w:rsidRDefault="009A322B" w:rsidP="009A322B">
      <w:pPr>
        <w:widowControl w:val="0"/>
        <w:tabs>
          <w:tab w:val="left" w:pos="453"/>
          <w:tab w:val="left" w:pos="754"/>
        </w:tabs>
        <w:autoSpaceDE w:val="0"/>
        <w:autoSpaceDN w:val="0"/>
        <w:adjustRightInd w:val="0"/>
        <w:spacing w:line="283" w:lineRule="exact"/>
        <w:rPr>
          <w:i/>
          <w:sz w:val="20"/>
        </w:rPr>
      </w:pPr>
    </w:p>
    <w:p w:rsidR="009A322B" w:rsidRDefault="009A322B" w:rsidP="009A322B">
      <w:pPr>
        <w:widowControl w:val="0"/>
        <w:tabs>
          <w:tab w:val="left" w:pos="453"/>
          <w:tab w:val="left" w:pos="754"/>
        </w:tabs>
        <w:autoSpaceDE w:val="0"/>
        <w:autoSpaceDN w:val="0"/>
        <w:adjustRightInd w:val="0"/>
        <w:spacing w:line="283" w:lineRule="exact"/>
        <w:rPr>
          <w:i/>
          <w:sz w:val="20"/>
        </w:rPr>
      </w:pPr>
    </w:p>
    <w:p w:rsidR="009A322B" w:rsidRDefault="009A322B" w:rsidP="009A322B">
      <w:pPr>
        <w:widowControl w:val="0"/>
        <w:tabs>
          <w:tab w:val="left" w:pos="453"/>
          <w:tab w:val="left" w:pos="754"/>
        </w:tabs>
        <w:autoSpaceDE w:val="0"/>
        <w:autoSpaceDN w:val="0"/>
        <w:adjustRightInd w:val="0"/>
        <w:jc w:val="center"/>
        <w:rPr>
          <w:b/>
          <w:sz w:val="20"/>
        </w:rPr>
      </w:pPr>
      <w:r>
        <w:rPr>
          <w:b/>
          <w:sz w:val="20"/>
        </w:rPr>
        <w:t>18</w:t>
      </w:r>
    </w:p>
    <w:p w:rsidR="009A322B" w:rsidRDefault="009A322B"/>
    <w:p w:rsidR="009A322B" w:rsidRDefault="009A322B"/>
    <w:p w:rsidR="009A322B" w:rsidRDefault="009A322B"/>
    <w:p w:rsidR="009A322B" w:rsidRDefault="009A322B"/>
    <w:p w:rsidR="009A322B" w:rsidRDefault="009A322B"/>
    <w:p w:rsidR="009A322B" w:rsidRDefault="009A322B"/>
    <w:p w:rsidR="009A322B" w:rsidRDefault="009A322B"/>
    <w:p w:rsidR="009A322B" w:rsidRDefault="009A322B"/>
    <w:p w:rsidR="009A322B" w:rsidRDefault="009A322B"/>
    <w:p w:rsidR="009A322B" w:rsidRDefault="009A322B"/>
    <w:p w:rsidR="009A322B" w:rsidRDefault="009A322B"/>
    <w:p w:rsidR="009A322B" w:rsidRDefault="009A322B" w:rsidP="009A322B">
      <w:pPr>
        <w:widowControl w:val="0"/>
        <w:tabs>
          <w:tab w:val="left" w:pos="436"/>
          <w:tab w:val="left" w:pos="737"/>
        </w:tabs>
        <w:autoSpaceDE w:val="0"/>
        <w:autoSpaceDN w:val="0"/>
        <w:adjustRightInd w:val="0"/>
        <w:spacing w:line="283" w:lineRule="exact"/>
        <w:ind w:firstLine="436"/>
        <w:rPr>
          <w:i/>
          <w:sz w:val="20"/>
        </w:rPr>
      </w:pPr>
      <w:r>
        <w:rPr>
          <w:i/>
          <w:sz w:val="20"/>
        </w:rPr>
        <w:lastRenderedPageBreak/>
        <w:t>52.</w:t>
      </w:r>
      <w:r>
        <w:rPr>
          <w:i/>
          <w:sz w:val="20"/>
        </w:rPr>
        <w:tab/>
      </w:r>
    </w:p>
    <w:p w:rsidR="009A322B" w:rsidRDefault="009A322B" w:rsidP="009A322B">
      <w:pPr>
        <w:widowControl w:val="0"/>
        <w:tabs>
          <w:tab w:val="left" w:pos="436"/>
          <w:tab w:val="left" w:pos="737"/>
        </w:tabs>
        <w:autoSpaceDE w:val="0"/>
        <w:autoSpaceDN w:val="0"/>
        <w:adjustRightInd w:val="0"/>
        <w:spacing w:line="283" w:lineRule="exact"/>
        <w:ind w:firstLine="436"/>
        <w:rPr>
          <w:i/>
          <w:sz w:val="20"/>
        </w:rPr>
      </w:pPr>
      <w:r>
        <w:rPr>
          <w:i/>
          <w:sz w:val="20"/>
        </w:rPr>
        <w:t>53.</w:t>
      </w:r>
      <w:r>
        <w:rPr>
          <w:i/>
          <w:sz w:val="20"/>
        </w:rPr>
        <w:tab/>
      </w:r>
      <w:proofErr w:type="spellStart"/>
      <w:r>
        <w:rPr>
          <w:i/>
          <w:sz w:val="20"/>
        </w:rPr>
        <w:t>Mansi</w:t>
      </w:r>
      <w:proofErr w:type="spellEnd"/>
      <w:r>
        <w:rPr>
          <w:i/>
          <w:sz w:val="20"/>
        </w:rPr>
        <w:t>. 5:124 Pg 76:432.</w:t>
      </w:r>
    </w:p>
    <w:p w:rsidR="009A322B" w:rsidRDefault="009A322B" w:rsidP="009A322B">
      <w:pPr>
        <w:widowControl w:val="0"/>
        <w:tabs>
          <w:tab w:val="left" w:pos="436"/>
          <w:tab w:val="left" w:pos="737"/>
        </w:tabs>
        <w:autoSpaceDE w:val="0"/>
        <w:autoSpaceDN w:val="0"/>
        <w:adjustRightInd w:val="0"/>
        <w:spacing w:line="283" w:lineRule="exact"/>
        <w:ind w:firstLine="436"/>
        <w:rPr>
          <w:i/>
          <w:sz w:val="20"/>
        </w:rPr>
      </w:pPr>
      <w:r>
        <w:rPr>
          <w:i/>
          <w:sz w:val="20"/>
        </w:rPr>
        <w:t>54.</w:t>
      </w:r>
      <w:r>
        <w:rPr>
          <w:i/>
          <w:sz w:val="20"/>
        </w:rPr>
        <w:tab/>
      </w:r>
    </w:p>
    <w:p w:rsidR="009A322B" w:rsidRDefault="009A322B" w:rsidP="009A322B">
      <w:pPr>
        <w:widowControl w:val="0"/>
        <w:tabs>
          <w:tab w:val="left" w:pos="436"/>
          <w:tab w:val="left" w:pos="737"/>
        </w:tabs>
        <w:autoSpaceDE w:val="0"/>
        <w:autoSpaceDN w:val="0"/>
        <w:adjustRightInd w:val="0"/>
        <w:spacing w:line="283" w:lineRule="exact"/>
        <w:ind w:firstLine="436"/>
        <w:rPr>
          <w:i/>
          <w:sz w:val="20"/>
        </w:rPr>
      </w:pPr>
      <w:r>
        <w:rPr>
          <w:i/>
          <w:sz w:val="20"/>
        </w:rPr>
        <w:t>55.</w:t>
      </w:r>
      <w:r>
        <w:rPr>
          <w:i/>
          <w:sz w:val="20"/>
        </w:rPr>
        <w:tab/>
        <w:t xml:space="preserve">Apodictic Treatise, II, fol. 41 (ed. Constantinople, 1627, p. 63); J. </w:t>
      </w:r>
      <w:proofErr w:type="spellStart"/>
      <w:r>
        <w:rPr>
          <w:i/>
          <w:sz w:val="20"/>
        </w:rPr>
        <w:t>Meyendorffi</w:t>
      </w:r>
      <w:proofErr w:type="spellEnd"/>
      <w:r>
        <w:rPr>
          <w:i/>
          <w:sz w:val="20"/>
        </w:rPr>
        <w:t xml:space="preserve"> A </w:t>
      </w:r>
      <w:proofErr w:type="spellStart"/>
      <w:r>
        <w:rPr>
          <w:i/>
          <w:sz w:val="20"/>
        </w:rPr>
        <w:t>Swdy</w:t>
      </w:r>
      <w:proofErr w:type="spellEnd"/>
      <w:r>
        <w:rPr>
          <w:i/>
          <w:sz w:val="20"/>
        </w:rPr>
        <w:t xml:space="preserve"> of </w:t>
      </w:r>
      <w:proofErr w:type="spellStart"/>
      <w:r>
        <w:rPr>
          <w:i/>
          <w:sz w:val="20"/>
        </w:rPr>
        <w:t>Palamas</w:t>
      </w:r>
      <w:proofErr w:type="spellEnd"/>
      <w:r>
        <w:rPr>
          <w:i/>
          <w:sz w:val="20"/>
        </w:rPr>
        <w:t>, 1964, p. 14.</w:t>
      </w:r>
    </w:p>
    <w:p w:rsidR="009A322B" w:rsidRDefault="009A322B" w:rsidP="009A322B">
      <w:pPr>
        <w:widowControl w:val="0"/>
        <w:tabs>
          <w:tab w:val="left" w:pos="436"/>
          <w:tab w:val="left" w:pos="737"/>
        </w:tabs>
        <w:autoSpaceDE w:val="0"/>
        <w:autoSpaceDN w:val="0"/>
        <w:adjustRightInd w:val="0"/>
        <w:spacing w:line="283" w:lineRule="exact"/>
        <w:ind w:firstLine="436"/>
        <w:rPr>
          <w:i/>
          <w:sz w:val="20"/>
        </w:rPr>
      </w:pPr>
      <w:r>
        <w:rPr>
          <w:i/>
          <w:sz w:val="20"/>
        </w:rPr>
        <w:t>56.</w:t>
      </w:r>
      <w:r>
        <w:rPr>
          <w:i/>
          <w:sz w:val="20"/>
        </w:rPr>
        <w:tab/>
      </w:r>
      <w:proofErr w:type="spellStart"/>
      <w:r>
        <w:rPr>
          <w:i/>
          <w:sz w:val="20"/>
        </w:rPr>
        <w:t>Thid</w:t>
      </w:r>
      <w:proofErr w:type="spellEnd"/>
      <w:r>
        <w:rPr>
          <w:i/>
          <w:sz w:val="20"/>
        </w:rPr>
        <w:t xml:space="preserve"> fol. 51 (p. 86);</w:t>
      </w:r>
    </w:p>
    <w:p w:rsidR="009A322B" w:rsidRDefault="009A322B" w:rsidP="009A322B">
      <w:pPr>
        <w:widowControl w:val="0"/>
        <w:tabs>
          <w:tab w:val="left" w:pos="436"/>
          <w:tab w:val="left" w:pos="737"/>
        </w:tabs>
        <w:autoSpaceDE w:val="0"/>
        <w:autoSpaceDN w:val="0"/>
        <w:adjustRightInd w:val="0"/>
        <w:spacing w:line="283" w:lineRule="exact"/>
        <w:ind w:firstLine="436"/>
        <w:rPr>
          <w:i/>
          <w:sz w:val="20"/>
        </w:rPr>
      </w:pPr>
      <w:r>
        <w:rPr>
          <w:i/>
          <w:sz w:val="20"/>
        </w:rPr>
        <w:t>57.</w:t>
      </w:r>
      <w:r>
        <w:rPr>
          <w:i/>
          <w:sz w:val="20"/>
        </w:rPr>
        <w:tab/>
        <w:t xml:space="preserve">Lukas </w:t>
      </w:r>
      <w:proofErr w:type="spellStart"/>
      <w:r>
        <w:rPr>
          <w:i/>
          <w:sz w:val="20"/>
        </w:rPr>
        <w:t>Visher</w:t>
      </w:r>
      <w:proofErr w:type="spellEnd"/>
      <w:r>
        <w:rPr>
          <w:i/>
          <w:sz w:val="20"/>
        </w:rPr>
        <w:t xml:space="preserve">: Spirit of God, Spirit of Christ, </w:t>
      </w:r>
      <w:proofErr w:type="gramStart"/>
      <w:r>
        <w:rPr>
          <w:i/>
          <w:sz w:val="20"/>
        </w:rPr>
        <w:t>SPCI(</w:t>
      </w:r>
      <w:proofErr w:type="gramEnd"/>
      <w:r>
        <w:rPr>
          <w:i/>
          <w:sz w:val="20"/>
        </w:rPr>
        <w:t xml:space="preserve"> 1981, (WCC Faith and Order, Paper No. 103), p. 15.</w:t>
      </w:r>
    </w:p>
    <w:p w:rsidR="009A322B" w:rsidRDefault="009A322B" w:rsidP="009A322B">
      <w:pPr>
        <w:widowControl w:val="0"/>
        <w:tabs>
          <w:tab w:val="left" w:pos="436"/>
          <w:tab w:val="left" w:pos="737"/>
        </w:tabs>
        <w:autoSpaceDE w:val="0"/>
        <w:autoSpaceDN w:val="0"/>
        <w:adjustRightInd w:val="0"/>
        <w:spacing w:line="283" w:lineRule="exact"/>
        <w:rPr>
          <w:i/>
          <w:sz w:val="20"/>
        </w:rPr>
      </w:pPr>
    </w:p>
    <w:p w:rsidR="009A322B" w:rsidRDefault="009A322B" w:rsidP="009A322B">
      <w:pPr>
        <w:widowControl w:val="0"/>
        <w:tabs>
          <w:tab w:val="left" w:pos="4036"/>
        </w:tabs>
        <w:autoSpaceDE w:val="0"/>
        <w:autoSpaceDN w:val="0"/>
        <w:adjustRightInd w:val="0"/>
        <w:ind w:left="4036"/>
        <w:rPr>
          <w:sz w:val="20"/>
        </w:rPr>
      </w:pPr>
      <w:r>
        <w:rPr>
          <w:sz w:val="20"/>
        </w:rPr>
        <w:t>FR. TADROS Y. MALATY</w:t>
      </w:r>
    </w:p>
    <w:p w:rsidR="009A322B" w:rsidRDefault="009A322B" w:rsidP="009A322B">
      <w:pPr>
        <w:widowControl w:val="0"/>
        <w:tabs>
          <w:tab w:val="left" w:pos="4036"/>
        </w:tabs>
        <w:autoSpaceDE w:val="0"/>
        <w:autoSpaceDN w:val="0"/>
        <w:adjustRightInd w:val="0"/>
        <w:rPr>
          <w:sz w:val="20"/>
        </w:rPr>
      </w:pPr>
    </w:p>
    <w:p w:rsidR="009A322B" w:rsidRDefault="009A322B" w:rsidP="009A322B">
      <w:pPr>
        <w:widowControl w:val="0"/>
        <w:tabs>
          <w:tab w:val="left" w:pos="4036"/>
        </w:tabs>
        <w:autoSpaceDE w:val="0"/>
        <w:autoSpaceDN w:val="0"/>
        <w:adjustRightInd w:val="0"/>
        <w:rPr>
          <w:sz w:val="20"/>
        </w:rPr>
      </w:pPr>
    </w:p>
    <w:p w:rsidR="009A322B" w:rsidRDefault="009A322B" w:rsidP="009A322B">
      <w:pPr>
        <w:widowControl w:val="0"/>
        <w:tabs>
          <w:tab w:val="left" w:pos="4036"/>
        </w:tabs>
        <w:autoSpaceDE w:val="0"/>
        <w:autoSpaceDN w:val="0"/>
        <w:adjustRightInd w:val="0"/>
        <w:rPr>
          <w:sz w:val="20"/>
        </w:rPr>
      </w:pPr>
    </w:p>
    <w:p w:rsidR="009A322B" w:rsidRDefault="009A322B" w:rsidP="009A322B">
      <w:pPr>
        <w:widowControl w:val="0"/>
        <w:tabs>
          <w:tab w:val="left" w:pos="4036"/>
        </w:tabs>
        <w:autoSpaceDE w:val="0"/>
        <w:autoSpaceDN w:val="0"/>
        <w:adjustRightInd w:val="0"/>
        <w:rPr>
          <w:sz w:val="20"/>
        </w:rPr>
      </w:pPr>
    </w:p>
    <w:p w:rsidR="009A322B" w:rsidRDefault="009A322B" w:rsidP="009A322B">
      <w:pPr>
        <w:widowControl w:val="0"/>
        <w:tabs>
          <w:tab w:val="left" w:pos="4036"/>
        </w:tabs>
        <w:autoSpaceDE w:val="0"/>
        <w:autoSpaceDN w:val="0"/>
        <w:adjustRightInd w:val="0"/>
        <w:rPr>
          <w:sz w:val="20"/>
        </w:rPr>
      </w:pPr>
    </w:p>
    <w:p w:rsidR="009A322B" w:rsidRDefault="009A322B" w:rsidP="009A322B">
      <w:pPr>
        <w:widowControl w:val="0"/>
        <w:tabs>
          <w:tab w:val="left" w:pos="4036"/>
        </w:tabs>
        <w:autoSpaceDE w:val="0"/>
        <w:autoSpaceDN w:val="0"/>
        <w:adjustRightInd w:val="0"/>
        <w:rPr>
          <w:sz w:val="20"/>
        </w:rPr>
      </w:pPr>
    </w:p>
    <w:p w:rsidR="009A322B" w:rsidRDefault="009A322B" w:rsidP="009A322B">
      <w:pPr>
        <w:widowControl w:val="0"/>
        <w:tabs>
          <w:tab w:val="left" w:pos="4036"/>
        </w:tabs>
        <w:autoSpaceDE w:val="0"/>
        <w:autoSpaceDN w:val="0"/>
        <w:adjustRightInd w:val="0"/>
        <w:rPr>
          <w:sz w:val="20"/>
        </w:rPr>
      </w:pPr>
    </w:p>
    <w:p w:rsidR="009A322B" w:rsidRDefault="009A322B" w:rsidP="009A322B">
      <w:pPr>
        <w:widowControl w:val="0"/>
        <w:tabs>
          <w:tab w:val="left" w:pos="4036"/>
        </w:tabs>
        <w:autoSpaceDE w:val="0"/>
        <w:autoSpaceDN w:val="0"/>
        <w:adjustRightInd w:val="0"/>
        <w:rPr>
          <w:sz w:val="20"/>
        </w:rPr>
      </w:pPr>
    </w:p>
    <w:p w:rsidR="009A322B" w:rsidRDefault="009A322B" w:rsidP="009A322B">
      <w:pPr>
        <w:widowControl w:val="0"/>
        <w:tabs>
          <w:tab w:val="left" w:pos="4036"/>
        </w:tabs>
        <w:autoSpaceDE w:val="0"/>
        <w:autoSpaceDN w:val="0"/>
        <w:adjustRightInd w:val="0"/>
        <w:rPr>
          <w:sz w:val="20"/>
        </w:rPr>
      </w:pPr>
    </w:p>
    <w:p w:rsidR="009A322B" w:rsidRDefault="009A322B" w:rsidP="009A322B">
      <w:pPr>
        <w:widowControl w:val="0"/>
        <w:tabs>
          <w:tab w:val="left" w:pos="4036"/>
        </w:tabs>
        <w:autoSpaceDE w:val="0"/>
        <w:autoSpaceDN w:val="0"/>
        <w:adjustRightInd w:val="0"/>
        <w:rPr>
          <w:sz w:val="20"/>
        </w:rPr>
      </w:pPr>
    </w:p>
    <w:p w:rsidR="009A322B" w:rsidRDefault="009A322B" w:rsidP="009A322B">
      <w:pPr>
        <w:widowControl w:val="0"/>
        <w:tabs>
          <w:tab w:val="left" w:pos="4036"/>
        </w:tabs>
        <w:autoSpaceDE w:val="0"/>
        <w:autoSpaceDN w:val="0"/>
        <w:adjustRightInd w:val="0"/>
        <w:rPr>
          <w:sz w:val="20"/>
        </w:rPr>
      </w:pPr>
    </w:p>
    <w:p w:rsidR="009A322B" w:rsidRDefault="009A322B" w:rsidP="009A322B">
      <w:pPr>
        <w:widowControl w:val="0"/>
        <w:tabs>
          <w:tab w:val="left" w:pos="4036"/>
        </w:tabs>
        <w:autoSpaceDE w:val="0"/>
        <w:autoSpaceDN w:val="0"/>
        <w:adjustRightInd w:val="0"/>
        <w:rPr>
          <w:sz w:val="20"/>
        </w:rPr>
      </w:pPr>
    </w:p>
    <w:p w:rsidR="009A322B" w:rsidRDefault="009A322B" w:rsidP="009A322B">
      <w:pPr>
        <w:widowControl w:val="0"/>
        <w:tabs>
          <w:tab w:val="left" w:pos="4036"/>
        </w:tabs>
        <w:autoSpaceDE w:val="0"/>
        <w:autoSpaceDN w:val="0"/>
        <w:adjustRightInd w:val="0"/>
        <w:rPr>
          <w:sz w:val="20"/>
        </w:rPr>
      </w:pPr>
    </w:p>
    <w:p w:rsidR="009A322B" w:rsidRDefault="009A322B" w:rsidP="009A322B">
      <w:pPr>
        <w:widowControl w:val="0"/>
        <w:tabs>
          <w:tab w:val="left" w:pos="4036"/>
        </w:tabs>
        <w:autoSpaceDE w:val="0"/>
        <w:autoSpaceDN w:val="0"/>
        <w:adjustRightInd w:val="0"/>
        <w:rPr>
          <w:sz w:val="20"/>
        </w:rPr>
      </w:pPr>
    </w:p>
    <w:p w:rsidR="009A322B" w:rsidRDefault="009A322B" w:rsidP="009A322B">
      <w:pPr>
        <w:widowControl w:val="0"/>
        <w:tabs>
          <w:tab w:val="left" w:pos="4036"/>
        </w:tabs>
        <w:autoSpaceDE w:val="0"/>
        <w:autoSpaceDN w:val="0"/>
        <w:adjustRightInd w:val="0"/>
        <w:rPr>
          <w:sz w:val="20"/>
        </w:rPr>
      </w:pPr>
    </w:p>
    <w:p w:rsidR="009A322B" w:rsidRDefault="009A322B" w:rsidP="009A322B">
      <w:pPr>
        <w:widowControl w:val="0"/>
        <w:tabs>
          <w:tab w:val="left" w:pos="4036"/>
        </w:tabs>
        <w:autoSpaceDE w:val="0"/>
        <w:autoSpaceDN w:val="0"/>
        <w:adjustRightInd w:val="0"/>
        <w:rPr>
          <w:sz w:val="20"/>
        </w:rPr>
      </w:pPr>
    </w:p>
    <w:p w:rsidR="009A322B" w:rsidRDefault="009A322B" w:rsidP="009A322B">
      <w:pPr>
        <w:widowControl w:val="0"/>
        <w:tabs>
          <w:tab w:val="left" w:pos="4036"/>
        </w:tabs>
        <w:autoSpaceDE w:val="0"/>
        <w:autoSpaceDN w:val="0"/>
        <w:adjustRightInd w:val="0"/>
        <w:rPr>
          <w:sz w:val="20"/>
        </w:rPr>
      </w:pPr>
    </w:p>
    <w:p w:rsidR="009A322B" w:rsidRDefault="009A322B" w:rsidP="009A322B">
      <w:pPr>
        <w:widowControl w:val="0"/>
        <w:tabs>
          <w:tab w:val="left" w:pos="4036"/>
        </w:tabs>
        <w:autoSpaceDE w:val="0"/>
        <w:autoSpaceDN w:val="0"/>
        <w:adjustRightInd w:val="0"/>
        <w:rPr>
          <w:sz w:val="20"/>
        </w:rPr>
      </w:pPr>
    </w:p>
    <w:p w:rsidR="009A322B" w:rsidRDefault="009A322B" w:rsidP="009A322B">
      <w:pPr>
        <w:widowControl w:val="0"/>
        <w:tabs>
          <w:tab w:val="left" w:pos="4036"/>
        </w:tabs>
        <w:autoSpaceDE w:val="0"/>
        <w:autoSpaceDN w:val="0"/>
        <w:adjustRightInd w:val="0"/>
        <w:rPr>
          <w:sz w:val="20"/>
        </w:rPr>
      </w:pPr>
    </w:p>
    <w:p w:rsidR="009A322B" w:rsidRDefault="009A322B" w:rsidP="009A322B">
      <w:pPr>
        <w:widowControl w:val="0"/>
        <w:tabs>
          <w:tab w:val="left" w:pos="4036"/>
        </w:tabs>
        <w:autoSpaceDE w:val="0"/>
        <w:autoSpaceDN w:val="0"/>
        <w:adjustRightInd w:val="0"/>
        <w:rPr>
          <w:sz w:val="20"/>
        </w:rPr>
      </w:pPr>
    </w:p>
    <w:p w:rsidR="009A322B" w:rsidRDefault="009A322B" w:rsidP="009A322B">
      <w:pPr>
        <w:widowControl w:val="0"/>
        <w:tabs>
          <w:tab w:val="left" w:pos="4036"/>
        </w:tabs>
        <w:autoSpaceDE w:val="0"/>
        <w:autoSpaceDN w:val="0"/>
        <w:adjustRightInd w:val="0"/>
        <w:rPr>
          <w:sz w:val="20"/>
        </w:rPr>
      </w:pPr>
    </w:p>
    <w:p w:rsidR="009A322B" w:rsidRDefault="009A322B" w:rsidP="009A322B">
      <w:pPr>
        <w:widowControl w:val="0"/>
        <w:tabs>
          <w:tab w:val="left" w:pos="4036"/>
        </w:tabs>
        <w:autoSpaceDE w:val="0"/>
        <w:autoSpaceDN w:val="0"/>
        <w:adjustRightInd w:val="0"/>
        <w:rPr>
          <w:sz w:val="20"/>
        </w:rPr>
      </w:pPr>
    </w:p>
    <w:p w:rsidR="009A322B" w:rsidRDefault="009A322B" w:rsidP="009A322B">
      <w:pPr>
        <w:widowControl w:val="0"/>
        <w:tabs>
          <w:tab w:val="left" w:pos="4036"/>
        </w:tabs>
        <w:autoSpaceDE w:val="0"/>
        <w:autoSpaceDN w:val="0"/>
        <w:adjustRightInd w:val="0"/>
        <w:rPr>
          <w:sz w:val="20"/>
        </w:rPr>
      </w:pPr>
    </w:p>
    <w:p w:rsidR="009A322B" w:rsidRDefault="009A322B" w:rsidP="009A322B">
      <w:pPr>
        <w:widowControl w:val="0"/>
        <w:tabs>
          <w:tab w:val="left" w:pos="4036"/>
        </w:tabs>
        <w:autoSpaceDE w:val="0"/>
        <w:autoSpaceDN w:val="0"/>
        <w:adjustRightInd w:val="0"/>
        <w:rPr>
          <w:sz w:val="20"/>
        </w:rPr>
      </w:pPr>
    </w:p>
    <w:p w:rsidR="009A322B" w:rsidRDefault="009A322B" w:rsidP="009A322B">
      <w:pPr>
        <w:widowControl w:val="0"/>
        <w:tabs>
          <w:tab w:val="left" w:pos="4036"/>
        </w:tabs>
        <w:autoSpaceDE w:val="0"/>
        <w:autoSpaceDN w:val="0"/>
        <w:adjustRightInd w:val="0"/>
        <w:rPr>
          <w:sz w:val="20"/>
        </w:rPr>
      </w:pPr>
    </w:p>
    <w:p w:rsidR="009A322B" w:rsidRDefault="009A322B" w:rsidP="009A322B">
      <w:pPr>
        <w:widowControl w:val="0"/>
        <w:tabs>
          <w:tab w:val="left" w:pos="4036"/>
        </w:tabs>
        <w:autoSpaceDE w:val="0"/>
        <w:autoSpaceDN w:val="0"/>
        <w:adjustRightInd w:val="0"/>
        <w:rPr>
          <w:sz w:val="20"/>
        </w:rPr>
      </w:pPr>
    </w:p>
    <w:p w:rsidR="009A322B" w:rsidRDefault="009A322B" w:rsidP="009A322B">
      <w:pPr>
        <w:widowControl w:val="0"/>
        <w:tabs>
          <w:tab w:val="left" w:pos="4036"/>
        </w:tabs>
        <w:autoSpaceDE w:val="0"/>
        <w:autoSpaceDN w:val="0"/>
        <w:adjustRightInd w:val="0"/>
        <w:rPr>
          <w:sz w:val="20"/>
        </w:rPr>
      </w:pPr>
    </w:p>
    <w:p w:rsidR="009A322B" w:rsidRDefault="009A322B" w:rsidP="009A322B">
      <w:pPr>
        <w:widowControl w:val="0"/>
        <w:tabs>
          <w:tab w:val="left" w:pos="4036"/>
        </w:tabs>
        <w:autoSpaceDE w:val="0"/>
        <w:autoSpaceDN w:val="0"/>
        <w:adjustRightInd w:val="0"/>
        <w:rPr>
          <w:sz w:val="20"/>
        </w:rPr>
      </w:pPr>
    </w:p>
    <w:p w:rsidR="009A322B" w:rsidRDefault="009A322B" w:rsidP="009A322B">
      <w:pPr>
        <w:widowControl w:val="0"/>
        <w:tabs>
          <w:tab w:val="left" w:pos="4036"/>
        </w:tabs>
        <w:autoSpaceDE w:val="0"/>
        <w:autoSpaceDN w:val="0"/>
        <w:adjustRightInd w:val="0"/>
        <w:rPr>
          <w:sz w:val="20"/>
        </w:rPr>
      </w:pPr>
    </w:p>
    <w:p w:rsidR="009A322B" w:rsidRDefault="009A322B" w:rsidP="009A322B">
      <w:pPr>
        <w:widowControl w:val="0"/>
        <w:tabs>
          <w:tab w:val="left" w:pos="4036"/>
        </w:tabs>
        <w:autoSpaceDE w:val="0"/>
        <w:autoSpaceDN w:val="0"/>
        <w:adjustRightInd w:val="0"/>
        <w:rPr>
          <w:sz w:val="20"/>
        </w:rPr>
      </w:pPr>
    </w:p>
    <w:p w:rsidR="009A322B" w:rsidRDefault="009A322B" w:rsidP="009A322B">
      <w:pPr>
        <w:widowControl w:val="0"/>
        <w:tabs>
          <w:tab w:val="left" w:pos="4036"/>
        </w:tabs>
        <w:autoSpaceDE w:val="0"/>
        <w:autoSpaceDN w:val="0"/>
        <w:adjustRightInd w:val="0"/>
        <w:rPr>
          <w:sz w:val="20"/>
        </w:rPr>
      </w:pPr>
    </w:p>
    <w:p w:rsidR="009A322B" w:rsidRDefault="009A322B" w:rsidP="009A322B">
      <w:pPr>
        <w:widowControl w:val="0"/>
        <w:tabs>
          <w:tab w:val="left" w:pos="4036"/>
        </w:tabs>
        <w:autoSpaceDE w:val="0"/>
        <w:autoSpaceDN w:val="0"/>
        <w:adjustRightInd w:val="0"/>
        <w:rPr>
          <w:sz w:val="20"/>
        </w:rPr>
      </w:pPr>
    </w:p>
    <w:p w:rsidR="009A322B" w:rsidRDefault="009A322B" w:rsidP="009A322B">
      <w:pPr>
        <w:widowControl w:val="0"/>
        <w:tabs>
          <w:tab w:val="left" w:pos="4036"/>
        </w:tabs>
        <w:autoSpaceDE w:val="0"/>
        <w:autoSpaceDN w:val="0"/>
        <w:adjustRightInd w:val="0"/>
        <w:rPr>
          <w:sz w:val="20"/>
        </w:rPr>
      </w:pPr>
    </w:p>
    <w:p w:rsidR="009A322B" w:rsidRDefault="009A322B" w:rsidP="009A322B">
      <w:pPr>
        <w:widowControl w:val="0"/>
        <w:tabs>
          <w:tab w:val="left" w:pos="4036"/>
        </w:tabs>
        <w:autoSpaceDE w:val="0"/>
        <w:autoSpaceDN w:val="0"/>
        <w:adjustRightInd w:val="0"/>
        <w:rPr>
          <w:sz w:val="20"/>
        </w:rPr>
      </w:pPr>
    </w:p>
    <w:p w:rsidR="009A322B" w:rsidRDefault="009A322B" w:rsidP="009A322B">
      <w:pPr>
        <w:widowControl w:val="0"/>
        <w:tabs>
          <w:tab w:val="left" w:pos="4036"/>
        </w:tabs>
        <w:autoSpaceDE w:val="0"/>
        <w:autoSpaceDN w:val="0"/>
        <w:adjustRightInd w:val="0"/>
        <w:jc w:val="center"/>
        <w:rPr>
          <w:sz w:val="20"/>
        </w:rPr>
      </w:pPr>
      <w:r>
        <w:rPr>
          <w:sz w:val="20"/>
        </w:rPr>
        <w:t>19</w:t>
      </w:r>
    </w:p>
    <w:p w:rsidR="009A322B" w:rsidRDefault="009A322B"/>
    <w:p w:rsidR="009A322B" w:rsidRDefault="009A322B"/>
    <w:p w:rsidR="009A322B" w:rsidRDefault="009A322B"/>
    <w:p w:rsidR="009A322B" w:rsidRDefault="009A322B"/>
    <w:p w:rsidR="009A322B" w:rsidRDefault="009A322B"/>
    <w:p w:rsidR="009A322B" w:rsidRDefault="009A322B"/>
    <w:p w:rsidR="009A322B" w:rsidRDefault="009A322B"/>
    <w:p w:rsidR="009A322B" w:rsidRDefault="009A322B"/>
    <w:p w:rsidR="009A322B" w:rsidRDefault="009A322B"/>
    <w:p w:rsidR="009A322B" w:rsidRDefault="009A322B" w:rsidP="009A322B">
      <w:pPr>
        <w:widowControl w:val="0"/>
        <w:autoSpaceDE w:val="0"/>
        <w:autoSpaceDN w:val="0"/>
        <w:adjustRightInd w:val="0"/>
        <w:jc w:val="center"/>
        <w:rPr>
          <w:b/>
          <w:bCs/>
        </w:rPr>
      </w:pPr>
      <w:r>
        <w:rPr>
          <w:b/>
          <w:bCs/>
        </w:rPr>
        <w:t>QUOTATIONS FROM:</w:t>
      </w:r>
    </w:p>
    <w:p w:rsidR="009A322B" w:rsidRDefault="009A322B" w:rsidP="009A322B">
      <w:pPr>
        <w:widowControl w:val="0"/>
        <w:autoSpaceDE w:val="0"/>
        <w:autoSpaceDN w:val="0"/>
        <w:adjustRightInd w:val="0"/>
        <w:jc w:val="center"/>
        <w:rPr>
          <w:b/>
          <w:bCs/>
        </w:rPr>
      </w:pPr>
      <w:r>
        <w:rPr>
          <w:b/>
          <w:bCs/>
        </w:rPr>
        <w:t>A COPTIC ORTHODOX CRITIQUE OF THE FILIOQUE</w:t>
      </w:r>
    </w:p>
    <w:p w:rsidR="009A322B" w:rsidRDefault="009A322B" w:rsidP="009A322B">
      <w:pPr>
        <w:widowControl w:val="0"/>
        <w:autoSpaceDE w:val="0"/>
        <w:autoSpaceDN w:val="0"/>
        <w:adjustRightInd w:val="0"/>
        <w:jc w:val="center"/>
        <w:rPr>
          <w:b/>
          <w:bCs/>
        </w:rPr>
      </w:pPr>
      <w:r>
        <w:rPr>
          <w:b/>
          <w:bCs/>
        </w:rPr>
        <w:t>Presented by:</w:t>
      </w:r>
    </w:p>
    <w:p w:rsidR="009A322B" w:rsidRDefault="009A322B" w:rsidP="009A322B">
      <w:pPr>
        <w:widowControl w:val="0"/>
        <w:autoSpaceDE w:val="0"/>
        <w:autoSpaceDN w:val="0"/>
        <w:adjustRightInd w:val="0"/>
        <w:jc w:val="center"/>
        <w:rPr>
          <w:b/>
          <w:bCs/>
        </w:rPr>
      </w:pPr>
      <w:r>
        <w:t xml:space="preserve">DR. </w:t>
      </w:r>
      <w:r>
        <w:rPr>
          <w:b/>
          <w:bCs/>
        </w:rPr>
        <w:t>EMILE MAHER ISHAK</w:t>
      </w:r>
    </w:p>
    <w:p w:rsidR="009A322B" w:rsidRDefault="009A322B" w:rsidP="009A322B">
      <w:pPr>
        <w:widowControl w:val="0"/>
        <w:autoSpaceDE w:val="0"/>
        <w:autoSpaceDN w:val="0"/>
        <w:adjustRightInd w:val="0"/>
        <w:rPr>
          <w:b/>
          <w:bCs/>
        </w:rPr>
      </w:pPr>
    </w:p>
    <w:p w:rsidR="009A322B" w:rsidRDefault="009A322B" w:rsidP="009A322B">
      <w:pPr>
        <w:widowControl w:val="0"/>
        <w:autoSpaceDE w:val="0"/>
        <w:autoSpaceDN w:val="0"/>
        <w:adjustRightInd w:val="0"/>
        <w:rPr>
          <w:b/>
          <w:bCs/>
        </w:rPr>
      </w:pPr>
    </w:p>
    <w:p w:rsidR="009A322B" w:rsidRDefault="009A322B" w:rsidP="009A322B">
      <w:pPr>
        <w:widowControl w:val="0"/>
        <w:tabs>
          <w:tab w:val="left" w:pos="204"/>
        </w:tabs>
        <w:autoSpaceDE w:val="0"/>
        <w:autoSpaceDN w:val="0"/>
        <w:adjustRightInd w:val="0"/>
        <w:jc w:val="both"/>
        <w:rPr>
          <w:b/>
          <w:bCs/>
        </w:rPr>
      </w:pPr>
      <w:r>
        <w:rPr>
          <w:b/>
          <w:bCs/>
        </w:rPr>
        <w:t>1. THE HISTORY OF THE “FILIOQUE” CONTROVERSY</w:t>
      </w:r>
    </w:p>
    <w:p w:rsidR="009A322B" w:rsidRDefault="009A322B" w:rsidP="009A322B">
      <w:pPr>
        <w:widowControl w:val="0"/>
        <w:tabs>
          <w:tab w:val="left" w:pos="487"/>
          <w:tab w:val="left" w:pos="742"/>
        </w:tabs>
        <w:autoSpaceDE w:val="0"/>
        <w:autoSpaceDN w:val="0"/>
        <w:adjustRightInd w:val="0"/>
        <w:spacing w:line="289" w:lineRule="exact"/>
        <w:ind w:firstLine="487"/>
        <w:jc w:val="both"/>
      </w:pPr>
      <w:r>
        <w:rPr>
          <w:i/>
          <w:iCs/>
          <w:sz w:val="20"/>
          <w:szCs w:val="20"/>
        </w:rPr>
        <w:t>+</w:t>
      </w:r>
      <w:r>
        <w:rPr>
          <w:i/>
          <w:iCs/>
          <w:sz w:val="20"/>
          <w:szCs w:val="20"/>
        </w:rPr>
        <w:tab/>
      </w:r>
      <w:r>
        <w:t xml:space="preserve">The insertion of the </w:t>
      </w:r>
      <w:proofErr w:type="spellStart"/>
      <w:r>
        <w:rPr>
          <w:i/>
          <w:iCs/>
        </w:rPr>
        <w:t>Filioque</w:t>
      </w:r>
      <w:proofErr w:type="spellEnd"/>
      <w:r>
        <w:rPr>
          <w:i/>
          <w:iCs/>
        </w:rPr>
        <w:t xml:space="preserve"> </w:t>
      </w:r>
      <w:r>
        <w:t xml:space="preserve">in the Creed of </w:t>
      </w:r>
      <w:proofErr w:type="spellStart"/>
      <w:r>
        <w:t>Constantin</w:t>
      </w:r>
      <w:proofErr w:type="spellEnd"/>
      <w:r>
        <w:t xml:space="preserve"> pie is the West’s unilateral decision. Therefore, this </w:t>
      </w:r>
      <w:proofErr w:type="spellStart"/>
      <w:r>
        <w:t>interpola</w:t>
      </w:r>
      <w:proofErr w:type="spellEnd"/>
      <w:r>
        <w:t xml:space="preserve"> </w:t>
      </w:r>
      <w:proofErr w:type="spellStart"/>
      <w:r>
        <w:t>tio</w:t>
      </w:r>
      <w:proofErr w:type="spellEnd"/>
      <w:r>
        <w:t xml:space="preserve"> is </w:t>
      </w:r>
      <w:proofErr w:type="spellStart"/>
      <w:r>
        <w:t>uncanonical</w:t>
      </w:r>
      <w:proofErr w:type="spellEnd"/>
      <w:r>
        <w:t xml:space="preserve">, </w:t>
      </w:r>
      <w:proofErr w:type="spellStart"/>
      <w:r>
        <w:t>i.e</w:t>
      </w:r>
      <w:proofErr w:type="spellEnd"/>
      <w:r>
        <w:t xml:space="preserve">, not based upon ecumenical council decisions and hence, according to the wording of Andre’ de </w:t>
      </w:r>
      <w:proofErr w:type="spellStart"/>
      <w:r>
        <w:t>Halleux</w:t>
      </w:r>
      <w:proofErr w:type="spellEnd"/>
      <w:r>
        <w:t xml:space="preserve">, </w:t>
      </w:r>
      <w:proofErr w:type="spellStart"/>
      <w:r>
        <w:t>i</w:t>
      </w:r>
      <w:proofErr w:type="spellEnd"/>
      <w:r>
        <w:t xml:space="preserve"> reflects “a regrettable ignorance of the </w:t>
      </w:r>
      <w:proofErr w:type="spellStart"/>
      <w:r>
        <w:t>conciliar</w:t>
      </w:r>
      <w:proofErr w:type="spellEnd"/>
      <w:r>
        <w:t xml:space="preserve"> tradition.” Thu the formal and procedural objection to the </w:t>
      </w:r>
      <w:proofErr w:type="spellStart"/>
      <w:r>
        <w:rPr>
          <w:i/>
          <w:iCs/>
        </w:rPr>
        <w:t>Filioque</w:t>
      </w:r>
      <w:proofErr w:type="spellEnd"/>
      <w:r>
        <w:rPr>
          <w:i/>
          <w:iCs/>
        </w:rPr>
        <w:t xml:space="preserve"> </w:t>
      </w:r>
      <w:r>
        <w:t xml:space="preserve">is a </w:t>
      </w:r>
      <w:proofErr w:type="spellStart"/>
      <w:r>
        <w:t>decisiv</w:t>
      </w:r>
      <w:proofErr w:type="spellEnd"/>
      <w:r>
        <w:t xml:space="preserve"> one all by itself. </w:t>
      </w:r>
      <w:proofErr w:type="gramStart"/>
      <w:r>
        <w:t>(Part 1, p.</w:t>
      </w:r>
      <w:r>
        <w:rPr>
          <w:vertAlign w:val="superscript"/>
        </w:rPr>
        <w:t>58</w:t>
      </w:r>
      <w:r>
        <w:t>.)</w:t>
      </w:r>
      <w:proofErr w:type="gramEnd"/>
    </w:p>
    <w:p w:rsidR="009A322B" w:rsidRDefault="009A322B" w:rsidP="009A322B">
      <w:pPr>
        <w:widowControl w:val="0"/>
        <w:tabs>
          <w:tab w:val="left" w:pos="487"/>
          <w:tab w:val="left" w:pos="742"/>
        </w:tabs>
        <w:autoSpaceDE w:val="0"/>
        <w:autoSpaceDN w:val="0"/>
        <w:adjustRightInd w:val="0"/>
        <w:spacing w:line="289" w:lineRule="exact"/>
        <w:jc w:val="both"/>
      </w:pPr>
    </w:p>
    <w:p w:rsidR="009A322B" w:rsidRDefault="009A322B" w:rsidP="009A322B">
      <w:pPr>
        <w:widowControl w:val="0"/>
        <w:tabs>
          <w:tab w:val="left" w:pos="487"/>
          <w:tab w:val="left" w:pos="742"/>
        </w:tabs>
        <w:autoSpaceDE w:val="0"/>
        <w:autoSpaceDN w:val="0"/>
        <w:adjustRightInd w:val="0"/>
        <w:spacing w:line="289" w:lineRule="exact"/>
        <w:ind w:firstLine="487"/>
        <w:jc w:val="both"/>
        <w:rPr>
          <w:i/>
          <w:iCs/>
        </w:rPr>
      </w:pPr>
      <w:r>
        <w:rPr>
          <w:i/>
          <w:iCs/>
          <w:sz w:val="20"/>
          <w:szCs w:val="20"/>
        </w:rPr>
        <w:t>+</w:t>
      </w:r>
      <w:r>
        <w:rPr>
          <w:i/>
          <w:iCs/>
          <w:sz w:val="20"/>
          <w:szCs w:val="20"/>
        </w:rPr>
        <w:tab/>
      </w:r>
      <w:r>
        <w:t xml:space="preserve">The theology of interpolation developed by </w:t>
      </w:r>
      <w:proofErr w:type="spellStart"/>
      <w:r>
        <w:t>Paulinus</w:t>
      </w:r>
      <w:proofErr w:type="spellEnd"/>
      <w:r>
        <w:t xml:space="preserve"> o Aquileia in the Synod of Friuli (796 A.D) cannot be </w:t>
      </w:r>
      <w:proofErr w:type="spellStart"/>
      <w:r>
        <w:t>accepte</w:t>
      </w:r>
      <w:proofErr w:type="spellEnd"/>
      <w:r>
        <w:t xml:space="preserve"> Since the Creed had been issued by an ecumenical council, </w:t>
      </w:r>
      <w:proofErr w:type="spellStart"/>
      <w:r>
        <w:t>onl</w:t>
      </w:r>
      <w:proofErr w:type="spellEnd"/>
      <w:r>
        <w:t xml:space="preserve"> another ecumenical council had the right to introduce </w:t>
      </w:r>
      <w:proofErr w:type="spellStart"/>
      <w:r>
        <w:t>modific</w:t>
      </w:r>
      <w:proofErr w:type="spellEnd"/>
      <w:r>
        <w:t xml:space="preserve"> </w:t>
      </w:r>
      <w:proofErr w:type="spellStart"/>
      <w:r>
        <w:t>tions</w:t>
      </w:r>
      <w:proofErr w:type="spellEnd"/>
      <w:r>
        <w:t xml:space="preserve"> or explanations of it. To temper with or to change the Cree in any way could only lead to a charge of heresy, quite apart </w:t>
      </w:r>
      <w:proofErr w:type="spellStart"/>
      <w:r>
        <w:t>fro</w:t>
      </w:r>
      <w:proofErr w:type="spellEnd"/>
      <w:r>
        <w:t xml:space="preserve"> approval by the Pope. (</w:t>
      </w:r>
      <w:proofErr w:type="gramStart"/>
      <w:r>
        <w:t>p</w:t>
      </w:r>
      <w:proofErr w:type="gramEnd"/>
      <w:r>
        <w:t xml:space="preserve"> </w:t>
      </w:r>
      <w:r>
        <w:rPr>
          <w:i/>
          <w:iCs/>
        </w:rPr>
        <w:t>58-59.)</w:t>
      </w:r>
    </w:p>
    <w:p w:rsidR="009A322B" w:rsidRDefault="009A322B" w:rsidP="009A322B">
      <w:pPr>
        <w:widowControl w:val="0"/>
        <w:tabs>
          <w:tab w:val="left" w:pos="487"/>
          <w:tab w:val="left" w:pos="742"/>
        </w:tabs>
        <w:autoSpaceDE w:val="0"/>
        <w:autoSpaceDN w:val="0"/>
        <w:adjustRightInd w:val="0"/>
        <w:spacing w:line="289" w:lineRule="exact"/>
        <w:jc w:val="both"/>
        <w:rPr>
          <w:i/>
          <w:iCs/>
        </w:rPr>
      </w:pPr>
    </w:p>
    <w:p w:rsidR="009A322B" w:rsidRDefault="009A322B" w:rsidP="009A322B">
      <w:pPr>
        <w:widowControl w:val="0"/>
        <w:tabs>
          <w:tab w:val="left" w:pos="487"/>
          <w:tab w:val="left" w:pos="742"/>
        </w:tabs>
        <w:autoSpaceDE w:val="0"/>
        <w:autoSpaceDN w:val="0"/>
        <w:adjustRightInd w:val="0"/>
        <w:spacing w:line="289" w:lineRule="exact"/>
        <w:ind w:firstLine="487"/>
        <w:jc w:val="both"/>
        <w:rPr>
          <w:sz w:val="32"/>
          <w:szCs w:val="32"/>
        </w:rPr>
      </w:pPr>
      <w:r>
        <w:rPr>
          <w:i/>
          <w:iCs/>
          <w:sz w:val="20"/>
          <w:szCs w:val="20"/>
        </w:rPr>
        <w:t>+</w:t>
      </w:r>
      <w:r>
        <w:rPr>
          <w:i/>
          <w:iCs/>
          <w:sz w:val="20"/>
          <w:szCs w:val="20"/>
        </w:rPr>
        <w:tab/>
      </w:r>
      <w:r>
        <w:t xml:space="preserve">Pope Leo </w:t>
      </w:r>
      <w:r>
        <w:rPr>
          <w:b/>
          <w:bCs/>
        </w:rPr>
        <w:t xml:space="preserve">III </w:t>
      </w:r>
      <w:r>
        <w:rPr>
          <w:i/>
          <w:iCs/>
        </w:rPr>
        <w:t xml:space="preserve">(795-8 </w:t>
      </w:r>
      <w:r>
        <w:t xml:space="preserve">16 A.D) did not presume </w:t>
      </w:r>
      <w:proofErr w:type="spellStart"/>
      <w:r>
        <w:t>coequali</w:t>
      </w:r>
      <w:proofErr w:type="spellEnd"/>
      <w:r>
        <w:t xml:space="preserve"> with the authority of the council of Fathers, and declared unlawful to insert the </w:t>
      </w:r>
      <w:proofErr w:type="spellStart"/>
      <w:r>
        <w:t>Filioque</w:t>
      </w:r>
      <w:proofErr w:type="spellEnd"/>
      <w:r>
        <w:t xml:space="preserve"> clause to the Symbol of Fait either in singing or writing </w:t>
      </w:r>
      <w:r>
        <w:rPr>
          <w:i/>
          <w:iCs/>
          <w:sz w:val="20"/>
          <w:szCs w:val="20"/>
        </w:rPr>
        <w:t xml:space="preserve">(G.B. Howard, the Schism between the Orient and Western Churches, London 1892 p.27) </w:t>
      </w:r>
      <w:r>
        <w:t xml:space="preserve">Consequently he caused </w:t>
      </w:r>
      <w:proofErr w:type="spellStart"/>
      <w:r>
        <w:t>th</w:t>
      </w:r>
      <w:proofErr w:type="spellEnd"/>
      <w:r>
        <w:t xml:space="preserve"> Creed in its original form to be engraved on two silver </w:t>
      </w:r>
      <w:proofErr w:type="spellStart"/>
      <w:r>
        <w:t>shiel</w:t>
      </w:r>
      <w:proofErr w:type="spellEnd"/>
      <w:r>
        <w:t xml:space="preserve"> deposited at the tomb of St. Peter. His firm resolution not </w:t>
      </w:r>
      <w:r>
        <w:rPr>
          <w:sz w:val="20"/>
          <w:szCs w:val="20"/>
        </w:rPr>
        <w:t xml:space="preserve">t </w:t>
      </w:r>
      <w:r>
        <w:t xml:space="preserve">accede to Emperor Charlemagne’s request to include the </w:t>
      </w:r>
      <w:proofErr w:type="spellStart"/>
      <w:r>
        <w:rPr>
          <w:i/>
          <w:iCs/>
        </w:rPr>
        <w:t>Fili</w:t>
      </w:r>
      <w:proofErr w:type="spellEnd"/>
      <w:r>
        <w:rPr>
          <w:i/>
          <w:iCs/>
        </w:rPr>
        <w:t xml:space="preserve"> </w:t>
      </w:r>
      <w:proofErr w:type="spellStart"/>
      <w:r>
        <w:rPr>
          <w:i/>
          <w:iCs/>
        </w:rPr>
        <w:t>que</w:t>
      </w:r>
      <w:proofErr w:type="spellEnd"/>
      <w:r>
        <w:rPr>
          <w:i/>
          <w:iCs/>
        </w:rPr>
        <w:t xml:space="preserve"> </w:t>
      </w:r>
      <w:r>
        <w:t xml:space="preserve">seems to have preserved the Roman Church for the next </w:t>
      </w:r>
      <w:r>
        <w:rPr>
          <w:sz w:val="20"/>
          <w:szCs w:val="20"/>
        </w:rPr>
        <w:t xml:space="preserve">t </w:t>
      </w:r>
      <w:r>
        <w:t xml:space="preserve">centuries from the liturgical use of the interpolated Creed. </w:t>
      </w:r>
      <w:r>
        <w:rPr>
          <w:sz w:val="32"/>
          <w:szCs w:val="32"/>
        </w:rPr>
        <w:t>(</w:t>
      </w:r>
    </w:p>
    <w:p w:rsidR="009A322B" w:rsidRDefault="009A322B" w:rsidP="009A322B">
      <w:pPr>
        <w:widowControl w:val="0"/>
        <w:tabs>
          <w:tab w:val="left" w:pos="204"/>
        </w:tabs>
        <w:autoSpaceDE w:val="0"/>
        <w:autoSpaceDN w:val="0"/>
        <w:adjustRightInd w:val="0"/>
        <w:jc w:val="both"/>
        <w:rPr>
          <w:i/>
          <w:iCs/>
        </w:rPr>
      </w:pPr>
      <w:r>
        <w:rPr>
          <w:i/>
          <w:iCs/>
        </w:rPr>
        <w:t>59.)</w:t>
      </w:r>
    </w:p>
    <w:p w:rsidR="009A322B" w:rsidRDefault="009A322B" w:rsidP="009A322B">
      <w:pPr>
        <w:widowControl w:val="0"/>
        <w:tabs>
          <w:tab w:val="left" w:pos="204"/>
        </w:tabs>
        <w:autoSpaceDE w:val="0"/>
        <w:autoSpaceDN w:val="0"/>
        <w:adjustRightInd w:val="0"/>
        <w:jc w:val="both"/>
        <w:rPr>
          <w:i/>
          <w:iCs/>
        </w:rPr>
      </w:pPr>
    </w:p>
    <w:p w:rsidR="009A322B" w:rsidRDefault="009A322B" w:rsidP="009A322B">
      <w:pPr>
        <w:widowControl w:val="0"/>
        <w:tabs>
          <w:tab w:val="left" w:pos="204"/>
        </w:tabs>
        <w:autoSpaceDE w:val="0"/>
        <w:autoSpaceDN w:val="0"/>
        <w:adjustRightInd w:val="0"/>
        <w:jc w:val="both"/>
        <w:rPr>
          <w:i/>
          <w:iCs/>
        </w:rPr>
      </w:pPr>
    </w:p>
    <w:p w:rsidR="009A322B" w:rsidRDefault="009A322B" w:rsidP="009A322B">
      <w:pPr>
        <w:widowControl w:val="0"/>
        <w:tabs>
          <w:tab w:val="left" w:pos="204"/>
        </w:tabs>
        <w:autoSpaceDE w:val="0"/>
        <w:autoSpaceDN w:val="0"/>
        <w:adjustRightInd w:val="0"/>
        <w:jc w:val="both"/>
        <w:rPr>
          <w:i/>
          <w:iCs/>
        </w:rPr>
      </w:pPr>
    </w:p>
    <w:p w:rsidR="009A322B" w:rsidRDefault="009A322B" w:rsidP="009A322B">
      <w:pPr>
        <w:widowControl w:val="0"/>
        <w:tabs>
          <w:tab w:val="left" w:pos="204"/>
        </w:tabs>
        <w:autoSpaceDE w:val="0"/>
        <w:autoSpaceDN w:val="0"/>
        <w:adjustRightInd w:val="0"/>
        <w:jc w:val="center"/>
        <w:rPr>
          <w:sz w:val="20"/>
          <w:szCs w:val="20"/>
        </w:rPr>
      </w:pPr>
      <w:r>
        <w:rPr>
          <w:sz w:val="20"/>
          <w:szCs w:val="20"/>
        </w:rPr>
        <w:t>20</w:t>
      </w:r>
    </w:p>
    <w:p w:rsidR="009A322B" w:rsidRDefault="009A322B"/>
    <w:p w:rsidR="009A322B" w:rsidRDefault="009A322B"/>
    <w:p w:rsidR="009A322B" w:rsidRDefault="009A322B"/>
    <w:p w:rsidR="009A322B" w:rsidRDefault="009A322B"/>
    <w:p w:rsidR="009A322B" w:rsidRDefault="009A322B"/>
    <w:p w:rsidR="009A322B" w:rsidRDefault="009A322B"/>
    <w:p w:rsidR="009A322B" w:rsidRDefault="009A322B"/>
    <w:p w:rsidR="009A322B" w:rsidRDefault="009A322B"/>
    <w:p w:rsidR="009A322B" w:rsidRDefault="009A322B"/>
    <w:p w:rsidR="009A322B" w:rsidRDefault="009A322B"/>
    <w:p w:rsidR="009A322B" w:rsidRDefault="009A322B"/>
    <w:p w:rsidR="009A322B" w:rsidRDefault="009A322B"/>
    <w:p w:rsidR="009A322B" w:rsidRDefault="009A322B"/>
    <w:p w:rsidR="009A322B" w:rsidRDefault="009A322B"/>
    <w:p w:rsidR="009A322B" w:rsidRDefault="009A322B" w:rsidP="009A322B">
      <w:pPr>
        <w:widowControl w:val="0"/>
        <w:tabs>
          <w:tab w:val="left" w:pos="470"/>
        </w:tabs>
        <w:autoSpaceDE w:val="0"/>
        <w:autoSpaceDN w:val="0"/>
        <w:adjustRightInd w:val="0"/>
        <w:spacing w:line="289" w:lineRule="exact"/>
        <w:ind w:firstLine="470"/>
        <w:jc w:val="both"/>
        <w:rPr>
          <w:i/>
          <w:iCs/>
          <w:sz w:val="26"/>
          <w:szCs w:val="26"/>
        </w:rPr>
      </w:pPr>
      <w:r>
        <w:rPr>
          <w:i/>
          <w:iCs/>
          <w:sz w:val="20"/>
          <w:szCs w:val="20"/>
        </w:rPr>
        <w:lastRenderedPageBreak/>
        <w:t xml:space="preserve">+ </w:t>
      </w:r>
      <w:r>
        <w:rPr>
          <w:sz w:val="26"/>
          <w:szCs w:val="26"/>
        </w:rPr>
        <w:t xml:space="preserve">Even if St. Augustine and some other early Latin Fathers expressed the teaching summed up in the </w:t>
      </w:r>
      <w:proofErr w:type="spellStart"/>
      <w:r>
        <w:rPr>
          <w:i/>
          <w:iCs/>
          <w:sz w:val="26"/>
          <w:szCs w:val="26"/>
        </w:rPr>
        <w:t>Fiioque</w:t>
      </w:r>
      <w:proofErr w:type="spellEnd"/>
      <w:r>
        <w:rPr>
          <w:i/>
          <w:iCs/>
          <w:sz w:val="26"/>
          <w:szCs w:val="26"/>
        </w:rPr>
        <w:t xml:space="preserve">, </w:t>
      </w:r>
      <w:r>
        <w:rPr>
          <w:sz w:val="26"/>
          <w:szCs w:val="26"/>
        </w:rPr>
        <w:t xml:space="preserve">it remains the expression of a personal and hence provisional theological </w:t>
      </w:r>
      <w:proofErr w:type="spellStart"/>
      <w:r>
        <w:rPr>
          <w:sz w:val="26"/>
          <w:szCs w:val="26"/>
        </w:rPr>
        <w:t>inves</w:t>
      </w:r>
      <w:proofErr w:type="spellEnd"/>
      <w:r>
        <w:rPr>
          <w:sz w:val="26"/>
          <w:szCs w:val="26"/>
        </w:rPr>
        <w:t xml:space="preserve"> </w:t>
      </w:r>
      <w:proofErr w:type="spellStart"/>
      <w:r>
        <w:rPr>
          <w:sz w:val="26"/>
          <w:szCs w:val="26"/>
        </w:rPr>
        <w:t>tigation</w:t>
      </w:r>
      <w:proofErr w:type="spellEnd"/>
      <w:r>
        <w:rPr>
          <w:sz w:val="26"/>
          <w:szCs w:val="26"/>
        </w:rPr>
        <w:t xml:space="preserve">. </w:t>
      </w:r>
      <w:proofErr w:type="gramStart"/>
      <w:r>
        <w:rPr>
          <w:sz w:val="26"/>
          <w:szCs w:val="26"/>
        </w:rPr>
        <w:t xml:space="preserve">(p. </w:t>
      </w:r>
      <w:r>
        <w:rPr>
          <w:i/>
          <w:iCs/>
          <w:sz w:val="26"/>
          <w:szCs w:val="26"/>
        </w:rPr>
        <w:t>59-60.)</w:t>
      </w:r>
      <w:proofErr w:type="gramEnd"/>
    </w:p>
    <w:p w:rsidR="009A322B" w:rsidRDefault="009A322B" w:rsidP="009A322B">
      <w:pPr>
        <w:widowControl w:val="0"/>
        <w:tabs>
          <w:tab w:val="left" w:pos="470"/>
        </w:tabs>
        <w:autoSpaceDE w:val="0"/>
        <w:autoSpaceDN w:val="0"/>
        <w:adjustRightInd w:val="0"/>
        <w:spacing w:line="289" w:lineRule="exact"/>
        <w:jc w:val="both"/>
        <w:rPr>
          <w:i/>
          <w:iCs/>
          <w:sz w:val="26"/>
          <w:szCs w:val="26"/>
        </w:rPr>
      </w:pPr>
    </w:p>
    <w:p w:rsidR="009A322B" w:rsidRDefault="009A322B" w:rsidP="009A322B">
      <w:pPr>
        <w:widowControl w:val="0"/>
        <w:tabs>
          <w:tab w:val="left" w:pos="470"/>
        </w:tabs>
        <w:autoSpaceDE w:val="0"/>
        <w:autoSpaceDN w:val="0"/>
        <w:adjustRightInd w:val="0"/>
        <w:spacing w:line="289" w:lineRule="exact"/>
        <w:ind w:firstLine="470"/>
        <w:jc w:val="both"/>
        <w:rPr>
          <w:sz w:val="26"/>
          <w:szCs w:val="26"/>
        </w:rPr>
      </w:pPr>
      <w:r>
        <w:rPr>
          <w:i/>
          <w:iCs/>
          <w:sz w:val="20"/>
          <w:szCs w:val="20"/>
        </w:rPr>
        <w:t xml:space="preserve">+ </w:t>
      </w:r>
      <w:r>
        <w:rPr>
          <w:sz w:val="26"/>
          <w:szCs w:val="26"/>
        </w:rPr>
        <w:t xml:space="preserve">Although the issue of the </w:t>
      </w:r>
      <w:proofErr w:type="spellStart"/>
      <w:r>
        <w:rPr>
          <w:i/>
          <w:iCs/>
          <w:sz w:val="26"/>
          <w:szCs w:val="26"/>
        </w:rPr>
        <w:t>Filioque</w:t>
      </w:r>
      <w:proofErr w:type="spellEnd"/>
      <w:r>
        <w:rPr>
          <w:i/>
          <w:iCs/>
          <w:sz w:val="26"/>
          <w:szCs w:val="26"/>
        </w:rPr>
        <w:t xml:space="preserve"> </w:t>
      </w:r>
      <w:r>
        <w:rPr>
          <w:sz w:val="26"/>
          <w:szCs w:val="26"/>
        </w:rPr>
        <w:t>is a theological one, the development of the controversy has all along been mixed up with temporal policy and embittered by spoliation, rivalry and worldly ambition.</w:t>
      </w:r>
    </w:p>
    <w:p w:rsidR="009A322B" w:rsidRDefault="009A322B" w:rsidP="009A322B">
      <w:pPr>
        <w:widowControl w:val="0"/>
        <w:tabs>
          <w:tab w:val="left" w:pos="470"/>
        </w:tabs>
        <w:autoSpaceDE w:val="0"/>
        <w:autoSpaceDN w:val="0"/>
        <w:adjustRightInd w:val="0"/>
        <w:spacing w:line="289" w:lineRule="exact"/>
        <w:ind w:firstLine="470"/>
        <w:jc w:val="both"/>
        <w:rPr>
          <w:sz w:val="26"/>
          <w:szCs w:val="26"/>
        </w:rPr>
      </w:pPr>
      <w:r>
        <w:rPr>
          <w:sz w:val="26"/>
          <w:szCs w:val="26"/>
        </w:rPr>
        <w:t xml:space="preserve">The imposition of the Frankish will in ecclesiastical mat </w:t>
      </w:r>
      <w:proofErr w:type="spellStart"/>
      <w:r>
        <w:rPr>
          <w:sz w:val="26"/>
          <w:szCs w:val="26"/>
        </w:rPr>
        <w:t>ters</w:t>
      </w:r>
      <w:proofErr w:type="spellEnd"/>
      <w:r>
        <w:rPr>
          <w:sz w:val="26"/>
          <w:szCs w:val="26"/>
        </w:rPr>
        <w:t xml:space="preserve"> and the highhandedness of their insistence on insertion of the </w:t>
      </w:r>
      <w:proofErr w:type="spellStart"/>
      <w:r>
        <w:rPr>
          <w:i/>
          <w:iCs/>
          <w:sz w:val="26"/>
          <w:szCs w:val="26"/>
        </w:rPr>
        <w:t>Filioque</w:t>
      </w:r>
      <w:proofErr w:type="spellEnd"/>
      <w:r>
        <w:rPr>
          <w:i/>
          <w:iCs/>
          <w:sz w:val="26"/>
          <w:szCs w:val="26"/>
        </w:rPr>
        <w:t xml:space="preserve"> </w:t>
      </w:r>
      <w:r>
        <w:rPr>
          <w:sz w:val="26"/>
          <w:szCs w:val="26"/>
        </w:rPr>
        <w:t xml:space="preserve">into the Creed and retention in spite of Pope Leo’s advice in the ninth century, and its final adoption in Rome by Pope Benedict VIII under pressure from Emperor Henry II in the eleventh century made the issue a stone of stumbling and led to the Schism of </w:t>
      </w:r>
      <w:r>
        <w:rPr>
          <w:i/>
          <w:iCs/>
          <w:sz w:val="26"/>
          <w:szCs w:val="26"/>
        </w:rPr>
        <w:t xml:space="preserve">1054 </w:t>
      </w:r>
      <w:r>
        <w:rPr>
          <w:sz w:val="26"/>
          <w:szCs w:val="26"/>
        </w:rPr>
        <w:t>A.D between Rome and Constantinople.</w:t>
      </w:r>
    </w:p>
    <w:p w:rsidR="009A322B" w:rsidRDefault="009A322B" w:rsidP="009A322B">
      <w:pPr>
        <w:widowControl w:val="0"/>
        <w:tabs>
          <w:tab w:val="left" w:pos="470"/>
        </w:tabs>
        <w:autoSpaceDE w:val="0"/>
        <w:autoSpaceDN w:val="0"/>
        <w:adjustRightInd w:val="0"/>
        <w:spacing w:line="289" w:lineRule="exact"/>
        <w:ind w:firstLine="470"/>
        <w:jc w:val="both"/>
        <w:rPr>
          <w:sz w:val="26"/>
          <w:szCs w:val="26"/>
        </w:rPr>
      </w:pPr>
      <w:r>
        <w:rPr>
          <w:sz w:val="26"/>
          <w:szCs w:val="26"/>
        </w:rPr>
        <w:t xml:space="preserve">When the Council of Lyons (1274 A.D) gave it the force of law and dogma and furnished the decree with anathema, the </w:t>
      </w:r>
      <w:proofErr w:type="spellStart"/>
      <w:r>
        <w:rPr>
          <w:sz w:val="26"/>
          <w:szCs w:val="26"/>
        </w:rPr>
        <w:t>Byzan</w:t>
      </w:r>
      <w:proofErr w:type="spellEnd"/>
      <w:r>
        <w:rPr>
          <w:sz w:val="26"/>
          <w:szCs w:val="26"/>
        </w:rPr>
        <w:t xml:space="preserve"> tine legates yielded under pressure of their emperor who desired union for the sake of his throne. </w:t>
      </w:r>
      <w:proofErr w:type="gramStart"/>
      <w:r>
        <w:rPr>
          <w:sz w:val="26"/>
          <w:szCs w:val="26"/>
        </w:rPr>
        <w:t xml:space="preserve">The motive of the </w:t>
      </w:r>
      <w:proofErr w:type="spellStart"/>
      <w:r>
        <w:rPr>
          <w:sz w:val="26"/>
          <w:szCs w:val="26"/>
        </w:rPr>
        <w:t>Latins</w:t>
      </w:r>
      <w:proofErr w:type="spellEnd"/>
      <w:r>
        <w:rPr>
          <w:sz w:val="26"/>
          <w:szCs w:val="26"/>
        </w:rPr>
        <w:t xml:space="preserve"> to have been mainly the assertion of Papal supremacy.</w:t>
      </w:r>
      <w:proofErr w:type="gramEnd"/>
      <w:r>
        <w:rPr>
          <w:sz w:val="26"/>
          <w:szCs w:val="26"/>
        </w:rPr>
        <w:t xml:space="preserve"> But the people in the East never accepted the dogmatic definitions of the </w:t>
      </w:r>
      <w:proofErr w:type="spellStart"/>
      <w:r>
        <w:rPr>
          <w:sz w:val="26"/>
          <w:szCs w:val="26"/>
        </w:rPr>
        <w:t>Coun</w:t>
      </w:r>
      <w:proofErr w:type="spellEnd"/>
      <w:r>
        <w:rPr>
          <w:sz w:val="26"/>
          <w:szCs w:val="26"/>
        </w:rPr>
        <w:t xml:space="preserve"> </w:t>
      </w:r>
      <w:proofErr w:type="spellStart"/>
      <w:r>
        <w:rPr>
          <w:sz w:val="26"/>
          <w:szCs w:val="26"/>
        </w:rPr>
        <w:t>cil</w:t>
      </w:r>
      <w:proofErr w:type="spellEnd"/>
      <w:r>
        <w:rPr>
          <w:sz w:val="26"/>
          <w:szCs w:val="26"/>
        </w:rPr>
        <w:t xml:space="preserve"> of Union, in spite of severe pressure from the civil and religious authorities.</w:t>
      </w:r>
    </w:p>
    <w:p w:rsidR="009A322B" w:rsidRDefault="009A322B" w:rsidP="009A322B">
      <w:pPr>
        <w:widowControl w:val="0"/>
        <w:tabs>
          <w:tab w:val="left" w:pos="470"/>
        </w:tabs>
        <w:autoSpaceDE w:val="0"/>
        <w:autoSpaceDN w:val="0"/>
        <w:adjustRightInd w:val="0"/>
        <w:spacing w:line="289" w:lineRule="exact"/>
        <w:ind w:firstLine="470"/>
        <w:jc w:val="both"/>
        <w:rPr>
          <w:i/>
          <w:iCs/>
          <w:sz w:val="20"/>
          <w:szCs w:val="20"/>
        </w:rPr>
      </w:pPr>
      <w:r>
        <w:rPr>
          <w:sz w:val="26"/>
          <w:szCs w:val="26"/>
        </w:rPr>
        <w:t xml:space="preserve">And again at the Reunion Council of Florence (1438-9 A.D) the acceptance of the doctrine, though not of the addition, was imposed on the Greeks as a condition of the short lived union and the Western military and financial support to the Greeks against the Turks. However the popular feeling aroused was not less than after the Council of Lyons. And although the Council of Florence tried to establish union with other Oriental Churches </w:t>
      </w:r>
      <w:proofErr w:type="gramStart"/>
      <w:r>
        <w:rPr>
          <w:sz w:val="36"/>
          <w:szCs w:val="36"/>
        </w:rPr>
        <w:t xml:space="preserve">{ </w:t>
      </w:r>
      <w:r>
        <w:rPr>
          <w:sz w:val="26"/>
          <w:szCs w:val="26"/>
        </w:rPr>
        <w:t>namely</w:t>
      </w:r>
      <w:proofErr w:type="gramEnd"/>
      <w:r>
        <w:rPr>
          <w:sz w:val="26"/>
          <w:szCs w:val="26"/>
        </w:rPr>
        <w:t xml:space="preserve"> the Armenians (1439), the Copts (1442), the Syrians (1444), and certain Chaldeans, and </w:t>
      </w:r>
      <w:proofErr w:type="spellStart"/>
      <w:r>
        <w:rPr>
          <w:sz w:val="26"/>
          <w:szCs w:val="26"/>
        </w:rPr>
        <w:t>Meronites</w:t>
      </w:r>
      <w:proofErr w:type="spellEnd"/>
      <w:r>
        <w:rPr>
          <w:sz w:val="26"/>
          <w:szCs w:val="26"/>
        </w:rPr>
        <w:t xml:space="preserve"> of </w:t>
      </w:r>
      <w:r>
        <w:t xml:space="preserve">Cyprus} </w:t>
      </w:r>
      <w:r>
        <w:rPr>
          <w:sz w:val="26"/>
          <w:szCs w:val="26"/>
        </w:rPr>
        <w:t xml:space="preserve">all these efforts were in vain </w:t>
      </w:r>
      <w:r>
        <w:rPr>
          <w:sz w:val="36"/>
          <w:szCs w:val="36"/>
        </w:rPr>
        <w:t xml:space="preserve">{ </w:t>
      </w:r>
      <w:r>
        <w:rPr>
          <w:i/>
          <w:iCs/>
          <w:sz w:val="20"/>
          <w:szCs w:val="20"/>
        </w:rPr>
        <w:t>Oxford Dict. oft/</w:t>
      </w:r>
      <w:proofErr w:type="spellStart"/>
      <w:r>
        <w:rPr>
          <w:i/>
          <w:iCs/>
          <w:sz w:val="20"/>
          <w:szCs w:val="20"/>
        </w:rPr>
        <w:t>ic</w:t>
      </w:r>
      <w:proofErr w:type="spellEnd"/>
      <w:r>
        <w:rPr>
          <w:i/>
          <w:iCs/>
          <w:sz w:val="20"/>
          <w:szCs w:val="20"/>
        </w:rPr>
        <w:t xml:space="preserve"> Christian </w:t>
      </w:r>
      <w:proofErr w:type="spellStart"/>
      <w:r>
        <w:rPr>
          <w:i/>
          <w:iCs/>
          <w:sz w:val="20"/>
          <w:szCs w:val="20"/>
        </w:rPr>
        <w:t>Ghurch</w:t>
      </w:r>
      <w:proofErr w:type="spellEnd"/>
      <w:r>
        <w:rPr>
          <w:i/>
          <w:iCs/>
          <w:sz w:val="20"/>
          <w:szCs w:val="20"/>
        </w:rPr>
        <w:t xml:space="preserve">, 2nd edition, by F. L. Cross and E. A. Livingstone, London/N. Y, 1974, </w:t>
      </w:r>
      <w:proofErr w:type="spellStart"/>
      <w:r>
        <w:rPr>
          <w:i/>
          <w:iCs/>
          <w:sz w:val="20"/>
          <w:szCs w:val="20"/>
        </w:rPr>
        <w:t>Flor</w:t>
      </w:r>
      <w:proofErr w:type="spellEnd"/>
      <w:r>
        <w:rPr>
          <w:i/>
          <w:iCs/>
          <w:sz w:val="20"/>
          <w:szCs w:val="20"/>
        </w:rPr>
        <w:t xml:space="preserve"> </w:t>
      </w:r>
      <w:proofErr w:type="spellStart"/>
      <w:r>
        <w:rPr>
          <w:i/>
          <w:iCs/>
          <w:sz w:val="20"/>
          <w:szCs w:val="20"/>
        </w:rPr>
        <w:t>ence</w:t>
      </w:r>
      <w:proofErr w:type="spellEnd"/>
      <w:r>
        <w:rPr>
          <w:i/>
          <w:iCs/>
          <w:sz w:val="20"/>
          <w:szCs w:val="20"/>
        </w:rPr>
        <w:t xml:space="preserve">, </w:t>
      </w:r>
      <w:proofErr w:type="spellStart"/>
      <w:r>
        <w:rPr>
          <w:i/>
          <w:iCs/>
          <w:sz w:val="20"/>
          <w:szCs w:val="20"/>
        </w:rPr>
        <w:t>touncil</w:t>
      </w:r>
      <w:proofErr w:type="spellEnd"/>
      <w:r>
        <w:rPr>
          <w:i/>
          <w:iCs/>
          <w:sz w:val="20"/>
          <w:szCs w:val="20"/>
        </w:rPr>
        <w:t xml:space="preserve"> of </w:t>
      </w:r>
      <w:r>
        <w:rPr>
          <w:sz w:val="8"/>
          <w:szCs w:val="8"/>
        </w:rPr>
        <w:t xml:space="preserve">-“. </w:t>
      </w:r>
      <w:r>
        <w:rPr>
          <w:sz w:val="26"/>
          <w:szCs w:val="26"/>
        </w:rPr>
        <w:t xml:space="preserve">} </w:t>
      </w:r>
      <w:r>
        <w:rPr>
          <w:i/>
          <w:iCs/>
          <w:sz w:val="20"/>
          <w:szCs w:val="20"/>
        </w:rPr>
        <w:t>[p. 61-62.]</w:t>
      </w:r>
    </w:p>
    <w:p w:rsidR="009A322B" w:rsidRDefault="009A322B" w:rsidP="009A322B">
      <w:pPr>
        <w:widowControl w:val="0"/>
        <w:tabs>
          <w:tab w:val="left" w:pos="470"/>
        </w:tabs>
        <w:autoSpaceDE w:val="0"/>
        <w:autoSpaceDN w:val="0"/>
        <w:adjustRightInd w:val="0"/>
        <w:spacing w:line="289" w:lineRule="exact"/>
        <w:jc w:val="both"/>
        <w:rPr>
          <w:i/>
          <w:iCs/>
          <w:sz w:val="20"/>
          <w:szCs w:val="20"/>
        </w:rPr>
      </w:pPr>
    </w:p>
    <w:p w:rsidR="009A322B" w:rsidRDefault="009A322B" w:rsidP="009A322B">
      <w:pPr>
        <w:widowControl w:val="0"/>
        <w:tabs>
          <w:tab w:val="left" w:pos="470"/>
        </w:tabs>
        <w:autoSpaceDE w:val="0"/>
        <w:autoSpaceDN w:val="0"/>
        <w:adjustRightInd w:val="0"/>
        <w:spacing w:line="289" w:lineRule="exact"/>
        <w:jc w:val="both"/>
        <w:rPr>
          <w:i/>
          <w:iCs/>
          <w:sz w:val="20"/>
          <w:szCs w:val="20"/>
        </w:rPr>
      </w:pPr>
    </w:p>
    <w:p w:rsidR="009A322B" w:rsidRDefault="009A322B" w:rsidP="009A322B">
      <w:pPr>
        <w:widowControl w:val="0"/>
        <w:tabs>
          <w:tab w:val="left" w:pos="470"/>
        </w:tabs>
        <w:autoSpaceDE w:val="0"/>
        <w:autoSpaceDN w:val="0"/>
        <w:adjustRightInd w:val="0"/>
        <w:spacing w:line="289" w:lineRule="exact"/>
        <w:jc w:val="both"/>
        <w:rPr>
          <w:i/>
          <w:iCs/>
          <w:sz w:val="20"/>
          <w:szCs w:val="20"/>
        </w:rPr>
      </w:pPr>
    </w:p>
    <w:p w:rsidR="009A322B" w:rsidRDefault="009A322B" w:rsidP="009A322B">
      <w:pPr>
        <w:widowControl w:val="0"/>
        <w:tabs>
          <w:tab w:val="left" w:pos="470"/>
        </w:tabs>
        <w:autoSpaceDE w:val="0"/>
        <w:autoSpaceDN w:val="0"/>
        <w:adjustRightInd w:val="0"/>
        <w:jc w:val="center"/>
        <w:rPr>
          <w:sz w:val="20"/>
          <w:szCs w:val="20"/>
        </w:rPr>
      </w:pPr>
      <w:r>
        <w:rPr>
          <w:sz w:val="20"/>
          <w:szCs w:val="20"/>
        </w:rPr>
        <w:t>21</w:t>
      </w:r>
    </w:p>
    <w:p w:rsidR="009A322B" w:rsidRDefault="009A322B"/>
    <w:p w:rsidR="009A322B" w:rsidRDefault="009A322B"/>
    <w:p w:rsidR="009A322B" w:rsidRDefault="009A322B"/>
    <w:p w:rsidR="009A322B" w:rsidRDefault="009A322B"/>
    <w:p w:rsidR="009A322B" w:rsidRDefault="009A322B"/>
    <w:p w:rsidR="009A322B" w:rsidRDefault="009A322B"/>
    <w:p w:rsidR="009A322B" w:rsidRDefault="009A322B"/>
    <w:p w:rsidR="009A322B" w:rsidRDefault="009A322B"/>
    <w:p w:rsidR="009A322B" w:rsidRDefault="009A322B"/>
    <w:p w:rsidR="009A322B" w:rsidRDefault="009A322B"/>
    <w:p w:rsidR="009A322B" w:rsidRDefault="009A322B"/>
    <w:p w:rsidR="009A322B" w:rsidRDefault="009A322B"/>
    <w:p w:rsidR="009A322B" w:rsidRDefault="009A322B"/>
    <w:p w:rsidR="009A322B" w:rsidRDefault="009A322B"/>
    <w:p w:rsidR="009A322B" w:rsidRDefault="009A322B" w:rsidP="009A322B">
      <w:pPr>
        <w:widowControl w:val="0"/>
        <w:tabs>
          <w:tab w:val="left" w:pos="464"/>
        </w:tabs>
        <w:autoSpaceDE w:val="0"/>
        <w:autoSpaceDN w:val="0"/>
        <w:adjustRightInd w:val="0"/>
        <w:ind w:left="464"/>
        <w:jc w:val="both"/>
      </w:pPr>
      <w:r>
        <w:t>THE “MORAL’ ASPECT OF THE FILIOQUE</w:t>
      </w:r>
    </w:p>
    <w:p w:rsidR="009A322B" w:rsidRDefault="009A322B" w:rsidP="009A322B">
      <w:pPr>
        <w:widowControl w:val="0"/>
        <w:tabs>
          <w:tab w:val="left" w:pos="515"/>
          <w:tab w:val="left" w:pos="776"/>
        </w:tabs>
        <w:autoSpaceDE w:val="0"/>
        <w:autoSpaceDN w:val="0"/>
        <w:adjustRightInd w:val="0"/>
        <w:spacing w:line="283" w:lineRule="exact"/>
        <w:ind w:firstLine="515"/>
        <w:jc w:val="both"/>
      </w:pPr>
      <w:r>
        <w:rPr>
          <w:i/>
          <w:iCs/>
          <w:sz w:val="20"/>
          <w:szCs w:val="20"/>
        </w:rPr>
        <w:t>+</w:t>
      </w:r>
      <w:r>
        <w:rPr>
          <w:i/>
          <w:iCs/>
          <w:sz w:val="20"/>
          <w:szCs w:val="20"/>
        </w:rPr>
        <w:tab/>
      </w:r>
      <w:r>
        <w:t xml:space="preserve">By arrogating this right (of modifications or explanations of the Creed to itself, one part of the Church, </w:t>
      </w:r>
      <w:proofErr w:type="spellStart"/>
      <w:r>
        <w:t>Khomiakov</w:t>
      </w:r>
      <w:proofErr w:type="spellEnd"/>
      <w:r>
        <w:t xml:space="preserve"> says,” was destroying the equality of rights between the various com</w:t>
      </w:r>
      <w:r>
        <w:softHyphen/>
        <w:t xml:space="preserve">munities, and the central importance of unity of spirit and love, on which were based all the concepts of the primitive Christian community.” ‘This pride of the separated Churches...was a crime before God and before Holy Church.” </w:t>
      </w:r>
      <w:proofErr w:type="gramStart"/>
      <w:r>
        <w:rPr>
          <w:i/>
          <w:iCs/>
          <w:sz w:val="20"/>
          <w:szCs w:val="20"/>
        </w:rPr>
        <w:t>{</w:t>
      </w:r>
      <w:proofErr w:type="spellStart"/>
      <w:r>
        <w:rPr>
          <w:i/>
          <w:iCs/>
          <w:sz w:val="20"/>
          <w:szCs w:val="20"/>
        </w:rPr>
        <w:t>Bobrinskoy</w:t>
      </w:r>
      <w:proofErr w:type="spellEnd"/>
      <w:r>
        <w:rPr>
          <w:i/>
          <w:iCs/>
          <w:sz w:val="20"/>
          <w:szCs w:val="20"/>
        </w:rPr>
        <w:t xml:space="preserve"> in </w:t>
      </w:r>
      <w:proofErr w:type="spellStart"/>
      <w:r>
        <w:rPr>
          <w:i/>
          <w:iCs/>
          <w:sz w:val="20"/>
          <w:szCs w:val="20"/>
        </w:rPr>
        <w:t>Visher</w:t>
      </w:r>
      <w:proofErr w:type="spellEnd"/>
      <w:r>
        <w:rPr>
          <w:i/>
          <w:iCs/>
          <w:sz w:val="20"/>
          <w:szCs w:val="20"/>
        </w:rPr>
        <w:t xml:space="preserve">: Spirit of God, Spirit of Christ, WCC, </w:t>
      </w:r>
      <w:r>
        <w:rPr>
          <w:i/>
          <w:iCs/>
        </w:rPr>
        <w:t xml:space="preserve">p139} </w:t>
      </w:r>
      <w:r>
        <w:t>p. 64.</w:t>
      </w:r>
      <w:proofErr w:type="gramEnd"/>
    </w:p>
    <w:p w:rsidR="009A322B" w:rsidRDefault="009A322B" w:rsidP="009A322B">
      <w:pPr>
        <w:widowControl w:val="0"/>
        <w:tabs>
          <w:tab w:val="left" w:pos="515"/>
          <w:tab w:val="left" w:pos="776"/>
        </w:tabs>
        <w:autoSpaceDE w:val="0"/>
        <w:autoSpaceDN w:val="0"/>
        <w:adjustRightInd w:val="0"/>
        <w:spacing w:line="283" w:lineRule="exact"/>
        <w:jc w:val="both"/>
      </w:pPr>
    </w:p>
    <w:p w:rsidR="009A322B" w:rsidRDefault="009A322B" w:rsidP="009A322B">
      <w:pPr>
        <w:widowControl w:val="0"/>
        <w:tabs>
          <w:tab w:val="left" w:pos="515"/>
          <w:tab w:val="left" w:pos="776"/>
        </w:tabs>
        <w:autoSpaceDE w:val="0"/>
        <w:autoSpaceDN w:val="0"/>
        <w:adjustRightInd w:val="0"/>
        <w:spacing w:line="283" w:lineRule="exact"/>
        <w:ind w:firstLine="515"/>
        <w:jc w:val="both"/>
      </w:pPr>
      <w:r>
        <w:rPr>
          <w:i/>
          <w:iCs/>
          <w:sz w:val="20"/>
          <w:szCs w:val="20"/>
        </w:rPr>
        <w:t>+</w:t>
      </w:r>
      <w:r>
        <w:rPr>
          <w:i/>
          <w:iCs/>
          <w:sz w:val="20"/>
          <w:szCs w:val="20"/>
        </w:rPr>
        <w:tab/>
      </w:r>
      <w:r>
        <w:t>[</w:t>
      </w:r>
      <w:proofErr w:type="spellStart"/>
      <w:r>
        <w:t>Bobrinskoy</w:t>
      </w:r>
      <w:proofErr w:type="spellEnd"/>
      <w:r>
        <w:t xml:space="preserve"> then refers to S. </w:t>
      </w:r>
      <w:proofErr w:type="spellStart"/>
      <w:r>
        <w:t>Bulgakov</w:t>
      </w:r>
      <w:proofErr w:type="spellEnd"/>
      <w:r>
        <w:t xml:space="preserve"> who “comments that in the </w:t>
      </w:r>
      <w:proofErr w:type="spellStart"/>
      <w:r>
        <w:rPr>
          <w:i/>
          <w:iCs/>
        </w:rPr>
        <w:t>filioquist</w:t>
      </w:r>
      <w:proofErr w:type="spellEnd"/>
      <w:r>
        <w:rPr>
          <w:i/>
          <w:iCs/>
        </w:rPr>
        <w:t xml:space="preserve"> </w:t>
      </w:r>
      <w:r>
        <w:t>controversy the dogmatic problem had be</w:t>
      </w:r>
      <w:r>
        <w:softHyphen/>
        <w:t>come an instrument of domination and of self-</w:t>
      </w:r>
      <w:proofErr w:type="spellStart"/>
      <w:r>
        <w:t>defence</w:t>
      </w:r>
      <w:proofErr w:type="spellEnd"/>
      <w:r>
        <w:t xml:space="preserve">, so that the </w:t>
      </w:r>
      <w:proofErr w:type="spellStart"/>
      <w:r>
        <w:rPr>
          <w:i/>
          <w:iCs/>
        </w:rPr>
        <w:t>filioque</w:t>
      </w:r>
      <w:proofErr w:type="spellEnd"/>
      <w:r>
        <w:rPr>
          <w:i/>
          <w:iCs/>
        </w:rPr>
        <w:t xml:space="preserve"> </w:t>
      </w:r>
      <w:r>
        <w:t xml:space="preserve">became the symbol of papal absolutism or, on the other side, that of its negation; that is why, for the Greeks at Florence, the question of the insertion of the </w:t>
      </w:r>
      <w:proofErr w:type="spellStart"/>
      <w:r>
        <w:rPr>
          <w:i/>
          <w:iCs/>
        </w:rPr>
        <w:t>filioque</w:t>
      </w:r>
      <w:proofErr w:type="spellEnd"/>
      <w:r>
        <w:rPr>
          <w:i/>
          <w:iCs/>
        </w:rPr>
        <w:t xml:space="preserve"> </w:t>
      </w:r>
      <w:r>
        <w:t xml:space="preserve">in the Creed was more important than its dogmatic content.” </w:t>
      </w:r>
      <w:proofErr w:type="gramStart"/>
      <w:r>
        <w:rPr>
          <w:i/>
          <w:iCs/>
          <w:sz w:val="20"/>
          <w:szCs w:val="20"/>
        </w:rPr>
        <w:t>{</w:t>
      </w:r>
      <w:proofErr w:type="spellStart"/>
      <w:r>
        <w:rPr>
          <w:i/>
          <w:iCs/>
          <w:sz w:val="20"/>
          <w:szCs w:val="20"/>
        </w:rPr>
        <w:t>Bobrinskoy</w:t>
      </w:r>
      <w:proofErr w:type="spellEnd"/>
      <w:r>
        <w:rPr>
          <w:i/>
          <w:iCs/>
          <w:sz w:val="20"/>
          <w:szCs w:val="20"/>
        </w:rPr>
        <w:t xml:space="preserve"> in J/</w:t>
      </w:r>
      <w:proofErr w:type="spellStart"/>
      <w:r>
        <w:rPr>
          <w:i/>
          <w:iCs/>
          <w:sz w:val="20"/>
          <w:szCs w:val="20"/>
        </w:rPr>
        <w:t>ischer</w:t>
      </w:r>
      <w:proofErr w:type="spellEnd"/>
      <w:r>
        <w:rPr>
          <w:i/>
          <w:iCs/>
          <w:sz w:val="20"/>
          <w:szCs w:val="20"/>
        </w:rPr>
        <w:t xml:space="preserve">, </w:t>
      </w:r>
      <w:r>
        <w:rPr>
          <w:i/>
          <w:iCs/>
        </w:rPr>
        <w:t>p. 140.}</w:t>
      </w:r>
      <w:proofErr w:type="gramEnd"/>
      <w:r>
        <w:rPr>
          <w:i/>
          <w:iCs/>
        </w:rPr>
        <w:t xml:space="preserve"> </w:t>
      </w:r>
      <w:r>
        <w:t>[p. 64-65]</w:t>
      </w:r>
    </w:p>
    <w:p w:rsidR="009A322B" w:rsidRDefault="009A322B" w:rsidP="009A322B">
      <w:pPr>
        <w:widowControl w:val="0"/>
        <w:tabs>
          <w:tab w:val="left" w:pos="515"/>
          <w:tab w:val="left" w:pos="776"/>
        </w:tabs>
        <w:autoSpaceDE w:val="0"/>
        <w:autoSpaceDN w:val="0"/>
        <w:adjustRightInd w:val="0"/>
        <w:spacing w:line="283" w:lineRule="exact"/>
        <w:jc w:val="both"/>
      </w:pPr>
    </w:p>
    <w:p w:rsidR="009A322B" w:rsidRDefault="009A322B" w:rsidP="009A322B">
      <w:pPr>
        <w:widowControl w:val="0"/>
        <w:tabs>
          <w:tab w:val="left" w:pos="515"/>
          <w:tab w:val="left" w:pos="776"/>
        </w:tabs>
        <w:autoSpaceDE w:val="0"/>
        <w:autoSpaceDN w:val="0"/>
        <w:adjustRightInd w:val="0"/>
        <w:spacing w:line="283" w:lineRule="exact"/>
        <w:jc w:val="both"/>
      </w:pPr>
    </w:p>
    <w:p w:rsidR="009A322B" w:rsidRDefault="009A322B" w:rsidP="009A322B">
      <w:pPr>
        <w:widowControl w:val="0"/>
        <w:tabs>
          <w:tab w:val="left" w:pos="204"/>
        </w:tabs>
        <w:autoSpaceDE w:val="0"/>
        <w:autoSpaceDN w:val="0"/>
        <w:adjustRightInd w:val="0"/>
        <w:spacing w:line="294" w:lineRule="exact"/>
        <w:jc w:val="both"/>
        <w:rPr>
          <w:b/>
          <w:bCs/>
        </w:rPr>
      </w:pPr>
      <w:proofErr w:type="gramStart"/>
      <w:r>
        <w:rPr>
          <w:b/>
          <w:bCs/>
        </w:rPr>
        <w:t>2.BIBLICAL</w:t>
      </w:r>
      <w:proofErr w:type="gramEnd"/>
      <w:r>
        <w:rPr>
          <w:b/>
          <w:bCs/>
        </w:rPr>
        <w:t xml:space="preserve">, THEOLOGICAL </w:t>
      </w:r>
      <w:r>
        <w:t xml:space="preserve">AND PATRISTIC EVIDENCE </w:t>
      </w:r>
      <w:r>
        <w:rPr>
          <w:b/>
          <w:bCs/>
        </w:rPr>
        <w:t>OF THE PROCESSION OF THE HOLY SPIRIT</w:t>
      </w:r>
    </w:p>
    <w:p w:rsidR="009A322B" w:rsidRDefault="009A322B" w:rsidP="009A322B">
      <w:pPr>
        <w:widowControl w:val="0"/>
        <w:tabs>
          <w:tab w:val="left" w:pos="453"/>
        </w:tabs>
        <w:autoSpaceDE w:val="0"/>
        <w:autoSpaceDN w:val="0"/>
        <w:adjustRightInd w:val="0"/>
        <w:spacing w:line="289" w:lineRule="exact"/>
        <w:ind w:firstLine="453"/>
        <w:jc w:val="both"/>
      </w:pPr>
      <w:r>
        <w:rPr>
          <w:b/>
          <w:bCs/>
        </w:rPr>
        <w:t xml:space="preserve">St. Ambrose: </w:t>
      </w:r>
      <w:r>
        <w:t xml:space="preserve">Although </w:t>
      </w:r>
      <w:proofErr w:type="spellStart"/>
      <w:r>
        <w:t>Haugh</w:t>
      </w:r>
      <w:proofErr w:type="spellEnd"/>
      <w:r>
        <w:t xml:space="preserve"> quotes one text which in his view “certainly implies the procession of the Spirit from the Farther and the Son,” yet Kelly is in the opinion that all the texts of St. Ambrose refer to the Spirit’s external mission. (p.</w:t>
      </w:r>
      <w:r>
        <w:rPr>
          <w:vertAlign w:val="superscript"/>
        </w:rPr>
        <w:t xml:space="preserve">1 </w:t>
      </w:r>
      <w:r>
        <w:t>1)</w:t>
      </w:r>
    </w:p>
    <w:p w:rsidR="009A322B" w:rsidRDefault="009A322B" w:rsidP="009A322B">
      <w:pPr>
        <w:widowControl w:val="0"/>
        <w:tabs>
          <w:tab w:val="left" w:pos="453"/>
        </w:tabs>
        <w:autoSpaceDE w:val="0"/>
        <w:autoSpaceDN w:val="0"/>
        <w:adjustRightInd w:val="0"/>
        <w:spacing w:line="289" w:lineRule="exact"/>
        <w:jc w:val="both"/>
      </w:pPr>
    </w:p>
    <w:p w:rsidR="009A322B" w:rsidRDefault="009A322B" w:rsidP="009A322B">
      <w:pPr>
        <w:widowControl w:val="0"/>
        <w:tabs>
          <w:tab w:val="left" w:pos="453"/>
        </w:tabs>
        <w:autoSpaceDE w:val="0"/>
        <w:autoSpaceDN w:val="0"/>
        <w:adjustRightInd w:val="0"/>
        <w:spacing w:line="289" w:lineRule="exact"/>
        <w:ind w:firstLine="453"/>
        <w:jc w:val="both"/>
      </w:pPr>
      <w:r>
        <w:t xml:space="preserve">St. Augustine: St. Augustine, however, “was aware of the distinction between essence and hypostasis (person) in God but he did not, by his own admission, quite understand it. He clearly distinguished between the generation of the Son and the </w:t>
      </w:r>
      <w:proofErr w:type="spellStart"/>
      <w:r>
        <w:t>proces</w:t>
      </w:r>
      <w:proofErr w:type="spellEnd"/>
      <w:r>
        <w:t xml:space="preserve"> </w:t>
      </w:r>
      <w:proofErr w:type="spellStart"/>
      <w:r>
        <w:t>sion</w:t>
      </w:r>
      <w:proofErr w:type="spellEnd"/>
      <w:r>
        <w:t xml:space="preserve"> of the Spirit, but was confused about why the Spirit who is also derived from the Father is not another ‘Son’ because </w:t>
      </w:r>
      <w:proofErr w:type="spellStart"/>
      <w:r>
        <w:t>Augus</w:t>
      </w:r>
      <w:proofErr w:type="spellEnd"/>
      <w:r>
        <w:t xml:space="preserve"> tine thought that the manner of generation and the manner of procession might possibly be rationally explained (although he in the end admitted that he was himself unable to do it)... Thus, while</w:t>
      </w:r>
    </w:p>
    <w:p w:rsidR="009A322B" w:rsidRDefault="009A322B" w:rsidP="009A322B">
      <w:pPr>
        <w:widowControl w:val="0"/>
        <w:tabs>
          <w:tab w:val="left" w:pos="453"/>
        </w:tabs>
        <w:autoSpaceDE w:val="0"/>
        <w:autoSpaceDN w:val="0"/>
        <w:adjustRightInd w:val="0"/>
        <w:spacing w:line="289" w:lineRule="exact"/>
        <w:jc w:val="both"/>
      </w:pPr>
    </w:p>
    <w:p w:rsidR="009A322B" w:rsidRDefault="009A322B" w:rsidP="009A322B">
      <w:pPr>
        <w:widowControl w:val="0"/>
        <w:tabs>
          <w:tab w:val="left" w:pos="453"/>
        </w:tabs>
        <w:autoSpaceDE w:val="0"/>
        <w:autoSpaceDN w:val="0"/>
        <w:adjustRightInd w:val="0"/>
        <w:spacing w:line="289" w:lineRule="exact"/>
        <w:jc w:val="both"/>
      </w:pPr>
    </w:p>
    <w:p w:rsidR="009A322B" w:rsidRDefault="009A322B" w:rsidP="009A322B">
      <w:pPr>
        <w:widowControl w:val="0"/>
        <w:tabs>
          <w:tab w:val="left" w:pos="453"/>
        </w:tabs>
        <w:autoSpaceDE w:val="0"/>
        <w:autoSpaceDN w:val="0"/>
        <w:adjustRightInd w:val="0"/>
        <w:spacing w:line="289" w:lineRule="exact"/>
        <w:jc w:val="both"/>
      </w:pPr>
    </w:p>
    <w:p w:rsidR="009A322B" w:rsidRDefault="009A322B" w:rsidP="009A322B">
      <w:pPr>
        <w:widowControl w:val="0"/>
        <w:tabs>
          <w:tab w:val="left" w:pos="453"/>
        </w:tabs>
        <w:autoSpaceDE w:val="0"/>
        <w:autoSpaceDN w:val="0"/>
        <w:adjustRightInd w:val="0"/>
        <w:jc w:val="center"/>
        <w:rPr>
          <w:b/>
          <w:bCs/>
          <w:sz w:val="20"/>
          <w:szCs w:val="20"/>
        </w:rPr>
      </w:pPr>
      <w:r>
        <w:rPr>
          <w:b/>
          <w:bCs/>
          <w:sz w:val="20"/>
          <w:szCs w:val="20"/>
        </w:rPr>
        <w:t>22</w:t>
      </w:r>
    </w:p>
    <w:p w:rsidR="009A322B" w:rsidRDefault="009A322B"/>
    <w:p w:rsidR="009A322B" w:rsidRDefault="009A322B"/>
    <w:p w:rsidR="009A322B" w:rsidRDefault="009A322B"/>
    <w:p w:rsidR="009A322B" w:rsidRDefault="009A322B"/>
    <w:p w:rsidR="009A322B" w:rsidRDefault="009A322B"/>
    <w:p w:rsidR="009A322B" w:rsidRDefault="009A322B"/>
    <w:p w:rsidR="009A322B" w:rsidRDefault="009A322B"/>
    <w:p w:rsidR="009A322B" w:rsidRDefault="009A322B"/>
    <w:p w:rsidR="009A322B" w:rsidRDefault="009A322B"/>
    <w:p w:rsidR="009A322B" w:rsidRDefault="009A322B"/>
    <w:p w:rsidR="009A322B" w:rsidRDefault="009A322B"/>
    <w:p w:rsidR="009A322B" w:rsidRDefault="009A322B"/>
    <w:p w:rsidR="009A322B" w:rsidRDefault="009A322B" w:rsidP="009A322B">
      <w:pPr>
        <w:widowControl w:val="0"/>
        <w:tabs>
          <w:tab w:val="left" w:pos="204"/>
        </w:tabs>
        <w:autoSpaceDE w:val="0"/>
        <w:autoSpaceDN w:val="0"/>
        <w:adjustRightInd w:val="0"/>
        <w:spacing w:line="289" w:lineRule="exact"/>
        <w:jc w:val="both"/>
      </w:pPr>
      <w:proofErr w:type="gramStart"/>
      <w:r>
        <w:lastRenderedPageBreak/>
        <w:t>affirming</w:t>
      </w:r>
      <w:proofErr w:type="gramEnd"/>
      <w:r>
        <w:t xml:space="preserve"> throughout his work the unity as well as the individuality of the persons of the Trinity, Augustine </w:t>
      </w:r>
      <w:proofErr w:type="spellStart"/>
      <w:r>
        <w:t>neverthe</w:t>
      </w:r>
      <w:proofErr w:type="spellEnd"/>
      <w:r>
        <w:t xml:space="preserve"> less unsuspect</w:t>
      </w:r>
      <w:r>
        <w:softHyphen/>
        <w:t xml:space="preserve">ingly confuses their individual properties accord </w:t>
      </w:r>
      <w:proofErr w:type="spellStart"/>
      <w:r>
        <w:t>ing</w:t>
      </w:r>
      <w:proofErr w:type="spellEnd"/>
      <w:r>
        <w:t xml:space="preserve"> to the ter</w:t>
      </w:r>
      <w:r>
        <w:softHyphen/>
        <w:t>minology of the second Council”</w:t>
      </w:r>
    </w:p>
    <w:p w:rsidR="009A322B" w:rsidRDefault="009A322B" w:rsidP="009A322B">
      <w:pPr>
        <w:widowControl w:val="0"/>
        <w:tabs>
          <w:tab w:val="left" w:pos="204"/>
        </w:tabs>
        <w:autoSpaceDE w:val="0"/>
        <w:autoSpaceDN w:val="0"/>
        <w:adjustRightInd w:val="0"/>
        <w:spacing w:line="289" w:lineRule="exact"/>
        <w:jc w:val="both"/>
      </w:pPr>
    </w:p>
    <w:p w:rsidR="009A322B" w:rsidRDefault="009A322B" w:rsidP="009A322B">
      <w:pPr>
        <w:widowControl w:val="0"/>
        <w:tabs>
          <w:tab w:val="left" w:pos="453"/>
        </w:tabs>
        <w:autoSpaceDE w:val="0"/>
        <w:autoSpaceDN w:val="0"/>
        <w:adjustRightInd w:val="0"/>
        <w:spacing w:line="289" w:lineRule="exact"/>
        <w:ind w:firstLine="453"/>
        <w:jc w:val="both"/>
      </w:pPr>
      <w:r>
        <w:t xml:space="preserve">Hanson also says, “I do not think that Augustine was wise in suggesting that the Son and the Spirit derive from the substance or </w:t>
      </w:r>
      <w:proofErr w:type="spellStart"/>
      <w:r>
        <w:t>essentia</w:t>
      </w:r>
      <w:proofErr w:type="spellEnd"/>
      <w:r>
        <w:t xml:space="preserve"> of the Trinity and not from the Father’s hypostasis. In Augustine’s theology the theory did not produce happy results.” (p. 15, 16)</w:t>
      </w:r>
    </w:p>
    <w:p w:rsidR="009A322B" w:rsidRDefault="009A322B" w:rsidP="009A322B">
      <w:pPr>
        <w:widowControl w:val="0"/>
        <w:tabs>
          <w:tab w:val="left" w:pos="453"/>
        </w:tabs>
        <w:autoSpaceDE w:val="0"/>
        <w:autoSpaceDN w:val="0"/>
        <w:adjustRightInd w:val="0"/>
        <w:spacing w:line="289" w:lineRule="exact"/>
        <w:jc w:val="both"/>
      </w:pPr>
    </w:p>
    <w:p w:rsidR="009A322B" w:rsidRDefault="009A322B" w:rsidP="009A322B">
      <w:pPr>
        <w:widowControl w:val="0"/>
        <w:tabs>
          <w:tab w:val="left" w:pos="453"/>
        </w:tabs>
        <w:autoSpaceDE w:val="0"/>
        <w:autoSpaceDN w:val="0"/>
        <w:adjustRightInd w:val="0"/>
        <w:spacing w:line="289" w:lineRule="exact"/>
        <w:ind w:firstLine="453"/>
        <w:jc w:val="both"/>
      </w:pPr>
      <w:r>
        <w:rPr>
          <w:b/>
          <w:bCs/>
        </w:rPr>
        <w:t xml:space="preserve">Mark of Ephesus: </w:t>
      </w:r>
      <w:r>
        <w:t>On the other hand, certain Fathers, says Mark, have suggested by the formula ‘through the Son’ “not the Holy Spirit’s origin, but his procession which is simultaneous with the begetting of the Son from the Father. Therefore ‘through’ here means not ‘from’ but ‘with’ or ‘together’ as Gregory of Nyssa makes clear.” (p.29)</w:t>
      </w:r>
    </w:p>
    <w:p w:rsidR="009A322B" w:rsidRDefault="009A322B" w:rsidP="009A322B">
      <w:pPr>
        <w:widowControl w:val="0"/>
        <w:tabs>
          <w:tab w:val="left" w:pos="453"/>
        </w:tabs>
        <w:autoSpaceDE w:val="0"/>
        <w:autoSpaceDN w:val="0"/>
        <w:adjustRightInd w:val="0"/>
        <w:spacing w:line="289" w:lineRule="exact"/>
        <w:jc w:val="both"/>
      </w:pPr>
    </w:p>
    <w:p w:rsidR="009A322B" w:rsidRDefault="009A322B" w:rsidP="009A322B">
      <w:pPr>
        <w:widowControl w:val="0"/>
        <w:tabs>
          <w:tab w:val="left" w:pos="453"/>
        </w:tabs>
        <w:autoSpaceDE w:val="0"/>
        <w:autoSpaceDN w:val="0"/>
        <w:adjustRightInd w:val="0"/>
        <w:spacing w:line="289" w:lineRule="exact"/>
        <w:ind w:firstLine="453"/>
        <w:jc w:val="both"/>
      </w:pPr>
      <w:proofErr w:type="spellStart"/>
      <w:r>
        <w:t>Photius</w:t>
      </w:r>
      <w:proofErr w:type="spellEnd"/>
      <w:r>
        <w:t xml:space="preserve">: </w:t>
      </w:r>
      <w:proofErr w:type="spellStart"/>
      <w:r>
        <w:t>Photius</w:t>
      </w:r>
      <w:proofErr w:type="spellEnd"/>
      <w:r>
        <w:t xml:space="preserve"> also, following suit to other fathers, inter</w:t>
      </w:r>
      <w:r>
        <w:softHyphen/>
        <w:t>prets the patristic formula ‘through the Son’ on the grounds of ‘</w:t>
      </w:r>
      <w:proofErr w:type="spellStart"/>
      <w:r>
        <w:t>economia</w:t>
      </w:r>
      <w:proofErr w:type="spellEnd"/>
      <w:r>
        <w:t>’ and not ‘</w:t>
      </w:r>
      <w:proofErr w:type="spellStart"/>
      <w:r>
        <w:t>theologia</w:t>
      </w:r>
      <w:proofErr w:type="spellEnd"/>
      <w:r>
        <w:t xml:space="preserve">.’ </w:t>
      </w:r>
      <w:proofErr w:type="gramStart"/>
      <w:r>
        <w:t xml:space="preserve">For </w:t>
      </w:r>
      <w:proofErr w:type="spellStart"/>
      <w:r>
        <w:t>he</w:t>
      </w:r>
      <w:proofErr w:type="spellEnd"/>
      <w:r>
        <w:t xml:space="preserve"> distinguishes between the essence and the energies of God, but he restricts these energies to the gifts of the Holy Spirit.</w:t>
      </w:r>
      <w:proofErr w:type="gramEnd"/>
      <w:r>
        <w:t xml:space="preserve"> By opposing the eternal procession of the Holy Spirit from the Father (alone) to the Spirit’s temporal mission from the Son, he had accepted the procession of the Holy Spirit through the Son as a consequence of the economy of Incarnation. (p. 29)</w:t>
      </w:r>
    </w:p>
    <w:p w:rsidR="009A322B" w:rsidRDefault="009A322B" w:rsidP="009A322B">
      <w:pPr>
        <w:widowControl w:val="0"/>
        <w:tabs>
          <w:tab w:val="left" w:pos="453"/>
        </w:tabs>
        <w:autoSpaceDE w:val="0"/>
        <w:autoSpaceDN w:val="0"/>
        <w:adjustRightInd w:val="0"/>
        <w:spacing w:line="289" w:lineRule="exact"/>
        <w:jc w:val="both"/>
      </w:pPr>
    </w:p>
    <w:p w:rsidR="009A322B" w:rsidRDefault="009A322B" w:rsidP="009A322B">
      <w:pPr>
        <w:widowControl w:val="0"/>
        <w:tabs>
          <w:tab w:val="left" w:pos="453"/>
        </w:tabs>
        <w:autoSpaceDE w:val="0"/>
        <w:autoSpaceDN w:val="0"/>
        <w:adjustRightInd w:val="0"/>
        <w:spacing w:line="289" w:lineRule="exact"/>
        <w:ind w:firstLine="453"/>
        <w:jc w:val="both"/>
      </w:pPr>
      <w:r>
        <w:rPr>
          <w:b/>
          <w:bCs/>
        </w:rPr>
        <w:t xml:space="preserve">St. Athanasius: </w:t>
      </w:r>
      <w:r>
        <w:t xml:space="preserve">In the authentic works of St. </w:t>
      </w:r>
      <w:proofErr w:type="spellStart"/>
      <w:r>
        <w:t>Athanasius,”he</w:t>
      </w:r>
      <w:proofErr w:type="spellEnd"/>
      <w:r>
        <w:t xml:space="preserve"> nowhere states explicitly that the Holy Spirit proceeds Divinity rather than the origin of the Holy Spirit, so he stresses the inseparability of the Spirit from the Son.</w:t>
      </w:r>
    </w:p>
    <w:p w:rsidR="009A322B" w:rsidRDefault="009A322B" w:rsidP="009A322B">
      <w:pPr>
        <w:widowControl w:val="0"/>
        <w:tabs>
          <w:tab w:val="left" w:pos="453"/>
        </w:tabs>
        <w:autoSpaceDE w:val="0"/>
        <w:autoSpaceDN w:val="0"/>
        <w:adjustRightInd w:val="0"/>
        <w:spacing w:line="289" w:lineRule="exact"/>
        <w:jc w:val="both"/>
      </w:pPr>
    </w:p>
    <w:p w:rsidR="009A322B" w:rsidRDefault="009A322B" w:rsidP="009A322B">
      <w:pPr>
        <w:widowControl w:val="0"/>
        <w:tabs>
          <w:tab w:val="left" w:pos="453"/>
        </w:tabs>
        <w:autoSpaceDE w:val="0"/>
        <w:autoSpaceDN w:val="0"/>
        <w:adjustRightInd w:val="0"/>
        <w:spacing w:line="289" w:lineRule="exact"/>
        <w:ind w:firstLine="453"/>
        <w:jc w:val="both"/>
      </w:pPr>
      <w:r>
        <w:t xml:space="preserve">In the </w:t>
      </w:r>
      <w:proofErr w:type="spellStart"/>
      <w:r>
        <w:t>Athanasian</w:t>
      </w:r>
      <w:proofErr w:type="spellEnd"/>
      <w:r>
        <w:t xml:space="preserve"> teaching, says </w:t>
      </w:r>
      <w:proofErr w:type="spellStart"/>
      <w:r>
        <w:t>Shapland,”the</w:t>
      </w:r>
      <w:proofErr w:type="spellEnd"/>
      <w:r>
        <w:t xml:space="preserve"> Spirit de rives His existence from the Father and receives His mission from the Son; and the former relationship is manifested in and </w:t>
      </w:r>
      <w:proofErr w:type="spellStart"/>
      <w:r>
        <w:t>appre</w:t>
      </w:r>
      <w:proofErr w:type="spellEnd"/>
    </w:p>
    <w:p w:rsidR="009A322B" w:rsidRDefault="009A322B" w:rsidP="009A322B">
      <w:pPr>
        <w:widowControl w:val="0"/>
        <w:tabs>
          <w:tab w:val="left" w:pos="453"/>
        </w:tabs>
        <w:autoSpaceDE w:val="0"/>
        <w:autoSpaceDN w:val="0"/>
        <w:adjustRightInd w:val="0"/>
        <w:spacing w:line="289" w:lineRule="exact"/>
        <w:jc w:val="both"/>
      </w:pPr>
    </w:p>
    <w:p w:rsidR="009A322B" w:rsidRDefault="009A322B" w:rsidP="009A322B">
      <w:pPr>
        <w:widowControl w:val="0"/>
        <w:tabs>
          <w:tab w:val="left" w:pos="453"/>
        </w:tabs>
        <w:autoSpaceDE w:val="0"/>
        <w:autoSpaceDN w:val="0"/>
        <w:adjustRightInd w:val="0"/>
        <w:spacing w:line="289" w:lineRule="exact"/>
        <w:jc w:val="both"/>
      </w:pPr>
    </w:p>
    <w:p w:rsidR="009A322B" w:rsidRDefault="009A322B" w:rsidP="009A322B">
      <w:pPr>
        <w:widowControl w:val="0"/>
        <w:tabs>
          <w:tab w:val="left" w:pos="453"/>
        </w:tabs>
        <w:autoSpaceDE w:val="0"/>
        <w:autoSpaceDN w:val="0"/>
        <w:adjustRightInd w:val="0"/>
        <w:spacing w:line="289" w:lineRule="exact"/>
        <w:jc w:val="both"/>
      </w:pPr>
    </w:p>
    <w:p w:rsidR="009A322B" w:rsidRDefault="009A322B" w:rsidP="009A322B">
      <w:pPr>
        <w:widowControl w:val="0"/>
        <w:tabs>
          <w:tab w:val="left" w:pos="453"/>
        </w:tabs>
        <w:autoSpaceDE w:val="0"/>
        <w:autoSpaceDN w:val="0"/>
        <w:adjustRightInd w:val="0"/>
        <w:jc w:val="center"/>
        <w:rPr>
          <w:b/>
          <w:bCs/>
          <w:sz w:val="20"/>
          <w:szCs w:val="20"/>
        </w:rPr>
      </w:pPr>
      <w:r>
        <w:rPr>
          <w:b/>
          <w:bCs/>
          <w:sz w:val="20"/>
          <w:szCs w:val="20"/>
        </w:rPr>
        <w:t>23</w:t>
      </w:r>
    </w:p>
    <w:p w:rsidR="009A322B" w:rsidRDefault="009A322B"/>
    <w:p w:rsidR="009A322B" w:rsidRDefault="009A322B"/>
    <w:p w:rsidR="009A322B" w:rsidRDefault="009A322B"/>
    <w:p w:rsidR="009A322B" w:rsidRDefault="009A322B"/>
    <w:p w:rsidR="009A322B" w:rsidRDefault="009A322B"/>
    <w:p w:rsidR="009A322B" w:rsidRDefault="009A322B"/>
    <w:p w:rsidR="009A322B" w:rsidRDefault="009A322B"/>
    <w:p w:rsidR="009A322B" w:rsidRDefault="009A322B"/>
    <w:p w:rsidR="009A322B" w:rsidRDefault="009A322B"/>
    <w:p w:rsidR="009A322B" w:rsidRDefault="009A322B"/>
    <w:p w:rsidR="009A322B" w:rsidRDefault="009A322B"/>
    <w:p w:rsidR="009A322B" w:rsidRDefault="009A322B"/>
    <w:p w:rsidR="009A322B" w:rsidRDefault="009A322B"/>
    <w:p w:rsidR="009A322B" w:rsidRDefault="009A322B"/>
    <w:p w:rsidR="009A322B" w:rsidRDefault="009A322B"/>
    <w:p w:rsidR="009A322B" w:rsidRDefault="009A322B" w:rsidP="009A322B">
      <w:pPr>
        <w:widowControl w:val="0"/>
        <w:tabs>
          <w:tab w:val="left" w:pos="204"/>
        </w:tabs>
        <w:autoSpaceDE w:val="0"/>
        <w:autoSpaceDN w:val="0"/>
        <w:adjustRightInd w:val="0"/>
        <w:spacing w:line="289" w:lineRule="exact"/>
        <w:jc w:val="both"/>
        <w:rPr>
          <w:i/>
          <w:iCs/>
          <w:sz w:val="26"/>
          <w:szCs w:val="26"/>
        </w:rPr>
      </w:pPr>
      <w:proofErr w:type="spellStart"/>
      <w:proofErr w:type="gramStart"/>
      <w:r>
        <w:rPr>
          <w:sz w:val="26"/>
          <w:szCs w:val="26"/>
        </w:rPr>
        <w:lastRenderedPageBreak/>
        <w:t>hended</w:t>
      </w:r>
      <w:proofErr w:type="spellEnd"/>
      <w:proofErr w:type="gramEnd"/>
      <w:r>
        <w:rPr>
          <w:sz w:val="26"/>
          <w:szCs w:val="26"/>
        </w:rPr>
        <w:t xml:space="preserve"> from that latter”. God the Father is the unique </w:t>
      </w:r>
      <w:proofErr w:type="spellStart"/>
      <w:r>
        <w:rPr>
          <w:sz w:val="26"/>
          <w:szCs w:val="26"/>
        </w:rPr>
        <w:t>princi</w:t>
      </w:r>
      <w:proofErr w:type="spellEnd"/>
      <w:r>
        <w:rPr>
          <w:sz w:val="26"/>
          <w:szCs w:val="26"/>
        </w:rPr>
        <w:t xml:space="preserve">~ and source. The Holy Spirit proceeds from the Father, </w:t>
      </w:r>
      <w:proofErr w:type="spellStart"/>
      <w:r>
        <w:rPr>
          <w:sz w:val="26"/>
          <w:szCs w:val="26"/>
        </w:rPr>
        <w:t>althou</w:t>
      </w:r>
      <w:proofErr w:type="spellEnd"/>
      <w:r>
        <w:rPr>
          <w:sz w:val="26"/>
          <w:szCs w:val="26"/>
        </w:rPr>
        <w:t xml:space="preserve">~ he belongs to the Son and is given to mankind by the Son. T Holy Spirit is neither the Son of God nor the Son of the Son. TL notion is very important. It means that there is </w:t>
      </w:r>
      <w:proofErr w:type="gramStart"/>
      <w:r>
        <w:rPr>
          <w:sz w:val="26"/>
          <w:szCs w:val="26"/>
        </w:rPr>
        <w:t xml:space="preserve">no passive </w:t>
      </w:r>
      <w:proofErr w:type="spellStart"/>
      <w:r>
        <w:rPr>
          <w:sz w:val="26"/>
          <w:szCs w:val="26"/>
        </w:rPr>
        <w:t>derN</w:t>
      </w:r>
      <w:proofErr w:type="spellEnd"/>
      <w:r>
        <w:rPr>
          <w:sz w:val="26"/>
          <w:szCs w:val="26"/>
        </w:rPr>
        <w:t xml:space="preserve"> </w:t>
      </w:r>
      <w:proofErr w:type="spellStart"/>
      <w:r>
        <w:rPr>
          <w:sz w:val="26"/>
          <w:szCs w:val="26"/>
        </w:rPr>
        <w:t>tion</w:t>
      </w:r>
      <w:proofErr w:type="spellEnd"/>
      <w:r>
        <w:rPr>
          <w:sz w:val="26"/>
          <w:szCs w:val="26"/>
        </w:rPr>
        <w:t xml:space="preserve"> neither from the Father nor from the Son</w:t>
      </w:r>
      <w:proofErr w:type="gramEnd"/>
      <w:r>
        <w:rPr>
          <w:sz w:val="26"/>
          <w:szCs w:val="26"/>
        </w:rPr>
        <w:t xml:space="preserve">. “Since the Son the Wisdom, the Truth, and the Power of the Father, and sin the Spirit of the Son, He is therefore the Spirit of Wisdom, </w:t>
      </w:r>
      <w:proofErr w:type="spellStart"/>
      <w:r>
        <w:t>Tru</w:t>
      </w:r>
      <w:proofErr w:type="spellEnd"/>
      <w:r>
        <w:t xml:space="preserve"> </w:t>
      </w:r>
      <w:r>
        <w:rPr>
          <w:sz w:val="26"/>
          <w:szCs w:val="26"/>
        </w:rPr>
        <w:t xml:space="preserve">and Power. The Holy Spirit is therefore the Image of the Son. Bi and quite importantly, if the Holy Spirit is the Image of the Sc the Son is </w:t>
      </w:r>
      <w:r>
        <w:rPr>
          <w:i/>
          <w:iCs/>
        </w:rPr>
        <w:t xml:space="preserve">the Image of the Father, and </w:t>
      </w:r>
      <w:r>
        <w:rPr>
          <w:sz w:val="26"/>
          <w:szCs w:val="26"/>
        </w:rPr>
        <w:t xml:space="preserve">therefore the Father the prototype of both. The Son abides in the Spirit. The </w:t>
      </w:r>
      <w:r>
        <w:t>I-</w:t>
      </w:r>
      <w:proofErr w:type="spellStart"/>
      <w:r>
        <w:t>Ic</w:t>
      </w:r>
      <w:proofErr w:type="spellEnd"/>
      <w:r>
        <w:t xml:space="preserve"> </w:t>
      </w:r>
      <w:r>
        <w:rPr>
          <w:sz w:val="26"/>
          <w:szCs w:val="26"/>
        </w:rPr>
        <w:t xml:space="preserve">Spirit is the perfect, holy, illuminating Energy and Gift of the Sc This Energy proceeds from the Father but it shines from, is </w:t>
      </w:r>
      <w:proofErr w:type="spellStart"/>
      <w:r>
        <w:rPr>
          <w:sz w:val="26"/>
          <w:szCs w:val="26"/>
        </w:rPr>
        <w:t>se</w:t>
      </w:r>
      <w:proofErr w:type="spellEnd"/>
      <w:r>
        <w:rPr>
          <w:sz w:val="26"/>
          <w:szCs w:val="26"/>
        </w:rPr>
        <w:t xml:space="preserve"> by, and is given from the Son, who is from the Father....” (p. </w:t>
      </w:r>
      <w:r>
        <w:rPr>
          <w:i/>
          <w:iCs/>
          <w:sz w:val="26"/>
          <w:szCs w:val="26"/>
        </w:rPr>
        <w:t>2</w:t>
      </w:r>
    </w:p>
    <w:p w:rsidR="009A322B" w:rsidRDefault="009A322B" w:rsidP="009A322B">
      <w:pPr>
        <w:widowControl w:val="0"/>
        <w:tabs>
          <w:tab w:val="left" w:pos="204"/>
        </w:tabs>
        <w:autoSpaceDE w:val="0"/>
        <w:autoSpaceDN w:val="0"/>
        <w:adjustRightInd w:val="0"/>
        <w:spacing w:line="289" w:lineRule="exact"/>
        <w:jc w:val="both"/>
        <w:rPr>
          <w:sz w:val="26"/>
          <w:szCs w:val="26"/>
        </w:rPr>
      </w:pPr>
      <w:r>
        <w:rPr>
          <w:sz w:val="26"/>
          <w:szCs w:val="26"/>
        </w:rPr>
        <w:t>32)</w:t>
      </w:r>
    </w:p>
    <w:p w:rsidR="009A322B" w:rsidRDefault="009A322B" w:rsidP="009A322B">
      <w:pPr>
        <w:widowControl w:val="0"/>
        <w:tabs>
          <w:tab w:val="left" w:pos="204"/>
        </w:tabs>
        <w:autoSpaceDE w:val="0"/>
        <w:autoSpaceDN w:val="0"/>
        <w:adjustRightInd w:val="0"/>
        <w:spacing w:line="289" w:lineRule="exact"/>
        <w:jc w:val="both"/>
        <w:rPr>
          <w:sz w:val="26"/>
          <w:szCs w:val="26"/>
        </w:rPr>
      </w:pPr>
    </w:p>
    <w:p w:rsidR="009A322B" w:rsidRDefault="009A322B" w:rsidP="009A322B">
      <w:pPr>
        <w:widowControl w:val="0"/>
        <w:tabs>
          <w:tab w:val="left" w:pos="447"/>
        </w:tabs>
        <w:autoSpaceDE w:val="0"/>
        <w:autoSpaceDN w:val="0"/>
        <w:adjustRightInd w:val="0"/>
        <w:spacing w:line="289" w:lineRule="exact"/>
        <w:ind w:firstLine="447"/>
        <w:jc w:val="both"/>
        <w:rPr>
          <w:sz w:val="26"/>
          <w:szCs w:val="26"/>
        </w:rPr>
      </w:pPr>
      <w:r>
        <w:rPr>
          <w:sz w:val="26"/>
          <w:szCs w:val="26"/>
        </w:rPr>
        <w:t xml:space="preserve">St. </w:t>
      </w:r>
      <w:proofErr w:type="spellStart"/>
      <w:r>
        <w:rPr>
          <w:sz w:val="26"/>
          <w:szCs w:val="26"/>
        </w:rPr>
        <w:t>Didymus</w:t>
      </w:r>
      <w:proofErr w:type="spellEnd"/>
      <w:r>
        <w:rPr>
          <w:sz w:val="26"/>
          <w:szCs w:val="26"/>
        </w:rPr>
        <w:t xml:space="preserve"> </w:t>
      </w:r>
      <w:r>
        <w:rPr>
          <w:b/>
          <w:bCs/>
        </w:rPr>
        <w:t xml:space="preserve">the Blind: </w:t>
      </w:r>
      <w:r>
        <w:rPr>
          <w:sz w:val="26"/>
          <w:szCs w:val="26"/>
        </w:rPr>
        <w:t xml:space="preserve">In his </w:t>
      </w:r>
      <w:proofErr w:type="spellStart"/>
      <w:r>
        <w:rPr>
          <w:i/>
          <w:iCs/>
        </w:rPr>
        <w:t>Trinitate</w:t>
      </w:r>
      <w:proofErr w:type="spellEnd"/>
      <w:r>
        <w:rPr>
          <w:i/>
          <w:iCs/>
        </w:rPr>
        <w:t xml:space="preserve"> </w:t>
      </w:r>
      <w:r>
        <w:rPr>
          <w:sz w:val="26"/>
          <w:szCs w:val="26"/>
        </w:rPr>
        <w:t xml:space="preserve">which is extant in </w:t>
      </w:r>
      <w:r>
        <w:rPr>
          <w:b/>
          <w:bCs/>
        </w:rPr>
        <w:t xml:space="preserve">t </w:t>
      </w:r>
      <w:r>
        <w:rPr>
          <w:sz w:val="26"/>
          <w:szCs w:val="26"/>
        </w:rPr>
        <w:t xml:space="preserve">original Greek, </w:t>
      </w:r>
      <w:proofErr w:type="spellStart"/>
      <w:r>
        <w:rPr>
          <w:sz w:val="26"/>
          <w:szCs w:val="26"/>
        </w:rPr>
        <w:t>Didymus</w:t>
      </w:r>
      <w:proofErr w:type="spellEnd"/>
      <w:r>
        <w:rPr>
          <w:sz w:val="26"/>
          <w:szCs w:val="26"/>
        </w:rPr>
        <w:t xml:space="preserve"> speaks of the Spirit who proceeds </w:t>
      </w:r>
      <w:proofErr w:type="spellStart"/>
      <w:proofErr w:type="gramStart"/>
      <w:r>
        <w:rPr>
          <w:sz w:val="26"/>
          <w:szCs w:val="26"/>
        </w:rPr>
        <w:t>fr</w:t>
      </w:r>
      <w:proofErr w:type="spellEnd"/>
      <w:proofErr w:type="gramEnd"/>
      <w:r>
        <w:rPr>
          <w:sz w:val="26"/>
          <w:szCs w:val="26"/>
        </w:rPr>
        <w:t xml:space="preserve"> the Father and, of course, remains in the Son. The </w:t>
      </w:r>
      <w:proofErr w:type="spellStart"/>
      <w:r>
        <w:rPr>
          <w:sz w:val="26"/>
          <w:szCs w:val="26"/>
        </w:rPr>
        <w:t>proces</w:t>
      </w:r>
      <w:proofErr w:type="spellEnd"/>
      <w:r>
        <w:rPr>
          <w:sz w:val="26"/>
          <w:szCs w:val="26"/>
        </w:rPr>
        <w:t xml:space="preserve"> </w:t>
      </w:r>
      <w:proofErr w:type="spellStart"/>
      <w:proofErr w:type="gramStart"/>
      <w:r>
        <w:rPr>
          <w:sz w:val="26"/>
          <w:szCs w:val="26"/>
        </w:rPr>
        <w:t>sion</w:t>
      </w:r>
      <w:proofErr w:type="spellEnd"/>
      <w:proofErr w:type="gramEnd"/>
      <w:r>
        <w:rPr>
          <w:sz w:val="26"/>
          <w:szCs w:val="26"/>
        </w:rPr>
        <w:t xml:space="preserve"> the Spirit is strictly parallel to the generation of the Son.</w:t>
      </w:r>
    </w:p>
    <w:p w:rsidR="009A322B" w:rsidRDefault="009A322B" w:rsidP="009A322B">
      <w:pPr>
        <w:widowControl w:val="0"/>
        <w:tabs>
          <w:tab w:val="left" w:pos="204"/>
        </w:tabs>
        <w:autoSpaceDE w:val="0"/>
        <w:autoSpaceDN w:val="0"/>
        <w:adjustRightInd w:val="0"/>
        <w:spacing w:line="289" w:lineRule="exact"/>
        <w:jc w:val="both"/>
        <w:rPr>
          <w:sz w:val="26"/>
          <w:szCs w:val="26"/>
        </w:rPr>
      </w:pPr>
      <w:r>
        <w:rPr>
          <w:sz w:val="26"/>
          <w:szCs w:val="26"/>
        </w:rPr>
        <w:t xml:space="preserve">Second and Third Persons derive their essence from the </w:t>
      </w:r>
      <w:proofErr w:type="spellStart"/>
      <w:r>
        <w:rPr>
          <w:sz w:val="26"/>
          <w:szCs w:val="26"/>
        </w:rPr>
        <w:t>Fath</w:t>
      </w:r>
      <w:proofErr w:type="spellEnd"/>
      <w:r>
        <w:rPr>
          <w:sz w:val="26"/>
          <w:szCs w:val="26"/>
        </w:rPr>
        <w:t xml:space="preserve"> In this work, </w:t>
      </w:r>
      <w:proofErr w:type="spellStart"/>
      <w:r>
        <w:rPr>
          <w:sz w:val="26"/>
          <w:szCs w:val="26"/>
        </w:rPr>
        <w:t>Didymus</w:t>
      </w:r>
      <w:proofErr w:type="spellEnd"/>
      <w:r>
        <w:rPr>
          <w:sz w:val="26"/>
          <w:szCs w:val="26"/>
        </w:rPr>
        <w:t xml:space="preserve"> teaches the common Greek patristic vi of the procession of the Holy Spirit through the Son. (p.33)</w:t>
      </w:r>
    </w:p>
    <w:p w:rsidR="009A322B" w:rsidRDefault="009A322B" w:rsidP="009A322B">
      <w:pPr>
        <w:widowControl w:val="0"/>
        <w:tabs>
          <w:tab w:val="left" w:pos="204"/>
        </w:tabs>
        <w:autoSpaceDE w:val="0"/>
        <w:autoSpaceDN w:val="0"/>
        <w:adjustRightInd w:val="0"/>
        <w:spacing w:line="289" w:lineRule="exact"/>
        <w:jc w:val="both"/>
        <w:rPr>
          <w:sz w:val="26"/>
          <w:szCs w:val="26"/>
        </w:rPr>
      </w:pPr>
    </w:p>
    <w:p w:rsidR="009A322B" w:rsidRDefault="009A322B" w:rsidP="009A322B">
      <w:pPr>
        <w:widowControl w:val="0"/>
        <w:tabs>
          <w:tab w:val="left" w:pos="447"/>
        </w:tabs>
        <w:autoSpaceDE w:val="0"/>
        <w:autoSpaceDN w:val="0"/>
        <w:adjustRightInd w:val="0"/>
        <w:spacing w:line="289" w:lineRule="exact"/>
        <w:ind w:firstLine="447"/>
        <w:jc w:val="both"/>
        <w:rPr>
          <w:sz w:val="26"/>
          <w:szCs w:val="26"/>
        </w:rPr>
      </w:pPr>
      <w:r>
        <w:rPr>
          <w:sz w:val="26"/>
          <w:szCs w:val="26"/>
        </w:rPr>
        <w:t xml:space="preserve">St. Cyril of Alexandria: G. </w:t>
      </w:r>
      <w:proofErr w:type="spellStart"/>
      <w:r>
        <w:rPr>
          <w:sz w:val="26"/>
          <w:szCs w:val="26"/>
        </w:rPr>
        <w:t>Barady</w:t>
      </w:r>
      <w:proofErr w:type="spellEnd"/>
      <w:r>
        <w:rPr>
          <w:sz w:val="26"/>
          <w:szCs w:val="26"/>
        </w:rPr>
        <w:t xml:space="preserve"> rejects the view which 1 St. Cyril with those who support the double procession. He </w:t>
      </w:r>
      <w:proofErr w:type="spellStart"/>
      <w:r>
        <w:rPr>
          <w:sz w:val="26"/>
          <w:szCs w:val="26"/>
        </w:rPr>
        <w:t>prepai</w:t>
      </w:r>
      <w:proofErr w:type="spellEnd"/>
      <w:r>
        <w:rPr>
          <w:sz w:val="26"/>
          <w:szCs w:val="26"/>
        </w:rPr>
        <w:t xml:space="preserve">”~d to admit that for Cyril the Son possesses the Spin proper, that the Spirit is of Him, and substantially in Him, </w:t>
      </w:r>
      <w:r>
        <w:rPr>
          <w:b/>
          <w:bCs/>
        </w:rPr>
        <w:t xml:space="preserve">t </w:t>
      </w:r>
      <w:r>
        <w:rPr>
          <w:sz w:val="26"/>
          <w:szCs w:val="26"/>
        </w:rPr>
        <w:t xml:space="preserve">He is substantially of the Father and the Son, essentially of and the other... But he does not think that St. Cyril taught that Spirit proceeds from the Father and the Son. </w:t>
      </w:r>
      <w:proofErr w:type="gramStart"/>
      <w:r>
        <w:rPr>
          <w:sz w:val="26"/>
          <w:szCs w:val="26"/>
        </w:rPr>
        <w:t>He</w:t>
      </w:r>
      <w:proofErr w:type="gramEnd"/>
      <w:r>
        <w:rPr>
          <w:sz w:val="26"/>
          <w:szCs w:val="26"/>
        </w:rPr>
        <w:t xml:space="preserve"> </w:t>
      </w:r>
      <w:proofErr w:type="spellStart"/>
      <w:r>
        <w:rPr>
          <w:sz w:val="26"/>
          <w:szCs w:val="26"/>
        </w:rPr>
        <w:t>wo</w:t>
      </w:r>
      <w:proofErr w:type="spellEnd"/>
      <w:r>
        <w:rPr>
          <w:sz w:val="26"/>
          <w:szCs w:val="26"/>
        </w:rPr>
        <w:t xml:space="preserve"> presumably interpret the much-quoted texts in the sense of “economy” not the immanent life of the Trinity.</w:t>
      </w:r>
    </w:p>
    <w:p w:rsidR="009A322B" w:rsidRDefault="009A322B" w:rsidP="009A322B">
      <w:pPr>
        <w:widowControl w:val="0"/>
        <w:tabs>
          <w:tab w:val="left" w:pos="447"/>
        </w:tabs>
        <w:autoSpaceDE w:val="0"/>
        <w:autoSpaceDN w:val="0"/>
        <w:adjustRightInd w:val="0"/>
        <w:spacing w:line="289" w:lineRule="exact"/>
        <w:jc w:val="both"/>
        <w:rPr>
          <w:sz w:val="26"/>
          <w:szCs w:val="26"/>
        </w:rPr>
      </w:pPr>
    </w:p>
    <w:p w:rsidR="009A322B" w:rsidRDefault="009A322B" w:rsidP="009A322B">
      <w:pPr>
        <w:widowControl w:val="0"/>
        <w:tabs>
          <w:tab w:val="left" w:pos="447"/>
        </w:tabs>
        <w:autoSpaceDE w:val="0"/>
        <w:autoSpaceDN w:val="0"/>
        <w:adjustRightInd w:val="0"/>
        <w:spacing w:line="289" w:lineRule="exact"/>
        <w:jc w:val="both"/>
        <w:rPr>
          <w:sz w:val="26"/>
          <w:szCs w:val="26"/>
        </w:rPr>
      </w:pPr>
    </w:p>
    <w:p w:rsidR="009A322B" w:rsidRDefault="009A322B" w:rsidP="009A322B">
      <w:pPr>
        <w:widowControl w:val="0"/>
        <w:tabs>
          <w:tab w:val="left" w:pos="447"/>
        </w:tabs>
        <w:autoSpaceDE w:val="0"/>
        <w:autoSpaceDN w:val="0"/>
        <w:adjustRightInd w:val="0"/>
        <w:spacing w:line="289" w:lineRule="exact"/>
        <w:jc w:val="both"/>
        <w:rPr>
          <w:sz w:val="26"/>
          <w:szCs w:val="26"/>
        </w:rPr>
      </w:pPr>
    </w:p>
    <w:p w:rsidR="009A322B" w:rsidRDefault="009A322B" w:rsidP="009A322B">
      <w:pPr>
        <w:widowControl w:val="0"/>
        <w:tabs>
          <w:tab w:val="left" w:pos="447"/>
        </w:tabs>
        <w:autoSpaceDE w:val="0"/>
        <w:autoSpaceDN w:val="0"/>
        <w:adjustRightInd w:val="0"/>
        <w:spacing w:line="289" w:lineRule="exact"/>
        <w:jc w:val="both"/>
        <w:rPr>
          <w:sz w:val="26"/>
          <w:szCs w:val="26"/>
        </w:rPr>
      </w:pPr>
    </w:p>
    <w:p w:rsidR="009A322B" w:rsidRDefault="009A322B" w:rsidP="009A322B">
      <w:pPr>
        <w:widowControl w:val="0"/>
        <w:tabs>
          <w:tab w:val="left" w:pos="447"/>
        </w:tabs>
        <w:autoSpaceDE w:val="0"/>
        <w:autoSpaceDN w:val="0"/>
        <w:adjustRightInd w:val="0"/>
        <w:spacing w:line="289" w:lineRule="exact"/>
        <w:jc w:val="both"/>
        <w:rPr>
          <w:sz w:val="26"/>
          <w:szCs w:val="26"/>
        </w:rPr>
      </w:pPr>
    </w:p>
    <w:p w:rsidR="009A322B" w:rsidRDefault="009A322B" w:rsidP="009A322B">
      <w:pPr>
        <w:widowControl w:val="0"/>
        <w:tabs>
          <w:tab w:val="left" w:pos="447"/>
        </w:tabs>
        <w:autoSpaceDE w:val="0"/>
        <w:autoSpaceDN w:val="0"/>
        <w:adjustRightInd w:val="0"/>
        <w:jc w:val="center"/>
        <w:rPr>
          <w:b/>
          <w:bCs/>
        </w:rPr>
      </w:pPr>
      <w:r>
        <w:rPr>
          <w:b/>
          <w:bCs/>
        </w:rPr>
        <w:t>24</w:t>
      </w:r>
    </w:p>
    <w:p w:rsidR="009A322B" w:rsidRDefault="009A322B"/>
    <w:p w:rsidR="009A322B" w:rsidRDefault="009A322B"/>
    <w:p w:rsidR="009A322B" w:rsidRDefault="009A322B"/>
    <w:p w:rsidR="009A322B" w:rsidRDefault="009A322B"/>
    <w:p w:rsidR="009A322B" w:rsidRDefault="009A322B"/>
    <w:p w:rsidR="009A322B" w:rsidRDefault="009A322B"/>
    <w:p w:rsidR="009A322B" w:rsidRDefault="009A322B"/>
    <w:p w:rsidR="009A322B" w:rsidRDefault="009A322B"/>
    <w:p w:rsidR="009A322B" w:rsidRDefault="009A322B"/>
    <w:p w:rsidR="009A322B" w:rsidRDefault="009A322B"/>
    <w:p w:rsidR="009A322B" w:rsidRDefault="009A322B"/>
    <w:p w:rsidR="009A322B" w:rsidRDefault="009A322B"/>
    <w:p w:rsidR="009A322B" w:rsidRDefault="009A322B"/>
    <w:p w:rsidR="009A322B" w:rsidRDefault="009A322B" w:rsidP="009A322B">
      <w:pPr>
        <w:widowControl w:val="0"/>
        <w:tabs>
          <w:tab w:val="left" w:pos="453"/>
        </w:tabs>
        <w:autoSpaceDE w:val="0"/>
        <w:autoSpaceDN w:val="0"/>
        <w:adjustRightInd w:val="0"/>
        <w:spacing w:line="289" w:lineRule="exact"/>
        <w:ind w:firstLine="453"/>
        <w:jc w:val="both"/>
      </w:pPr>
      <w:proofErr w:type="spellStart"/>
      <w:r>
        <w:lastRenderedPageBreak/>
        <w:t>Haugh</w:t>
      </w:r>
      <w:proofErr w:type="spellEnd"/>
      <w:r>
        <w:t xml:space="preserve"> also studied this point in depth and says, “</w:t>
      </w:r>
      <w:proofErr w:type="gramStart"/>
      <w:r>
        <w:t>two</w:t>
      </w:r>
      <w:proofErr w:type="gramEnd"/>
      <w:r>
        <w:t xml:space="preserve"> </w:t>
      </w:r>
      <w:proofErr w:type="spellStart"/>
      <w:r>
        <w:t>prob</w:t>
      </w:r>
      <w:proofErr w:type="spellEnd"/>
      <w:r>
        <w:t xml:space="preserve"> </w:t>
      </w:r>
      <w:proofErr w:type="spellStart"/>
      <w:r>
        <w:t>lems</w:t>
      </w:r>
      <w:proofErr w:type="spellEnd"/>
      <w:r>
        <w:t xml:space="preserve"> chiefly concern Cyril, (1) the Divinity of the Holy Spirit, and (2) the Spirit’s belonging by nature to the Son of God... Cyril insists that the Holy Spirit is consubstantial with both the Father and the Son...</w:t>
      </w:r>
      <w:proofErr w:type="gramStart"/>
      <w:r>
        <w:t>”.</w:t>
      </w:r>
      <w:proofErr w:type="gramEnd"/>
    </w:p>
    <w:p w:rsidR="009A322B" w:rsidRDefault="009A322B" w:rsidP="009A322B">
      <w:pPr>
        <w:widowControl w:val="0"/>
        <w:tabs>
          <w:tab w:val="left" w:pos="453"/>
        </w:tabs>
        <w:autoSpaceDE w:val="0"/>
        <w:autoSpaceDN w:val="0"/>
        <w:adjustRightInd w:val="0"/>
        <w:spacing w:line="289" w:lineRule="exact"/>
        <w:jc w:val="both"/>
      </w:pPr>
    </w:p>
    <w:p w:rsidR="009A322B" w:rsidRDefault="009A322B" w:rsidP="009A322B">
      <w:pPr>
        <w:widowControl w:val="0"/>
        <w:tabs>
          <w:tab w:val="left" w:pos="453"/>
        </w:tabs>
        <w:autoSpaceDE w:val="0"/>
        <w:autoSpaceDN w:val="0"/>
        <w:adjustRightInd w:val="0"/>
        <w:spacing w:line="289" w:lineRule="exact"/>
        <w:ind w:firstLine="453"/>
        <w:jc w:val="both"/>
      </w:pPr>
      <w:r>
        <w:t>‘There are many texts which show that Cyril did not believe that the Spirit derived his very existence from the Son. The problem is that Cyril unites his teaching with the essence of God...etc. Another problem is that Cyril often speaks of the procession (using several Greek words for procession) of the Spirit without clarifying whether it is an eternal procession or a temporal mission.” (p.36, 38)</w:t>
      </w:r>
    </w:p>
    <w:p w:rsidR="009A322B" w:rsidRDefault="009A322B" w:rsidP="009A322B">
      <w:pPr>
        <w:widowControl w:val="0"/>
        <w:tabs>
          <w:tab w:val="left" w:pos="453"/>
        </w:tabs>
        <w:autoSpaceDE w:val="0"/>
        <w:autoSpaceDN w:val="0"/>
        <w:adjustRightInd w:val="0"/>
        <w:spacing w:line="289" w:lineRule="exact"/>
        <w:jc w:val="both"/>
      </w:pPr>
    </w:p>
    <w:p w:rsidR="009A322B" w:rsidRDefault="009A322B" w:rsidP="009A322B">
      <w:pPr>
        <w:widowControl w:val="0"/>
        <w:tabs>
          <w:tab w:val="left" w:pos="453"/>
        </w:tabs>
        <w:autoSpaceDE w:val="0"/>
        <w:autoSpaceDN w:val="0"/>
        <w:adjustRightInd w:val="0"/>
        <w:spacing w:line="289" w:lineRule="exact"/>
        <w:ind w:firstLine="453"/>
        <w:jc w:val="both"/>
        <w:rPr>
          <w:sz w:val="26"/>
          <w:szCs w:val="26"/>
        </w:rPr>
      </w:pPr>
      <w:r>
        <w:rPr>
          <w:b/>
          <w:bCs/>
        </w:rPr>
        <w:t xml:space="preserve">John </w:t>
      </w:r>
      <w:r>
        <w:rPr>
          <w:sz w:val="26"/>
          <w:szCs w:val="26"/>
        </w:rPr>
        <w:t xml:space="preserve">of Damascus: </w:t>
      </w:r>
      <w:r>
        <w:t xml:space="preserve">The following are the main lines of his </w:t>
      </w:r>
      <w:r>
        <w:rPr>
          <w:sz w:val="26"/>
          <w:szCs w:val="26"/>
        </w:rPr>
        <w:t>teaching concerning the procession of the Holy Spirit:</w:t>
      </w:r>
    </w:p>
    <w:p w:rsidR="009A322B" w:rsidRDefault="009A322B" w:rsidP="009A322B">
      <w:pPr>
        <w:widowControl w:val="0"/>
        <w:tabs>
          <w:tab w:val="left" w:pos="442"/>
          <w:tab w:val="left" w:pos="685"/>
        </w:tabs>
        <w:autoSpaceDE w:val="0"/>
        <w:autoSpaceDN w:val="0"/>
        <w:adjustRightInd w:val="0"/>
        <w:spacing w:line="289" w:lineRule="exact"/>
        <w:ind w:firstLine="442"/>
        <w:jc w:val="both"/>
        <w:rPr>
          <w:i/>
          <w:iCs/>
        </w:rPr>
      </w:pPr>
      <w:r>
        <w:rPr>
          <w:sz w:val="26"/>
          <w:szCs w:val="26"/>
        </w:rPr>
        <w:t>1.</w:t>
      </w:r>
      <w:r>
        <w:rPr>
          <w:sz w:val="26"/>
          <w:szCs w:val="26"/>
        </w:rPr>
        <w:tab/>
        <w:t xml:space="preserve">The Holy Spirit proceeds from the Father as the beginning </w:t>
      </w:r>
      <w:r>
        <w:rPr>
          <w:i/>
          <w:iCs/>
        </w:rPr>
        <w:t>(</w:t>
      </w:r>
      <w:proofErr w:type="spellStart"/>
      <w:r>
        <w:rPr>
          <w:i/>
          <w:iCs/>
        </w:rPr>
        <w:t>arche</w:t>
      </w:r>
      <w:proofErr w:type="spellEnd"/>
      <w:r>
        <w:rPr>
          <w:i/>
          <w:iCs/>
        </w:rPr>
        <w:t xml:space="preserve">), </w:t>
      </w:r>
      <w:r>
        <w:rPr>
          <w:sz w:val="26"/>
          <w:szCs w:val="26"/>
        </w:rPr>
        <w:t xml:space="preserve">the cause </w:t>
      </w:r>
      <w:r>
        <w:rPr>
          <w:i/>
          <w:iCs/>
        </w:rPr>
        <w:t>(</w:t>
      </w:r>
      <w:proofErr w:type="spellStart"/>
      <w:r>
        <w:rPr>
          <w:i/>
          <w:iCs/>
        </w:rPr>
        <w:t>aitia</w:t>
      </w:r>
      <w:proofErr w:type="spellEnd"/>
      <w:r>
        <w:rPr>
          <w:i/>
          <w:iCs/>
        </w:rPr>
        <w:t xml:space="preserve">), </w:t>
      </w:r>
      <w:r>
        <w:rPr>
          <w:sz w:val="26"/>
          <w:szCs w:val="26"/>
        </w:rPr>
        <w:t xml:space="preserve">the source of the Godhead. </w:t>
      </w:r>
      <w:proofErr w:type="gramStart"/>
      <w:r>
        <w:rPr>
          <w:i/>
          <w:iCs/>
        </w:rPr>
        <w:t xml:space="preserve">(De Recta </w:t>
      </w:r>
      <w:proofErr w:type="spellStart"/>
      <w:r>
        <w:rPr>
          <w:i/>
          <w:iCs/>
        </w:rPr>
        <w:t>Sentenita</w:t>
      </w:r>
      <w:proofErr w:type="spellEnd"/>
      <w:r>
        <w:rPr>
          <w:i/>
          <w:iCs/>
        </w:rPr>
        <w:t>, 1.)</w:t>
      </w:r>
      <w:proofErr w:type="gramEnd"/>
    </w:p>
    <w:p w:rsidR="009A322B" w:rsidRDefault="009A322B" w:rsidP="009A322B">
      <w:pPr>
        <w:widowControl w:val="0"/>
        <w:tabs>
          <w:tab w:val="left" w:pos="453"/>
        </w:tabs>
        <w:autoSpaceDE w:val="0"/>
        <w:autoSpaceDN w:val="0"/>
        <w:adjustRightInd w:val="0"/>
        <w:spacing w:line="289" w:lineRule="exact"/>
        <w:ind w:firstLine="453"/>
        <w:jc w:val="both"/>
        <w:rPr>
          <w:i/>
          <w:iCs/>
        </w:rPr>
      </w:pPr>
      <w:r>
        <w:t xml:space="preserve">2. He is not from the Son in this sense, although He is the </w:t>
      </w:r>
      <w:r>
        <w:rPr>
          <w:sz w:val="26"/>
          <w:szCs w:val="26"/>
        </w:rPr>
        <w:t xml:space="preserve">Spirit of the Son. </w:t>
      </w:r>
      <w:proofErr w:type="gramStart"/>
      <w:r>
        <w:rPr>
          <w:i/>
          <w:iCs/>
        </w:rPr>
        <w:t xml:space="preserve">(De Fide </w:t>
      </w:r>
      <w:proofErr w:type="spellStart"/>
      <w:r>
        <w:rPr>
          <w:i/>
          <w:iCs/>
        </w:rPr>
        <w:t>Orthodoxa</w:t>
      </w:r>
      <w:proofErr w:type="spellEnd"/>
      <w:r>
        <w:rPr>
          <w:i/>
          <w:iCs/>
        </w:rPr>
        <w:t xml:space="preserve">, </w:t>
      </w:r>
      <w:proofErr w:type="spellStart"/>
      <w:r>
        <w:rPr>
          <w:i/>
          <w:iCs/>
        </w:rPr>
        <w:t>i</w:t>
      </w:r>
      <w:proofErr w:type="spellEnd"/>
      <w:r>
        <w:rPr>
          <w:i/>
          <w:iCs/>
        </w:rPr>
        <w:t>, 8.)</w:t>
      </w:r>
      <w:proofErr w:type="gramEnd"/>
    </w:p>
    <w:p w:rsidR="009A322B" w:rsidRDefault="009A322B" w:rsidP="009A322B">
      <w:pPr>
        <w:widowControl w:val="0"/>
        <w:tabs>
          <w:tab w:val="left" w:pos="442"/>
          <w:tab w:val="left" w:pos="685"/>
        </w:tabs>
        <w:autoSpaceDE w:val="0"/>
        <w:autoSpaceDN w:val="0"/>
        <w:adjustRightInd w:val="0"/>
        <w:spacing w:line="289" w:lineRule="exact"/>
        <w:ind w:firstLine="442"/>
        <w:jc w:val="both"/>
        <w:rPr>
          <w:sz w:val="26"/>
          <w:szCs w:val="26"/>
        </w:rPr>
      </w:pPr>
      <w:r>
        <w:rPr>
          <w:sz w:val="26"/>
          <w:szCs w:val="26"/>
        </w:rPr>
        <w:t>3.</w:t>
      </w:r>
      <w:r>
        <w:rPr>
          <w:sz w:val="26"/>
          <w:szCs w:val="26"/>
        </w:rPr>
        <w:tab/>
        <w:t>Yet He proceeds from the Father through the Son ‘The</w:t>
      </w:r>
    </w:p>
    <w:p w:rsidR="009A322B" w:rsidRDefault="009A322B" w:rsidP="009A322B">
      <w:pPr>
        <w:widowControl w:val="0"/>
        <w:tabs>
          <w:tab w:val="left" w:pos="204"/>
        </w:tabs>
        <w:autoSpaceDE w:val="0"/>
        <w:autoSpaceDN w:val="0"/>
        <w:adjustRightInd w:val="0"/>
        <w:jc w:val="both"/>
        <w:rPr>
          <w:sz w:val="26"/>
          <w:szCs w:val="26"/>
        </w:rPr>
      </w:pPr>
      <w:r>
        <w:rPr>
          <w:sz w:val="26"/>
          <w:szCs w:val="26"/>
        </w:rPr>
        <w:t>Spirit is the Spirit of the Father... but He is also the Spirit of the</w:t>
      </w:r>
    </w:p>
    <w:p w:rsidR="009A322B" w:rsidRDefault="009A322B" w:rsidP="009A322B">
      <w:pPr>
        <w:widowControl w:val="0"/>
        <w:tabs>
          <w:tab w:val="left" w:pos="204"/>
        </w:tabs>
        <w:autoSpaceDE w:val="0"/>
        <w:autoSpaceDN w:val="0"/>
        <w:adjustRightInd w:val="0"/>
        <w:jc w:val="both"/>
        <w:rPr>
          <w:sz w:val="26"/>
          <w:szCs w:val="26"/>
        </w:rPr>
      </w:pPr>
      <w:r>
        <w:rPr>
          <w:sz w:val="26"/>
          <w:szCs w:val="26"/>
        </w:rPr>
        <w:t>Son, not because He proceeds from Him, but because He</w:t>
      </w:r>
    </w:p>
    <w:p w:rsidR="009A322B" w:rsidRDefault="009A322B" w:rsidP="009A322B">
      <w:pPr>
        <w:widowControl w:val="0"/>
        <w:tabs>
          <w:tab w:val="left" w:pos="204"/>
        </w:tabs>
        <w:autoSpaceDE w:val="0"/>
        <w:autoSpaceDN w:val="0"/>
        <w:adjustRightInd w:val="0"/>
        <w:jc w:val="both"/>
      </w:pPr>
      <w:proofErr w:type="gramStart"/>
      <w:r>
        <w:t>proceeds</w:t>
      </w:r>
      <w:proofErr w:type="gramEnd"/>
      <w:r>
        <w:t xml:space="preserve"> through Him from the Father, for there is only one</w:t>
      </w:r>
    </w:p>
    <w:p w:rsidR="009A322B" w:rsidRDefault="009A322B" w:rsidP="009A322B">
      <w:pPr>
        <w:widowControl w:val="0"/>
        <w:tabs>
          <w:tab w:val="left" w:pos="204"/>
        </w:tabs>
        <w:autoSpaceDE w:val="0"/>
        <w:autoSpaceDN w:val="0"/>
        <w:adjustRightInd w:val="0"/>
        <w:jc w:val="both"/>
        <w:rPr>
          <w:i/>
          <w:iCs/>
        </w:rPr>
      </w:pPr>
      <w:r>
        <w:rPr>
          <w:sz w:val="26"/>
          <w:szCs w:val="26"/>
        </w:rPr>
        <w:t xml:space="preserve">Cause, the Father.” </w:t>
      </w:r>
      <w:proofErr w:type="gramStart"/>
      <w:r>
        <w:rPr>
          <w:i/>
          <w:iCs/>
        </w:rPr>
        <w:t xml:space="preserve">(Ibid </w:t>
      </w:r>
      <w:proofErr w:type="spellStart"/>
      <w:r>
        <w:rPr>
          <w:i/>
          <w:iCs/>
        </w:rPr>
        <w:t>i</w:t>
      </w:r>
      <w:proofErr w:type="spellEnd"/>
      <w:r>
        <w:rPr>
          <w:i/>
          <w:iCs/>
        </w:rPr>
        <w:t>, 12.)</w:t>
      </w:r>
      <w:proofErr w:type="gramEnd"/>
    </w:p>
    <w:p w:rsidR="009A322B" w:rsidRDefault="009A322B" w:rsidP="009A322B">
      <w:pPr>
        <w:widowControl w:val="0"/>
        <w:tabs>
          <w:tab w:val="left" w:pos="442"/>
        </w:tabs>
        <w:autoSpaceDE w:val="0"/>
        <w:autoSpaceDN w:val="0"/>
        <w:adjustRightInd w:val="0"/>
        <w:spacing w:line="289" w:lineRule="exact"/>
        <w:ind w:firstLine="442"/>
        <w:jc w:val="both"/>
        <w:rPr>
          <w:i/>
          <w:iCs/>
        </w:rPr>
      </w:pPr>
      <w:proofErr w:type="gramStart"/>
      <w:r>
        <w:rPr>
          <w:sz w:val="26"/>
          <w:szCs w:val="26"/>
        </w:rPr>
        <w:t>4.Further</w:t>
      </w:r>
      <w:proofErr w:type="gramEnd"/>
      <w:r>
        <w:rPr>
          <w:sz w:val="26"/>
          <w:szCs w:val="26"/>
        </w:rPr>
        <w:t xml:space="preserve">, the Spirit proceeding from the Father rests in the Son as the power radiating from Him, and is the image of the Son as the Son is the image of the Father, and the agent by whom the Son impresses His own image on man. </w:t>
      </w:r>
      <w:proofErr w:type="gramStart"/>
      <w:r>
        <w:rPr>
          <w:i/>
          <w:iCs/>
        </w:rPr>
        <w:t xml:space="preserve">(Ibid </w:t>
      </w:r>
      <w:proofErr w:type="spellStart"/>
      <w:r>
        <w:rPr>
          <w:i/>
          <w:iCs/>
        </w:rPr>
        <w:t>i</w:t>
      </w:r>
      <w:proofErr w:type="spellEnd"/>
      <w:r>
        <w:rPr>
          <w:i/>
          <w:iCs/>
        </w:rPr>
        <w:t>, 1, 7, 12, 13.)</w:t>
      </w:r>
      <w:proofErr w:type="gramEnd"/>
    </w:p>
    <w:p w:rsidR="009A322B" w:rsidRDefault="009A322B" w:rsidP="009A322B">
      <w:pPr>
        <w:widowControl w:val="0"/>
        <w:tabs>
          <w:tab w:val="left" w:pos="442"/>
          <w:tab w:val="left" w:pos="685"/>
        </w:tabs>
        <w:autoSpaceDE w:val="0"/>
        <w:autoSpaceDN w:val="0"/>
        <w:adjustRightInd w:val="0"/>
        <w:spacing w:line="289" w:lineRule="exact"/>
        <w:ind w:firstLine="442"/>
        <w:jc w:val="both"/>
        <w:rPr>
          <w:i/>
          <w:iCs/>
        </w:rPr>
      </w:pPr>
      <w:r>
        <w:rPr>
          <w:i/>
          <w:iCs/>
        </w:rPr>
        <w:t>5.</w:t>
      </w:r>
      <w:r>
        <w:rPr>
          <w:i/>
          <w:iCs/>
        </w:rPr>
        <w:tab/>
      </w:r>
      <w:r>
        <w:rPr>
          <w:sz w:val="26"/>
          <w:szCs w:val="26"/>
        </w:rPr>
        <w:t xml:space="preserve">The Holy Spirit “links the </w:t>
      </w:r>
      <w:proofErr w:type="spellStart"/>
      <w:r>
        <w:rPr>
          <w:sz w:val="26"/>
          <w:szCs w:val="26"/>
        </w:rPr>
        <w:t>Unbegotten</w:t>
      </w:r>
      <w:proofErr w:type="spellEnd"/>
      <w:r>
        <w:rPr>
          <w:sz w:val="26"/>
          <w:szCs w:val="26"/>
        </w:rPr>
        <w:t xml:space="preserve"> with the Begotten and through the Son is united with the Father.” </w:t>
      </w:r>
      <w:r>
        <w:rPr>
          <w:i/>
          <w:iCs/>
        </w:rPr>
        <w:t>(</w:t>
      </w:r>
      <w:proofErr w:type="spellStart"/>
      <w:proofErr w:type="gramStart"/>
      <w:r>
        <w:rPr>
          <w:i/>
          <w:iCs/>
        </w:rPr>
        <w:t>i</w:t>
      </w:r>
      <w:proofErr w:type="spellEnd"/>
      <w:proofErr w:type="gramEnd"/>
      <w:r>
        <w:rPr>
          <w:i/>
          <w:iCs/>
        </w:rPr>
        <w:t>, 13.)</w:t>
      </w:r>
    </w:p>
    <w:p w:rsidR="009A322B" w:rsidRDefault="009A322B" w:rsidP="009A322B">
      <w:pPr>
        <w:widowControl w:val="0"/>
        <w:tabs>
          <w:tab w:val="left" w:pos="204"/>
        </w:tabs>
        <w:autoSpaceDE w:val="0"/>
        <w:autoSpaceDN w:val="0"/>
        <w:adjustRightInd w:val="0"/>
        <w:jc w:val="both"/>
      </w:pPr>
      <w:r>
        <w:t>(p. 43, 44)</w:t>
      </w:r>
    </w:p>
    <w:p w:rsidR="009A322B" w:rsidRDefault="009A322B" w:rsidP="009A322B">
      <w:pPr>
        <w:widowControl w:val="0"/>
        <w:tabs>
          <w:tab w:val="left" w:pos="204"/>
        </w:tabs>
        <w:autoSpaceDE w:val="0"/>
        <w:autoSpaceDN w:val="0"/>
        <w:adjustRightInd w:val="0"/>
        <w:jc w:val="both"/>
      </w:pPr>
    </w:p>
    <w:p w:rsidR="009A322B" w:rsidRDefault="009A322B" w:rsidP="009A322B">
      <w:pPr>
        <w:widowControl w:val="0"/>
        <w:tabs>
          <w:tab w:val="left" w:pos="204"/>
        </w:tabs>
        <w:autoSpaceDE w:val="0"/>
        <w:autoSpaceDN w:val="0"/>
        <w:adjustRightInd w:val="0"/>
        <w:jc w:val="both"/>
      </w:pPr>
    </w:p>
    <w:p w:rsidR="009A322B" w:rsidRDefault="009A322B" w:rsidP="009A322B">
      <w:pPr>
        <w:widowControl w:val="0"/>
        <w:tabs>
          <w:tab w:val="left" w:pos="204"/>
        </w:tabs>
        <w:autoSpaceDE w:val="0"/>
        <w:autoSpaceDN w:val="0"/>
        <w:adjustRightInd w:val="0"/>
        <w:jc w:val="both"/>
      </w:pPr>
    </w:p>
    <w:p w:rsidR="009A322B" w:rsidRDefault="009A322B" w:rsidP="009A322B">
      <w:pPr>
        <w:widowControl w:val="0"/>
        <w:tabs>
          <w:tab w:val="left" w:pos="204"/>
        </w:tabs>
        <w:autoSpaceDE w:val="0"/>
        <w:autoSpaceDN w:val="0"/>
        <w:adjustRightInd w:val="0"/>
        <w:jc w:val="both"/>
      </w:pPr>
    </w:p>
    <w:p w:rsidR="009A322B" w:rsidRDefault="009A322B" w:rsidP="009A322B">
      <w:pPr>
        <w:widowControl w:val="0"/>
        <w:tabs>
          <w:tab w:val="left" w:pos="204"/>
        </w:tabs>
        <w:autoSpaceDE w:val="0"/>
        <w:autoSpaceDN w:val="0"/>
        <w:adjustRightInd w:val="0"/>
        <w:jc w:val="both"/>
      </w:pPr>
    </w:p>
    <w:p w:rsidR="009A322B" w:rsidRDefault="009A322B" w:rsidP="009A322B">
      <w:pPr>
        <w:widowControl w:val="0"/>
        <w:tabs>
          <w:tab w:val="left" w:pos="204"/>
        </w:tabs>
        <w:autoSpaceDE w:val="0"/>
        <w:autoSpaceDN w:val="0"/>
        <w:adjustRightInd w:val="0"/>
        <w:jc w:val="both"/>
      </w:pPr>
    </w:p>
    <w:p w:rsidR="009A322B" w:rsidRDefault="009A322B" w:rsidP="009A322B">
      <w:pPr>
        <w:widowControl w:val="0"/>
        <w:tabs>
          <w:tab w:val="left" w:pos="204"/>
        </w:tabs>
        <w:autoSpaceDE w:val="0"/>
        <w:autoSpaceDN w:val="0"/>
        <w:adjustRightInd w:val="0"/>
        <w:jc w:val="center"/>
        <w:rPr>
          <w:b/>
          <w:bCs/>
        </w:rPr>
      </w:pPr>
      <w:r>
        <w:rPr>
          <w:b/>
          <w:bCs/>
        </w:rPr>
        <w:t>25</w:t>
      </w:r>
    </w:p>
    <w:p w:rsidR="009A322B" w:rsidRDefault="009A322B"/>
    <w:p w:rsidR="009A322B" w:rsidRDefault="009A322B"/>
    <w:p w:rsidR="009A322B" w:rsidRDefault="009A322B"/>
    <w:p w:rsidR="009A322B" w:rsidRDefault="009A322B"/>
    <w:p w:rsidR="009A322B" w:rsidRDefault="009A322B"/>
    <w:p w:rsidR="009A322B" w:rsidRDefault="009A322B"/>
    <w:p w:rsidR="009A322B" w:rsidRDefault="009A322B"/>
    <w:p w:rsidR="009A322B" w:rsidRDefault="009A322B"/>
    <w:p w:rsidR="009A322B" w:rsidRDefault="009A322B"/>
    <w:p w:rsidR="009A322B" w:rsidRDefault="009A322B"/>
    <w:p w:rsidR="009A322B" w:rsidRDefault="009A322B"/>
    <w:p w:rsidR="009A322B" w:rsidRDefault="009A322B" w:rsidP="009A322B">
      <w:pPr>
        <w:widowControl w:val="0"/>
        <w:autoSpaceDE w:val="0"/>
        <w:autoSpaceDN w:val="0"/>
        <w:adjustRightInd w:val="0"/>
        <w:jc w:val="center"/>
        <w:rPr>
          <w:b/>
          <w:bCs/>
          <w:i/>
          <w:iCs/>
          <w:sz w:val="20"/>
          <w:szCs w:val="20"/>
        </w:rPr>
      </w:pPr>
      <w:r>
        <w:rPr>
          <w:b/>
          <w:bCs/>
          <w:i/>
          <w:iCs/>
          <w:sz w:val="20"/>
          <w:szCs w:val="20"/>
        </w:rPr>
        <w:lastRenderedPageBreak/>
        <w:t>COMMENTS ON THE PAPER OF</w:t>
      </w:r>
    </w:p>
    <w:p w:rsidR="009A322B" w:rsidRDefault="009A322B" w:rsidP="009A322B">
      <w:pPr>
        <w:widowControl w:val="0"/>
        <w:autoSpaceDE w:val="0"/>
        <w:autoSpaceDN w:val="0"/>
        <w:adjustRightInd w:val="0"/>
        <w:jc w:val="center"/>
        <w:rPr>
          <w:b/>
          <w:bCs/>
        </w:rPr>
      </w:pPr>
      <w:r>
        <w:rPr>
          <w:b/>
          <w:bCs/>
        </w:rPr>
        <w:t>FR. JOHN F. LONG</w:t>
      </w:r>
    </w:p>
    <w:p w:rsidR="009A322B" w:rsidRDefault="009A322B" w:rsidP="009A322B">
      <w:pPr>
        <w:widowControl w:val="0"/>
        <w:autoSpaceDE w:val="0"/>
        <w:autoSpaceDN w:val="0"/>
        <w:adjustRightInd w:val="0"/>
        <w:jc w:val="center"/>
        <w:rPr>
          <w:sz w:val="8"/>
          <w:szCs w:val="8"/>
        </w:rPr>
      </w:pPr>
      <w:r>
        <w:rPr>
          <w:b/>
          <w:bCs/>
        </w:rPr>
        <w:t xml:space="preserve">THE FILIOQUE IN THE SYMBOL OF NICENE </w:t>
      </w:r>
      <w:r>
        <w:rPr>
          <w:sz w:val="8"/>
          <w:szCs w:val="8"/>
        </w:rPr>
        <w:t>-</w:t>
      </w:r>
    </w:p>
    <w:p w:rsidR="009A322B" w:rsidRDefault="009A322B" w:rsidP="009A322B">
      <w:pPr>
        <w:widowControl w:val="0"/>
        <w:autoSpaceDE w:val="0"/>
        <w:autoSpaceDN w:val="0"/>
        <w:adjustRightInd w:val="0"/>
        <w:jc w:val="center"/>
        <w:rPr>
          <w:b/>
          <w:bCs/>
        </w:rPr>
      </w:pPr>
      <w:r>
        <w:rPr>
          <w:b/>
          <w:bCs/>
        </w:rPr>
        <w:t>CONSTANTINOPLE</w:t>
      </w:r>
    </w:p>
    <w:p w:rsidR="009A322B" w:rsidRDefault="009A322B" w:rsidP="009A322B">
      <w:pPr>
        <w:widowControl w:val="0"/>
        <w:autoSpaceDE w:val="0"/>
        <w:autoSpaceDN w:val="0"/>
        <w:adjustRightInd w:val="0"/>
        <w:rPr>
          <w:b/>
          <w:bCs/>
        </w:rPr>
      </w:pPr>
    </w:p>
    <w:p w:rsidR="009A322B" w:rsidRDefault="009A322B" w:rsidP="009A322B">
      <w:pPr>
        <w:widowControl w:val="0"/>
        <w:tabs>
          <w:tab w:val="left" w:pos="476"/>
        </w:tabs>
        <w:autoSpaceDE w:val="0"/>
        <w:autoSpaceDN w:val="0"/>
        <w:adjustRightInd w:val="0"/>
        <w:spacing w:line="289" w:lineRule="exact"/>
        <w:ind w:firstLine="476"/>
        <w:jc w:val="both"/>
        <w:rPr>
          <w:sz w:val="26"/>
          <w:szCs w:val="26"/>
        </w:rPr>
      </w:pPr>
      <w:r>
        <w:rPr>
          <w:b/>
          <w:bCs/>
        </w:rPr>
        <w:t xml:space="preserve">H.G. </w:t>
      </w:r>
      <w:r>
        <w:rPr>
          <w:sz w:val="26"/>
          <w:szCs w:val="26"/>
        </w:rPr>
        <w:t xml:space="preserve">Metropolitan </w:t>
      </w:r>
      <w:proofErr w:type="spellStart"/>
      <w:r>
        <w:rPr>
          <w:sz w:val="26"/>
          <w:szCs w:val="26"/>
        </w:rPr>
        <w:t>Bishay</w:t>
      </w:r>
      <w:proofErr w:type="spellEnd"/>
      <w:r>
        <w:rPr>
          <w:sz w:val="26"/>
          <w:szCs w:val="26"/>
        </w:rPr>
        <w:t>, H.G. Bishop Moses, and I have our comments on the above-mentioned paper.</w:t>
      </w:r>
    </w:p>
    <w:p w:rsidR="009A322B" w:rsidRDefault="009A322B" w:rsidP="009A322B">
      <w:pPr>
        <w:widowControl w:val="0"/>
        <w:tabs>
          <w:tab w:val="left" w:pos="476"/>
        </w:tabs>
        <w:autoSpaceDE w:val="0"/>
        <w:autoSpaceDN w:val="0"/>
        <w:adjustRightInd w:val="0"/>
        <w:spacing w:line="289" w:lineRule="exact"/>
        <w:jc w:val="both"/>
        <w:rPr>
          <w:sz w:val="26"/>
          <w:szCs w:val="26"/>
        </w:rPr>
      </w:pPr>
    </w:p>
    <w:p w:rsidR="009A322B" w:rsidRDefault="009A322B" w:rsidP="009A322B">
      <w:pPr>
        <w:widowControl w:val="0"/>
        <w:tabs>
          <w:tab w:val="left" w:pos="481"/>
          <w:tab w:val="left" w:pos="748"/>
        </w:tabs>
        <w:autoSpaceDE w:val="0"/>
        <w:autoSpaceDN w:val="0"/>
        <w:adjustRightInd w:val="0"/>
        <w:ind w:left="748" w:hanging="267"/>
        <w:jc w:val="both"/>
        <w:rPr>
          <w:i/>
          <w:iCs/>
        </w:rPr>
      </w:pPr>
      <w:r>
        <w:rPr>
          <w:i/>
          <w:iCs/>
        </w:rPr>
        <w:t>1.</w:t>
      </w:r>
      <w:r>
        <w:rPr>
          <w:i/>
          <w:iCs/>
        </w:rPr>
        <w:tab/>
        <w:t xml:space="preserve">FROM MY FART I </w:t>
      </w:r>
      <w:r>
        <w:rPr>
          <w:i/>
          <w:iCs/>
          <w:sz w:val="26"/>
          <w:szCs w:val="26"/>
        </w:rPr>
        <w:t xml:space="preserve">HAVE </w:t>
      </w:r>
      <w:r>
        <w:rPr>
          <w:i/>
          <w:iCs/>
        </w:rPr>
        <w:t>THE FOLLOWING COM</w:t>
      </w:r>
      <w:r>
        <w:rPr>
          <w:i/>
          <w:iCs/>
        </w:rPr>
        <w:softHyphen/>
      </w:r>
    </w:p>
    <w:p w:rsidR="009A322B" w:rsidRDefault="009A322B" w:rsidP="009A322B">
      <w:pPr>
        <w:widowControl w:val="0"/>
        <w:tabs>
          <w:tab w:val="left" w:pos="204"/>
        </w:tabs>
        <w:autoSpaceDE w:val="0"/>
        <w:autoSpaceDN w:val="0"/>
        <w:adjustRightInd w:val="0"/>
        <w:jc w:val="both"/>
        <w:rPr>
          <w:i/>
          <w:iCs/>
        </w:rPr>
      </w:pPr>
      <w:r>
        <w:rPr>
          <w:i/>
          <w:iCs/>
        </w:rPr>
        <w:t>MENTS:</w:t>
      </w:r>
    </w:p>
    <w:p w:rsidR="009A322B" w:rsidRDefault="009A322B" w:rsidP="009A322B">
      <w:pPr>
        <w:widowControl w:val="0"/>
        <w:tabs>
          <w:tab w:val="left" w:pos="476"/>
        </w:tabs>
        <w:autoSpaceDE w:val="0"/>
        <w:autoSpaceDN w:val="0"/>
        <w:adjustRightInd w:val="0"/>
        <w:spacing w:line="289" w:lineRule="exact"/>
        <w:ind w:firstLine="476"/>
        <w:jc w:val="both"/>
        <w:rPr>
          <w:sz w:val="26"/>
          <w:szCs w:val="26"/>
        </w:rPr>
      </w:pPr>
      <w:proofErr w:type="gramStart"/>
      <w:r>
        <w:rPr>
          <w:sz w:val="26"/>
          <w:szCs w:val="26"/>
        </w:rPr>
        <w:t>a</w:t>
      </w:r>
      <w:proofErr w:type="gramEnd"/>
      <w:r>
        <w:rPr>
          <w:sz w:val="26"/>
          <w:szCs w:val="26"/>
        </w:rPr>
        <w:t xml:space="preserve">. Fr. Long stresses that the varieties of the formulae of the creeds that were used in liturgical worship in the East and West vindicated the addition of the </w:t>
      </w:r>
      <w:proofErr w:type="spellStart"/>
      <w:r>
        <w:rPr>
          <w:i/>
          <w:iCs/>
        </w:rPr>
        <w:t>Filioque</w:t>
      </w:r>
      <w:proofErr w:type="spellEnd"/>
      <w:r>
        <w:rPr>
          <w:i/>
          <w:iCs/>
        </w:rPr>
        <w:t xml:space="preserve">. </w:t>
      </w:r>
      <w:r>
        <w:rPr>
          <w:sz w:val="26"/>
          <w:szCs w:val="26"/>
        </w:rPr>
        <w:t xml:space="preserve">In fact, these varieties confirm the falsification of the </w:t>
      </w:r>
      <w:proofErr w:type="spellStart"/>
      <w:r>
        <w:rPr>
          <w:i/>
          <w:iCs/>
        </w:rPr>
        <w:t>Fiioque</w:t>
      </w:r>
      <w:proofErr w:type="spellEnd"/>
      <w:r>
        <w:rPr>
          <w:i/>
          <w:iCs/>
        </w:rPr>
        <w:t xml:space="preserve">. </w:t>
      </w:r>
      <w:r>
        <w:rPr>
          <w:sz w:val="26"/>
          <w:szCs w:val="26"/>
        </w:rPr>
        <w:t>We ask why we never find any mention of it in even one creed among those used in different traditions and cultures through the first five centuries.</w:t>
      </w:r>
    </w:p>
    <w:p w:rsidR="009A322B" w:rsidRDefault="009A322B" w:rsidP="009A322B">
      <w:pPr>
        <w:widowControl w:val="0"/>
        <w:tabs>
          <w:tab w:val="left" w:pos="476"/>
        </w:tabs>
        <w:autoSpaceDE w:val="0"/>
        <w:autoSpaceDN w:val="0"/>
        <w:adjustRightInd w:val="0"/>
        <w:spacing w:line="289" w:lineRule="exact"/>
        <w:jc w:val="both"/>
        <w:rPr>
          <w:sz w:val="26"/>
          <w:szCs w:val="26"/>
        </w:rPr>
      </w:pPr>
    </w:p>
    <w:p w:rsidR="009A322B" w:rsidRDefault="009A322B" w:rsidP="009A322B">
      <w:pPr>
        <w:widowControl w:val="0"/>
        <w:tabs>
          <w:tab w:val="left" w:pos="476"/>
        </w:tabs>
        <w:autoSpaceDE w:val="0"/>
        <w:autoSpaceDN w:val="0"/>
        <w:adjustRightInd w:val="0"/>
        <w:spacing w:line="289" w:lineRule="exact"/>
        <w:ind w:firstLine="476"/>
        <w:jc w:val="both"/>
        <w:rPr>
          <w:sz w:val="26"/>
          <w:szCs w:val="26"/>
        </w:rPr>
      </w:pPr>
      <w:r>
        <w:rPr>
          <w:sz w:val="26"/>
          <w:szCs w:val="26"/>
        </w:rPr>
        <w:t xml:space="preserve">Fr. Long replied that Christians did not face the problem of Arian communities like that of the Spanish. Rome used the </w:t>
      </w:r>
      <w:proofErr w:type="spellStart"/>
      <w:r>
        <w:rPr>
          <w:i/>
          <w:iCs/>
        </w:rPr>
        <w:t>Fiioque</w:t>
      </w:r>
      <w:proofErr w:type="spellEnd"/>
      <w:r>
        <w:rPr>
          <w:i/>
          <w:iCs/>
        </w:rPr>
        <w:t xml:space="preserve"> </w:t>
      </w:r>
      <w:r>
        <w:rPr>
          <w:sz w:val="26"/>
          <w:szCs w:val="26"/>
        </w:rPr>
        <w:t>to confirm the equality of the Son and the Father.</w:t>
      </w:r>
    </w:p>
    <w:p w:rsidR="009A322B" w:rsidRDefault="009A322B" w:rsidP="009A322B">
      <w:pPr>
        <w:widowControl w:val="0"/>
        <w:tabs>
          <w:tab w:val="left" w:pos="476"/>
        </w:tabs>
        <w:autoSpaceDE w:val="0"/>
        <w:autoSpaceDN w:val="0"/>
        <w:adjustRightInd w:val="0"/>
        <w:spacing w:line="289" w:lineRule="exact"/>
        <w:jc w:val="both"/>
        <w:rPr>
          <w:sz w:val="26"/>
          <w:szCs w:val="26"/>
        </w:rPr>
      </w:pPr>
    </w:p>
    <w:p w:rsidR="009A322B" w:rsidRDefault="009A322B" w:rsidP="009A322B">
      <w:pPr>
        <w:widowControl w:val="0"/>
        <w:tabs>
          <w:tab w:val="left" w:pos="476"/>
        </w:tabs>
        <w:autoSpaceDE w:val="0"/>
        <w:autoSpaceDN w:val="0"/>
        <w:adjustRightInd w:val="0"/>
        <w:spacing w:line="289" w:lineRule="exact"/>
        <w:ind w:firstLine="476"/>
        <w:jc w:val="both"/>
        <w:rPr>
          <w:sz w:val="26"/>
          <w:szCs w:val="26"/>
        </w:rPr>
      </w:pPr>
      <w:r>
        <w:rPr>
          <w:sz w:val="26"/>
          <w:szCs w:val="26"/>
        </w:rPr>
        <w:t xml:space="preserve">We say that Alexandria was the pioneering leader in refuting </w:t>
      </w:r>
      <w:proofErr w:type="spellStart"/>
      <w:proofErr w:type="gramStart"/>
      <w:r>
        <w:rPr>
          <w:sz w:val="26"/>
          <w:szCs w:val="26"/>
        </w:rPr>
        <w:t>arianism</w:t>
      </w:r>
      <w:proofErr w:type="spellEnd"/>
      <w:proofErr w:type="gramEnd"/>
      <w:r>
        <w:rPr>
          <w:sz w:val="26"/>
          <w:szCs w:val="26"/>
        </w:rPr>
        <w:t xml:space="preserve"> all over the world, but Alexandria never used the </w:t>
      </w:r>
      <w:proofErr w:type="spellStart"/>
      <w:r>
        <w:rPr>
          <w:i/>
          <w:iCs/>
          <w:sz w:val="26"/>
          <w:szCs w:val="26"/>
        </w:rPr>
        <w:t>Filio</w:t>
      </w:r>
      <w:r>
        <w:rPr>
          <w:i/>
          <w:iCs/>
          <w:sz w:val="26"/>
          <w:szCs w:val="26"/>
        </w:rPr>
        <w:softHyphen/>
      </w:r>
      <w:r>
        <w:rPr>
          <w:i/>
          <w:iCs/>
        </w:rPr>
        <w:t>que</w:t>
      </w:r>
      <w:proofErr w:type="spellEnd"/>
      <w:r>
        <w:rPr>
          <w:i/>
          <w:iCs/>
        </w:rPr>
        <w:t xml:space="preserve">. </w:t>
      </w:r>
      <w:r>
        <w:rPr>
          <w:sz w:val="26"/>
          <w:szCs w:val="26"/>
        </w:rPr>
        <w:t xml:space="preserve">Secondly, the </w:t>
      </w:r>
      <w:proofErr w:type="spellStart"/>
      <w:r>
        <w:rPr>
          <w:i/>
          <w:iCs/>
        </w:rPr>
        <w:t>Filioque</w:t>
      </w:r>
      <w:proofErr w:type="spellEnd"/>
      <w:r>
        <w:rPr>
          <w:i/>
          <w:iCs/>
        </w:rPr>
        <w:t xml:space="preserve"> </w:t>
      </w:r>
      <w:r>
        <w:rPr>
          <w:sz w:val="26"/>
          <w:szCs w:val="26"/>
        </w:rPr>
        <w:t xml:space="preserve">cannot serve the Church on refuting </w:t>
      </w:r>
      <w:proofErr w:type="spellStart"/>
      <w:r>
        <w:t>Arianism</w:t>
      </w:r>
      <w:proofErr w:type="spellEnd"/>
      <w:r>
        <w:t xml:space="preserve">. </w:t>
      </w:r>
      <w:r>
        <w:rPr>
          <w:sz w:val="8"/>
          <w:szCs w:val="8"/>
        </w:rPr>
        <w:t xml:space="preserve">- </w:t>
      </w:r>
      <w:r>
        <w:rPr>
          <w:sz w:val="26"/>
          <w:szCs w:val="26"/>
        </w:rPr>
        <w:t xml:space="preserve">As Hanson says, the Arians had their own kind of </w:t>
      </w:r>
      <w:proofErr w:type="spellStart"/>
      <w:r>
        <w:rPr>
          <w:i/>
          <w:iCs/>
        </w:rPr>
        <w:t>Filioque</w:t>
      </w:r>
      <w:proofErr w:type="spellEnd"/>
      <w:r>
        <w:rPr>
          <w:i/>
          <w:iCs/>
        </w:rPr>
        <w:t xml:space="preserve"> </w:t>
      </w:r>
      <w:r>
        <w:rPr>
          <w:sz w:val="26"/>
          <w:szCs w:val="26"/>
        </w:rPr>
        <w:t>as they believed that the Holy Spirit is in subordination to the Son...</w:t>
      </w:r>
    </w:p>
    <w:p w:rsidR="009A322B" w:rsidRDefault="009A322B" w:rsidP="009A322B">
      <w:pPr>
        <w:widowControl w:val="0"/>
        <w:tabs>
          <w:tab w:val="left" w:pos="476"/>
        </w:tabs>
        <w:autoSpaceDE w:val="0"/>
        <w:autoSpaceDN w:val="0"/>
        <w:adjustRightInd w:val="0"/>
        <w:spacing w:line="289" w:lineRule="exact"/>
        <w:jc w:val="both"/>
        <w:rPr>
          <w:sz w:val="26"/>
          <w:szCs w:val="26"/>
        </w:rPr>
      </w:pPr>
    </w:p>
    <w:p w:rsidR="009A322B" w:rsidRDefault="009A322B" w:rsidP="009A322B">
      <w:pPr>
        <w:widowControl w:val="0"/>
        <w:tabs>
          <w:tab w:val="left" w:pos="476"/>
        </w:tabs>
        <w:autoSpaceDE w:val="0"/>
        <w:autoSpaceDN w:val="0"/>
        <w:adjustRightInd w:val="0"/>
        <w:spacing w:line="289" w:lineRule="exact"/>
        <w:ind w:firstLine="476"/>
        <w:jc w:val="both"/>
        <w:rPr>
          <w:sz w:val="26"/>
          <w:szCs w:val="26"/>
        </w:rPr>
      </w:pPr>
      <w:r>
        <w:rPr>
          <w:sz w:val="26"/>
          <w:szCs w:val="26"/>
        </w:rPr>
        <w:t xml:space="preserve">b. Rome, or Leo </w:t>
      </w:r>
      <w:r>
        <w:rPr>
          <w:b/>
          <w:bCs/>
        </w:rPr>
        <w:t xml:space="preserve">III, </w:t>
      </w:r>
      <w:r>
        <w:rPr>
          <w:sz w:val="26"/>
          <w:szCs w:val="26"/>
        </w:rPr>
        <w:t xml:space="preserve">refused to chant the Creed in the mass to solve the problem occurred between the Frankish monks and those of Jerusalem. I ask why after 200 years Rome accepted the </w:t>
      </w:r>
      <w:proofErr w:type="spellStart"/>
      <w:r>
        <w:rPr>
          <w:i/>
          <w:iCs/>
        </w:rPr>
        <w:t>Filioque</w:t>
      </w:r>
      <w:proofErr w:type="spellEnd"/>
      <w:r>
        <w:rPr>
          <w:i/>
          <w:iCs/>
        </w:rPr>
        <w:t xml:space="preserve"> </w:t>
      </w:r>
      <w:r>
        <w:rPr>
          <w:sz w:val="26"/>
          <w:szCs w:val="26"/>
        </w:rPr>
        <w:t>officially and thus it made a separation between Rome and the Greeks, between herself and all other apostolic and Orthodox Churches?</w:t>
      </w:r>
    </w:p>
    <w:p w:rsidR="009A322B" w:rsidRDefault="009A322B" w:rsidP="009A322B">
      <w:pPr>
        <w:widowControl w:val="0"/>
        <w:tabs>
          <w:tab w:val="left" w:pos="476"/>
        </w:tabs>
        <w:autoSpaceDE w:val="0"/>
        <w:autoSpaceDN w:val="0"/>
        <w:adjustRightInd w:val="0"/>
        <w:spacing w:line="289" w:lineRule="exact"/>
        <w:jc w:val="both"/>
        <w:rPr>
          <w:sz w:val="26"/>
          <w:szCs w:val="26"/>
        </w:rPr>
      </w:pPr>
    </w:p>
    <w:p w:rsidR="009A322B" w:rsidRDefault="009A322B" w:rsidP="009A322B">
      <w:pPr>
        <w:widowControl w:val="0"/>
        <w:tabs>
          <w:tab w:val="left" w:pos="476"/>
        </w:tabs>
        <w:autoSpaceDE w:val="0"/>
        <w:autoSpaceDN w:val="0"/>
        <w:adjustRightInd w:val="0"/>
        <w:spacing w:line="289" w:lineRule="exact"/>
        <w:jc w:val="both"/>
        <w:rPr>
          <w:sz w:val="26"/>
          <w:szCs w:val="26"/>
        </w:rPr>
      </w:pPr>
    </w:p>
    <w:p w:rsidR="009A322B" w:rsidRDefault="009A322B" w:rsidP="009A322B">
      <w:pPr>
        <w:widowControl w:val="0"/>
        <w:tabs>
          <w:tab w:val="left" w:pos="476"/>
        </w:tabs>
        <w:autoSpaceDE w:val="0"/>
        <w:autoSpaceDN w:val="0"/>
        <w:adjustRightInd w:val="0"/>
        <w:spacing w:line="289" w:lineRule="exact"/>
        <w:jc w:val="both"/>
        <w:rPr>
          <w:sz w:val="26"/>
          <w:szCs w:val="26"/>
        </w:rPr>
      </w:pPr>
    </w:p>
    <w:p w:rsidR="009A322B" w:rsidRDefault="009A322B" w:rsidP="009A322B">
      <w:pPr>
        <w:widowControl w:val="0"/>
        <w:tabs>
          <w:tab w:val="left" w:pos="476"/>
        </w:tabs>
        <w:autoSpaceDE w:val="0"/>
        <w:autoSpaceDN w:val="0"/>
        <w:adjustRightInd w:val="0"/>
        <w:spacing w:line="289" w:lineRule="exact"/>
        <w:jc w:val="both"/>
        <w:rPr>
          <w:sz w:val="26"/>
          <w:szCs w:val="26"/>
        </w:rPr>
      </w:pPr>
    </w:p>
    <w:p w:rsidR="009A322B" w:rsidRDefault="009A322B" w:rsidP="009A322B">
      <w:pPr>
        <w:widowControl w:val="0"/>
        <w:tabs>
          <w:tab w:val="left" w:pos="476"/>
        </w:tabs>
        <w:autoSpaceDE w:val="0"/>
        <w:autoSpaceDN w:val="0"/>
        <w:adjustRightInd w:val="0"/>
        <w:spacing w:line="289" w:lineRule="exact"/>
        <w:jc w:val="both"/>
        <w:rPr>
          <w:sz w:val="26"/>
          <w:szCs w:val="26"/>
        </w:rPr>
      </w:pPr>
    </w:p>
    <w:p w:rsidR="009A322B" w:rsidRDefault="009A322B" w:rsidP="009A322B">
      <w:pPr>
        <w:widowControl w:val="0"/>
        <w:tabs>
          <w:tab w:val="left" w:pos="476"/>
        </w:tabs>
        <w:autoSpaceDE w:val="0"/>
        <w:autoSpaceDN w:val="0"/>
        <w:adjustRightInd w:val="0"/>
        <w:jc w:val="center"/>
        <w:rPr>
          <w:b/>
          <w:bCs/>
          <w:sz w:val="20"/>
          <w:szCs w:val="20"/>
        </w:rPr>
      </w:pPr>
      <w:r>
        <w:rPr>
          <w:b/>
          <w:bCs/>
          <w:sz w:val="20"/>
          <w:szCs w:val="20"/>
        </w:rPr>
        <w:t>26</w:t>
      </w:r>
    </w:p>
    <w:p w:rsidR="009A322B" w:rsidRDefault="009A322B"/>
    <w:p w:rsidR="009A322B" w:rsidRDefault="009A322B"/>
    <w:p w:rsidR="009A322B" w:rsidRDefault="009A322B"/>
    <w:p w:rsidR="009A322B" w:rsidRDefault="009A322B"/>
    <w:p w:rsidR="009A322B" w:rsidRDefault="009A322B"/>
    <w:p w:rsidR="009A322B" w:rsidRDefault="009A322B"/>
    <w:p w:rsidR="009A322B" w:rsidRDefault="009A322B"/>
    <w:p w:rsidR="009A322B" w:rsidRDefault="009A322B"/>
    <w:p w:rsidR="009A322B" w:rsidRDefault="009A322B"/>
    <w:p w:rsidR="009A322B" w:rsidRDefault="009A322B"/>
    <w:p w:rsidR="009A322B" w:rsidRDefault="009A322B" w:rsidP="009A322B">
      <w:pPr>
        <w:widowControl w:val="0"/>
        <w:autoSpaceDE w:val="0"/>
        <w:autoSpaceDN w:val="0"/>
        <w:adjustRightInd w:val="0"/>
        <w:jc w:val="center"/>
        <w:rPr>
          <w:b/>
          <w:bCs/>
          <w:i/>
          <w:iCs/>
          <w:sz w:val="20"/>
          <w:szCs w:val="20"/>
        </w:rPr>
      </w:pPr>
    </w:p>
    <w:p w:rsidR="009A322B" w:rsidRDefault="009A322B" w:rsidP="009A322B">
      <w:pPr>
        <w:widowControl w:val="0"/>
        <w:autoSpaceDE w:val="0"/>
        <w:autoSpaceDN w:val="0"/>
        <w:adjustRightInd w:val="0"/>
        <w:jc w:val="center"/>
        <w:rPr>
          <w:b/>
          <w:bCs/>
          <w:i/>
          <w:iCs/>
          <w:sz w:val="20"/>
          <w:szCs w:val="20"/>
        </w:rPr>
      </w:pPr>
    </w:p>
    <w:p w:rsidR="009A322B" w:rsidRDefault="009A322B" w:rsidP="009A322B">
      <w:pPr>
        <w:widowControl w:val="0"/>
        <w:autoSpaceDE w:val="0"/>
        <w:autoSpaceDN w:val="0"/>
        <w:adjustRightInd w:val="0"/>
        <w:jc w:val="center"/>
        <w:rPr>
          <w:b/>
          <w:bCs/>
          <w:i/>
          <w:iCs/>
          <w:sz w:val="20"/>
          <w:szCs w:val="20"/>
        </w:rPr>
      </w:pPr>
    </w:p>
    <w:p w:rsidR="009A322B" w:rsidRDefault="009A322B" w:rsidP="009A322B">
      <w:pPr>
        <w:widowControl w:val="0"/>
        <w:autoSpaceDE w:val="0"/>
        <w:autoSpaceDN w:val="0"/>
        <w:adjustRightInd w:val="0"/>
        <w:jc w:val="center"/>
        <w:rPr>
          <w:b/>
          <w:bCs/>
          <w:i/>
          <w:iCs/>
          <w:sz w:val="20"/>
          <w:szCs w:val="20"/>
        </w:rPr>
      </w:pPr>
    </w:p>
    <w:p w:rsidR="009A322B" w:rsidRDefault="009A322B" w:rsidP="009A322B">
      <w:pPr>
        <w:widowControl w:val="0"/>
        <w:autoSpaceDE w:val="0"/>
        <w:autoSpaceDN w:val="0"/>
        <w:adjustRightInd w:val="0"/>
        <w:jc w:val="center"/>
        <w:rPr>
          <w:b/>
          <w:bCs/>
          <w:i/>
          <w:iCs/>
          <w:sz w:val="20"/>
          <w:szCs w:val="20"/>
        </w:rPr>
      </w:pPr>
    </w:p>
    <w:p w:rsidR="009A322B" w:rsidRDefault="009A322B" w:rsidP="009A322B">
      <w:pPr>
        <w:widowControl w:val="0"/>
        <w:autoSpaceDE w:val="0"/>
        <w:autoSpaceDN w:val="0"/>
        <w:adjustRightInd w:val="0"/>
        <w:jc w:val="center"/>
        <w:rPr>
          <w:b/>
          <w:bCs/>
          <w:i/>
          <w:iCs/>
          <w:sz w:val="20"/>
          <w:szCs w:val="20"/>
        </w:rPr>
      </w:pPr>
    </w:p>
    <w:p w:rsidR="009A322B" w:rsidRDefault="009A322B" w:rsidP="009A322B">
      <w:pPr>
        <w:widowControl w:val="0"/>
        <w:autoSpaceDE w:val="0"/>
        <w:autoSpaceDN w:val="0"/>
        <w:adjustRightInd w:val="0"/>
        <w:jc w:val="center"/>
        <w:rPr>
          <w:b/>
          <w:bCs/>
          <w:i/>
          <w:iCs/>
          <w:sz w:val="20"/>
          <w:szCs w:val="20"/>
        </w:rPr>
      </w:pPr>
    </w:p>
    <w:p w:rsidR="009A322B" w:rsidRDefault="009A322B" w:rsidP="009A322B">
      <w:pPr>
        <w:widowControl w:val="0"/>
        <w:autoSpaceDE w:val="0"/>
        <w:autoSpaceDN w:val="0"/>
        <w:adjustRightInd w:val="0"/>
        <w:jc w:val="center"/>
        <w:rPr>
          <w:b/>
          <w:bCs/>
          <w:i/>
          <w:iCs/>
          <w:sz w:val="20"/>
          <w:szCs w:val="20"/>
        </w:rPr>
      </w:pPr>
    </w:p>
    <w:p w:rsidR="009A322B" w:rsidRDefault="009A322B" w:rsidP="009A322B">
      <w:pPr>
        <w:widowControl w:val="0"/>
        <w:autoSpaceDE w:val="0"/>
        <w:autoSpaceDN w:val="0"/>
        <w:adjustRightInd w:val="0"/>
        <w:jc w:val="center"/>
        <w:rPr>
          <w:b/>
          <w:bCs/>
          <w:i/>
          <w:iCs/>
          <w:sz w:val="20"/>
          <w:szCs w:val="20"/>
        </w:rPr>
      </w:pPr>
    </w:p>
    <w:p w:rsidR="009A322B" w:rsidRDefault="009A322B" w:rsidP="009A322B">
      <w:pPr>
        <w:widowControl w:val="0"/>
        <w:autoSpaceDE w:val="0"/>
        <w:autoSpaceDN w:val="0"/>
        <w:adjustRightInd w:val="0"/>
        <w:jc w:val="center"/>
        <w:rPr>
          <w:b/>
          <w:bCs/>
          <w:i/>
          <w:iCs/>
          <w:sz w:val="20"/>
          <w:szCs w:val="20"/>
        </w:rPr>
      </w:pPr>
    </w:p>
    <w:p w:rsidR="009A322B" w:rsidRDefault="009A322B" w:rsidP="009A322B">
      <w:pPr>
        <w:widowControl w:val="0"/>
        <w:autoSpaceDE w:val="0"/>
        <w:autoSpaceDN w:val="0"/>
        <w:adjustRightInd w:val="0"/>
        <w:jc w:val="center"/>
        <w:rPr>
          <w:b/>
          <w:bCs/>
          <w:i/>
          <w:iCs/>
          <w:sz w:val="20"/>
          <w:szCs w:val="20"/>
        </w:rPr>
      </w:pPr>
    </w:p>
    <w:p w:rsidR="009A322B" w:rsidRDefault="009A322B" w:rsidP="009A322B">
      <w:pPr>
        <w:widowControl w:val="0"/>
        <w:autoSpaceDE w:val="0"/>
        <w:autoSpaceDN w:val="0"/>
        <w:adjustRightInd w:val="0"/>
        <w:jc w:val="center"/>
        <w:rPr>
          <w:b/>
          <w:bCs/>
          <w:i/>
          <w:iCs/>
          <w:sz w:val="20"/>
          <w:szCs w:val="20"/>
        </w:rPr>
      </w:pPr>
    </w:p>
    <w:p w:rsidR="009A322B" w:rsidRDefault="009A322B" w:rsidP="009A322B">
      <w:pPr>
        <w:widowControl w:val="0"/>
        <w:autoSpaceDE w:val="0"/>
        <w:autoSpaceDN w:val="0"/>
        <w:adjustRightInd w:val="0"/>
        <w:jc w:val="center"/>
        <w:rPr>
          <w:b/>
          <w:bCs/>
          <w:i/>
          <w:iCs/>
          <w:sz w:val="20"/>
          <w:szCs w:val="20"/>
        </w:rPr>
      </w:pPr>
    </w:p>
    <w:p w:rsidR="009A322B" w:rsidRDefault="009A322B" w:rsidP="009A322B">
      <w:pPr>
        <w:widowControl w:val="0"/>
        <w:autoSpaceDE w:val="0"/>
        <w:autoSpaceDN w:val="0"/>
        <w:adjustRightInd w:val="0"/>
        <w:jc w:val="center"/>
        <w:rPr>
          <w:b/>
          <w:bCs/>
          <w:i/>
          <w:iCs/>
          <w:sz w:val="20"/>
          <w:szCs w:val="20"/>
        </w:rPr>
      </w:pPr>
    </w:p>
    <w:p w:rsidR="009A322B" w:rsidRDefault="009A322B" w:rsidP="009A322B">
      <w:pPr>
        <w:widowControl w:val="0"/>
        <w:autoSpaceDE w:val="0"/>
        <w:autoSpaceDN w:val="0"/>
        <w:adjustRightInd w:val="0"/>
        <w:jc w:val="center"/>
        <w:rPr>
          <w:b/>
          <w:bCs/>
          <w:i/>
          <w:iCs/>
          <w:sz w:val="20"/>
          <w:szCs w:val="20"/>
        </w:rPr>
      </w:pPr>
    </w:p>
    <w:p w:rsidR="009A322B" w:rsidRDefault="009A322B" w:rsidP="009A322B">
      <w:pPr>
        <w:widowControl w:val="0"/>
        <w:autoSpaceDE w:val="0"/>
        <w:autoSpaceDN w:val="0"/>
        <w:adjustRightInd w:val="0"/>
        <w:jc w:val="center"/>
        <w:rPr>
          <w:b/>
          <w:bCs/>
          <w:i/>
          <w:iCs/>
          <w:sz w:val="20"/>
          <w:szCs w:val="20"/>
        </w:rPr>
      </w:pPr>
    </w:p>
    <w:p w:rsidR="009A322B" w:rsidRDefault="009A322B" w:rsidP="009A322B">
      <w:pPr>
        <w:widowControl w:val="0"/>
        <w:autoSpaceDE w:val="0"/>
        <w:autoSpaceDN w:val="0"/>
        <w:adjustRightInd w:val="0"/>
        <w:jc w:val="center"/>
        <w:rPr>
          <w:b/>
          <w:bCs/>
          <w:i/>
          <w:iCs/>
          <w:sz w:val="20"/>
          <w:szCs w:val="20"/>
        </w:rPr>
      </w:pPr>
    </w:p>
    <w:p w:rsidR="009A322B" w:rsidRDefault="009A322B" w:rsidP="009A322B">
      <w:pPr>
        <w:widowControl w:val="0"/>
        <w:autoSpaceDE w:val="0"/>
        <w:autoSpaceDN w:val="0"/>
        <w:adjustRightInd w:val="0"/>
        <w:jc w:val="center"/>
        <w:rPr>
          <w:b/>
          <w:bCs/>
          <w:i/>
          <w:iCs/>
          <w:sz w:val="20"/>
          <w:szCs w:val="20"/>
        </w:rPr>
      </w:pPr>
    </w:p>
    <w:p w:rsidR="009A322B" w:rsidRDefault="009A322B" w:rsidP="009A322B">
      <w:pPr>
        <w:widowControl w:val="0"/>
        <w:autoSpaceDE w:val="0"/>
        <w:autoSpaceDN w:val="0"/>
        <w:adjustRightInd w:val="0"/>
        <w:jc w:val="center"/>
        <w:rPr>
          <w:b/>
          <w:bCs/>
          <w:i/>
          <w:iCs/>
          <w:sz w:val="20"/>
          <w:szCs w:val="20"/>
        </w:rPr>
      </w:pPr>
    </w:p>
    <w:p w:rsidR="009A322B" w:rsidRDefault="009A322B" w:rsidP="009A322B">
      <w:pPr>
        <w:widowControl w:val="0"/>
        <w:autoSpaceDE w:val="0"/>
        <w:autoSpaceDN w:val="0"/>
        <w:adjustRightInd w:val="0"/>
        <w:jc w:val="center"/>
        <w:rPr>
          <w:b/>
          <w:bCs/>
          <w:i/>
          <w:iCs/>
          <w:sz w:val="20"/>
          <w:szCs w:val="20"/>
        </w:rPr>
      </w:pPr>
    </w:p>
    <w:p w:rsidR="009A322B" w:rsidRDefault="009A322B" w:rsidP="009A322B">
      <w:pPr>
        <w:widowControl w:val="0"/>
        <w:autoSpaceDE w:val="0"/>
        <w:autoSpaceDN w:val="0"/>
        <w:adjustRightInd w:val="0"/>
        <w:jc w:val="center"/>
        <w:rPr>
          <w:b/>
          <w:bCs/>
          <w:i/>
          <w:iCs/>
          <w:sz w:val="20"/>
          <w:szCs w:val="20"/>
        </w:rPr>
      </w:pPr>
    </w:p>
    <w:p w:rsidR="009A322B" w:rsidRDefault="009A322B" w:rsidP="009A322B">
      <w:pPr>
        <w:widowControl w:val="0"/>
        <w:autoSpaceDE w:val="0"/>
        <w:autoSpaceDN w:val="0"/>
        <w:adjustRightInd w:val="0"/>
        <w:jc w:val="center"/>
        <w:rPr>
          <w:b/>
          <w:bCs/>
          <w:i/>
          <w:iCs/>
          <w:sz w:val="20"/>
          <w:szCs w:val="20"/>
        </w:rPr>
      </w:pPr>
    </w:p>
    <w:p w:rsidR="009A322B" w:rsidRDefault="009A322B" w:rsidP="009A322B">
      <w:pPr>
        <w:widowControl w:val="0"/>
        <w:autoSpaceDE w:val="0"/>
        <w:autoSpaceDN w:val="0"/>
        <w:adjustRightInd w:val="0"/>
        <w:jc w:val="center"/>
        <w:rPr>
          <w:b/>
          <w:bCs/>
          <w:i/>
          <w:iCs/>
          <w:sz w:val="20"/>
          <w:szCs w:val="20"/>
        </w:rPr>
      </w:pPr>
    </w:p>
    <w:p w:rsidR="009A322B" w:rsidRDefault="009A322B" w:rsidP="009A322B">
      <w:pPr>
        <w:widowControl w:val="0"/>
        <w:autoSpaceDE w:val="0"/>
        <w:autoSpaceDN w:val="0"/>
        <w:adjustRightInd w:val="0"/>
        <w:jc w:val="center"/>
        <w:rPr>
          <w:b/>
          <w:bCs/>
          <w:i/>
          <w:iCs/>
          <w:sz w:val="20"/>
          <w:szCs w:val="20"/>
        </w:rPr>
      </w:pPr>
    </w:p>
    <w:p w:rsidR="009A322B" w:rsidRDefault="009A322B" w:rsidP="009A322B">
      <w:pPr>
        <w:widowControl w:val="0"/>
        <w:autoSpaceDE w:val="0"/>
        <w:autoSpaceDN w:val="0"/>
        <w:adjustRightInd w:val="0"/>
        <w:jc w:val="center"/>
        <w:rPr>
          <w:b/>
          <w:bCs/>
          <w:i/>
          <w:iCs/>
          <w:sz w:val="20"/>
          <w:szCs w:val="20"/>
        </w:rPr>
      </w:pPr>
    </w:p>
    <w:p w:rsidR="009A322B" w:rsidRDefault="009A322B" w:rsidP="009A322B">
      <w:pPr>
        <w:widowControl w:val="0"/>
        <w:autoSpaceDE w:val="0"/>
        <w:autoSpaceDN w:val="0"/>
        <w:adjustRightInd w:val="0"/>
        <w:jc w:val="center"/>
        <w:rPr>
          <w:b/>
          <w:bCs/>
          <w:i/>
          <w:iCs/>
          <w:sz w:val="20"/>
          <w:szCs w:val="20"/>
        </w:rPr>
      </w:pPr>
    </w:p>
    <w:p w:rsidR="009A322B" w:rsidRDefault="009A322B" w:rsidP="009A322B">
      <w:pPr>
        <w:widowControl w:val="0"/>
        <w:autoSpaceDE w:val="0"/>
        <w:autoSpaceDN w:val="0"/>
        <w:adjustRightInd w:val="0"/>
        <w:jc w:val="center"/>
        <w:rPr>
          <w:b/>
          <w:bCs/>
          <w:i/>
          <w:iCs/>
          <w:sz w:val="20"/>
          <w:szCs w:val="20"/>
        </w:rPr>
      </w:pPr>
    </w:p>
    <w:p w:rsidR="009A322B" w:rsidRDefault="009A322B" w:rsidP="009A322B">
      <w:pPr>
        <w:widowControl w:val="0"/>
        <w:autoSpaceDE w:val="0"/>
        <w:autoSpaceDN w:val="0"/>
        <w:adjustRightInd w:val="0"/>
        <w:jc w:val="center"/>
        <w:rPr>
          <w:b/>
          <w:bCs/>
          <w:i/>
          <w:iCs/>
          <w:sz w:val="20"/>
          <w:szCs w:val="20"/>
        </w:rPr>
      </w:pPr>
    </w:p>
    <w:p w:rsidR="009A322B" w:rsidRDefault="009A322B" w:rsidP="009A322B">
      <w:pPr>
        <w:widowControl w:val="0"/>
        <w:autoSpaceDE w:val="0"/>
        <w:autoSpaceDN w:val="0"/>
        <w:adjustRightInd w:val="0"/>
        <w:jc w:val="center"/>
        <w:rPr>
          <w:b/>
          <w:bCs/>
          <w:i/>
          <w:iCs/>
          <w:sz w:val="20"/>
          <w:szCs w:val="20"/>
        </w:rPr>
      </w:pPr>
    </w:p>
    <w:p w:rsidR="009A322B" w:rsidRDefault="009A322B" w:rsidP="009A322B">
      <w:pPr>
        <w:widowControl w:val="0"/>
        <w:autoSpaceDE w:val="0"/>
        <w:autoSpaceDN w:val="0"/>
        <w:adjustRightInd w:val="0"/>
        <w:jc w:val="center"/>
        <w:rPr>
          <w:b/>
          <w:bCs/>
          <w:i/>
          <w:iCs/>
          <w:sz w:val="20"/>
          <w:szCs w:val="20"/>
        </w:rPr>
      </w:pPr>
    </w:p>
    <w:p w:rsidR="009A322B" w:rsidRDefault="009A322B" w:rsidP="009A322B">
      <w:pPr>
        <w:widowControl w:val="0"/>
        <w:autoSpaceDE w:val="0"/>
        <w:autoSpaceDN w:val="0"/>
        <w:adjustRightInd w:val="0"/>
        <w:jc w:val="center"/>
        <w:rPr>
          <w:b/>
          <w:bCs/>
          <w:i/>
          <w:iCs/>
          <w:sz w:val="20"/>
          <w:szCs w:val="20"/>
        </w:rPr>
      </w:pPr>
    </w:p>
    <w:p w:rsidR="009A322B" w:rsidRDefault="009A322B" w:rsidP="009A322B">
      <w:pPr>
        <w:widowControl w:val="0"/>
        <w:autoSpaceDE w:val="0"/>
        <w:autoSpaceDN w:val="0"/>
        <w:adjustRightInd w:val="0"/>
        <w:jc w:val="center"/>
        <w:rPr>
          <w:b/>
          <w:bCs/>
          <w:i/>
          <w:iCs/>
          <w:sz w:val="20"/>
          <w:szCs w:val="20"/>
        </w:rPr>
      </w:pPr>
    </w:p>
    <w:p w:rsidR="009A322B" w:rsidRDefault="009A322B" w:rsidP="009A322B">
      <w:pPr>
        <w:widowControl w:val="0"/>
        <w:autoSpaceDE w:val="0"/>
        <w:autoSpaceDN w:val="0"/>
        <w:adjustRightInd w:val="0"/>
        <w:jc w:val="center"/>
        <w:rPr>
          <w:b/>
          <w:bCs/>
          <w:i/>
          <w:iCs/>
          <w:sz w:val="20"/>
          <w:szCs w:val="20"/>
        </w:rPr>
      </w:pPr>
    </w:p>
    <w:p w:rsidR="009A322B" w:rsidRDefault="009A322B" w:rsidP="009A322B">
      <w:pPr>
        <w:widowControl w:val="0"/>
        <w:autoSpaceDE w:val="0"/>
        <w:autoSpaceDN w:val="0"/>
        <w:adjustRightInd w:val="0"/>
        <w:jc w:val="center"/>
        <w:rPr>
          <w:b/>
          <w:bCs/>
          <w:i/>
          <w:iCs/>
          <w:sz w:val="20"/>
          <w:szCs w:val="20"/>
        </w:rPr>
      </w:pPr>
    </w:p>
    <w:p w:rsidR="009A322B" w:rsidRDefault="009A322B" w:rsidP="009A322B">
      <w:pPr>
        <w:widowControl w:val="0"/>
        <w:autoSpaceDE w:val="0"/>
        <w:autoSpaceDN w:val="0"/>
        <w:adjustRightInd w:val="0"/>
        <w:jc w:val="center"/>
        <w:rPr>
          <w:b/>
          <w:bCs/>
          <w:i/>
          <w:iCs/>
          <w:sz w:val="20"/>
          <w:szCs w:val="20"/>
        </w:rPr>
      </w:pPr>
    </w:p>
    <w:p w:rsidR="009A322B" w:rsidRDefault="009A322B" w:rsidP="009A322B">
      <w:pPr>
        <w:widowControl w:val="0"/>
        <w:autoSpaceDE w:val="0"/>
        <w:autoSpaceDN w:val="0"/>
        <w:adjustRightInd w:val="0"/>
        <w:jc w:val="center"/>
        <w:rPr>
          <w:b/>
          <w:bCs/>
          <w:i/>
          <w:iCs/>
          <w:sz w:val="20"/>
          <w:szCs w:val="20"/>
        </w:rPr>
      </w:pPr>
    </w:p>
    <w:p w:rsidR="009A322B" w:rsidRDefault="009A322B" w:rsidP="009A322B">
      <w:pPr>
        <w:widowControl w:val="0"/>
        <w:autoSpaceDE w:val="0"/>
        <w:autoSpaceDN w:val="0"/>
        <w:adjustRightInd w:val="0"/>
        <w:jc w:val="center"/>
        <w:rPr>
          <w:b/>
          <w:bCs/>
          <w:i/>
          <w:iCs/>
          <w:sz w:val="20"/>
          <w:szCs w:val="20"/>
        </w:rPr>
      </w:pPr>
    </w:p>
    <w:p w:rsidR="009A322B" w:rsidRDefault="009A322B" w:rsidP="009A322B">
      <w:pPr>
        <w:widowControl w:val="0"/>
        <w:autoSpaceDE w:val="0"/>
        <w:autoSpaceDN w:val="0"/>
        <w:adjustRightInd w:val="0"/>
        <w:jc w:val="center"/>
        <w:rPr>
          <w:b/>
          <w:bCs/>
          <w:i/>
          <w:iCs/>
          <w:sz w:val="20"/>
          <w:szCs w:val="20"/>
        </w:rPr>
      </w:pPr>
    </w:p>
    <w:p w:rsidR="009A322B" w:rsidRDefault="009A322B" w:rsidP="009A322B">
      <w:pPr>
        <w:widowControl w:val="0"/>
        <w:autoSpaceDE w:val="0"/>
        <w:autoSpaceDN w:val="0"/>
        <w:adjustRightInd w:val="0"/>
        <w:jc w:val="center"/>
        <w:rPr>
          <w:b/>
          <w:bCs/>
          <w:i/>
          <w:iCs/>
          <w:sz w:val="20"/>
          <w:szCs w:val="20"/>
        </w:rPr>
      </w:pPr>
    </w:p>
    <w:p w:rsidR="009A322B" w:rsidRDefault="009A322B" w:rsidP="009A322B">
      <w:pPr>
        <w:widowControl w:val="0"/>
        <w:autoSpaceDE w:val="0"/>
        <w:autoSpaceDN w:val="0"/>
        <w:adjustRightInd w:val="0"/>
        <w:jc w:val="center"/>
        <w:rPr>
          <w:b/>
          <w:bCs/>
          <w:i/>
          <w:iCs/>
          <w:sz w:val="20"/>
          <w:szCs w:val="20"/>
        </w:rPr>
      </w:pPr>
    </w:p>
    <w:p w:rsidR="009A322B" w:rsidRDefault="009A322B" w:rsidP="009A322B">
      <w:pPr>
        <w:widowControl w:val="0"/>
        <w:autoSpaceDE w:val="0"/>
        <w:autoSpaceDN w:val="0"/>
        <w:adjustRightInd w:val="0"/>
        <w:jc w:val="center"/>
        <w:rPr>
          <w:b/>
          <w:bCs/>
          <w:i/>
          <w:iCs/>
          <w:sz w:val="20"/>
          <w:szCs w:val="20"/>
        </w:rPr>
      </w:pPr>
    </w:p>
    <w:p w:rsidR="009A322B" w:rsidRDefault="009A322B" w:rsidP="009A322B">
      <w:pPr>
        <w:widowControl w:val="0"/>
        <w:autoSpaceDE w:val="0"/>
        <w:autoSpaceDN w:val="0"/>
        <w:adjustRightInd w:val="0"/>
        <w:jc w:val="center"/>
        <w:rPr>
          <w:b/>
          <w:bCs/>
          <w:i/>
          <w:iCs/>
          <w:sz w:val="20"/>
          <w:szCs w:val="20"/>
        </w:rPr>
      </w:pPr>
    </w:p>
    <w:p w:rsidR="009A322B" w:rsidRDefault="009A322B" w:rsidP="009A322B">
      <w:pPr>
        <w:widowControl w:val="0"/>
        <w:autoSpaceDE w:val="0"/>
        <w:autoSpaceDN w:val="0"/>
        <w:adjustRightInd w:val="0"/>
        <w:jc w:val="center"/>
        <w:rPr>
          <w:b/>
          <w:bCs/>
          <w:i/>
          <w:iCs/>
          <w:sz w:val="20"/>
          <w:szCs w:val="20"/>
        </w:rPr>
      </w:pPr>
    </w:p>
    <w:p w:rsidR="009A322B" w:rsidRDefault="009A322B" w:rsidP="009A322B">
      <w:pPr>
        <w:widowControl w:val="0"/>
        <w:autoSpaceDE w:val="0"/>
        <w:autoSpaceDN w:val="0"/>
        <w:adjustRightInd w:val="0"/>
        <w:jc w:val="center"/>
        <w:rPr>
          <w:b/>
          <w:bCs/>
          <w:i/>
          <w:iCs/>
          <w:sz w:val="20"/>
          <w:szCs w:val="20"/>
        </w:rPr>
      </w:pPr>
    </w:p>
    <w:p w:rsidR="009A322B" w:rsidRDefault="009A322B" w:rsidP="009A322B">
      <w:pPr>
        <w:widowControl w:val="0"/>
        <w:autoSpaceDE w:val="0"/>
        <w:autoSpaceDN w:val="0"/>
        <w:adjustRightInd w:val="0"/>
        <w:jc w:val="center"/>
        <w:rPr>
          <w:b/>
          <w:bCs/>
          <w:i/>
          <w:iCs/>
          <w:sz w:val="20"/>
          <w:szCs w:val="20"/>
        </w:rPr>
      </w:pPr>
    </w:p>
    <w:p w:rsidR="009A322B" w:rsidRDefault="009A322B" w:rsidP="009A322B">
      <w:pPr>
        <w:widowControl w:val="0"/>
        <w:autoSpaceDE w:val="0"/>
        <w:autoSpaceDN w:val="0"/>
        <w:adjustRightInd w:val="0"/>
        <w:jc w:val="center"/>
        <w:rPr>
          <w:b/>
          <w:bCs/>
          <w:i/>
          <w:iCs/>
          <w:sz w:val="20"/>
          <w:szCs w:val="20"/>
        </w:rPr>
      </w:pPr>
    </w:p>
    <w:p w:rsidR="009A322B" w:rsidRDefault="009A322B" w:rsidP="009A322B">
      <w:pPr>
        <w:widowControl w:val="0"/>
        <w:autoSpaceDE w:val="0"/>
        <w:autoSpaceDN w:val="0"/>
        <w:adjustRightInd w:val="0"/>
        <w:jc w:val="center"/>
        <w:rPr>
          <w:b/>
          <w:bCs/>
          <w:i/>
          <w:iCs/>
          <w:sz w:val="20"/>
          <w:szCs w:val="20"/>
        </w:rPr>
      </w:pPr>
    </w:p>
    <w:p w:rsidR="009A322B" w:rsidRDefault="009A322B" w:rsidP="009A322B">
      <w:pPr>
        <w:widowControl w:val="0"/>
        <w:autoSpaceDE w:val="0"/>
        <w:autoSpaceDN w:val="0"/>
        <w:adjustRightInd w:val="0"/>
        <w:jc w:val="center"/>
        <w:rPr>
          <w:b/>
          <w:bCs/>
          <w:i/>
          <w:iCs/>
          <w:sz w:val="20"/>
          <w:szCs w:val="20"/>
        </w:rPr>
      </w:pPr>
    </w:p>
    <w:p w:rsidR="009A322B" w:rsidRDefault="009A322B" w:rsidP="009A322B">
      <w:pPr>
        <w:widowControl w:val="0"/>
        <w:autoSpaceDE w:val="0"/>
        <w:autoSpaceDN w:val="0"/>
        <w:adjustRightInd w:val="0"/>
        <w:jc w:val="center"/>
        <w:rPr>
          <w:b/>
          <w:bCs/>
          <w:i/>
          <w:iCs/>
          <w:sz w:val="20"/>
          <w:szCs w:val="20"/>
        </w:rPr>
      </w:pPr>
    </w:p>
    <w:p w:rsidR="009A322B" w:rsidRDefault="009A322B" w:rsidP="009A322B">
      <w:pPr>
        <w:widowControl w:val="0"/>
        <w:autoSpaceDE w:val="0"/>
        <w:autoSpaceDN w:val="0"/>
        <w:adjustRightInd w:val="0"/>
        <w:jc w:val="center"/>
        <w:rPr>
          <w:b/>
          <w:bCs/>
          <w:i/>
          <w:iCs/>
          <w:sz w:val="20"/>
          <w:szCs w:val="20"/>
        </w:rPr>
      </w:pPr>
    </w:p>
    <w:p w:rsidR="009A322B" w:rsidRDefault="009A322B" w:rsidP="009A322B">
      <w:pPr>
        <w:widowControl w:val="0"/>
        <w:autoSpaceDE w:val="0"/>
        <w:autoSpaceDN w:val="0"/>
        <w:adjustRightInd w:val="0"/>
        <w:jc w:val="center"/>
        <w:rPr>
          <w:b/>
          <w:bCs/>
          <w:i/>
          <w:iCs/>
          <w:sz w:val="20"/>
          <w:szCs w:val="20"/>
        </w:rPr>
      </w:pPr>
    </w:p>
    <w:p w:rsidR="009A322B" w:rsidRDefault="009A322B" w:rsidP="009A322B">
      <w:pPr>
        <w:widowControl w:val="0"/>
        <w:autoSpaceDE w:val="0"/>
        <w:autoSpaceDN w:val="0"/>
        <w:adjustRightInd w:val="0"/>
        <w:jc w:val="center"/>
        <w:rPr>
          <w:b/>
          <w:bCs/>
          <w:i/>
          <w:iCs/>
          <w:sz w:val="20"/>
          <w:szCs w:val="20"/>
        </w:rPr>
      </w:pPr>
    </w:p>
    <w:p w:rsidR="009A322B" w:rsidRDefault="009A322B" w:rsidP="009A322B">
      <w:pPr>
        <w:widowControl w:val="0"/>
        <w:autoSpaceDE w:val="0"/>
        <w:autoSpaceDN w:val="0"/>
        <w:adjustRightInd w:val="0"/>
        <w:jc w:val="center"/>
        <w:rPr>
          <w:b/>
          <w:bCs/>
          <w:i/>
          <w:iCs/>
          <w:sz w:val="20"/>
          <w:szCs w:val="20"/>
        </w:rPr>
      </w:pPr>
    </w:p>
    <w:p w:rsidR="009A322B" w:rsidRDefault="009A322B" w:rsidP="009A322B">
      <w:pPr>
        <w:widowControl w:val="0"/>
        <w:autoSpaceDE w:val="0"/>
        <w:autoSpaceDN w:val="0"/>
        <w:adjustRightInd w:val="0"/>
        <w:jc w:val="center"/>
        <w:rPr>
          <w:b/>
          <w:bCs/>
          <w:i/>
          <w:iCs/>
          <w:sz w:val="20"/>
          <w:szCs w:val="20"/>
        </w:rPr>
      </w:pPr>
    </w:p>
    <w:p w:rsidR="009A322B" w:rsidRDefault="009A322B" w:rsidP="009A322B">
      <w:pPr>
        <w:widowControl w:val="0"/>
        <w:autoSpaceDE w:val="0"/>
        <w:autoSpaceDN w:val="0"/>
        <w:adjustRightInd w:val="0"/>
        <w:jc w:val="center"/>
        <w:rPr>
          <w:b/>
          <w:bCs/>
          <w:i/>
          <w:iCs/>
          <w:sz w:val="20"/>
          <w:szCs w:val="20"/>
        </w:rPr>
      </w:pPr>
    </w:p>
    <w:p w:rsidR="009A322B" w:rsidRDefault="009A322B" w:rsidP="009A322B">
      <w:pPr>
        <w:widowControl w:val="0"/>
        <w:autoSpaceDE w:val="0"/>
        <w:autoSpaceDN w:val="0"/>
        <w:adjustRightInd w:val="0"/>
        <w:jc w:val="center"/>
        <w:rPr>
          <w:b/>
          <w:bCs/>
          <w:i/>
          <w:iCs/>
          <w:sz w:val="20"/>
          <w:szCs w:val="20"/>
        </w:rPr>
      </w:pPr>
    </w:p>
    <w:p w:rsidR="009A322B" w:rsidRDefault="009A322B" w:rsidP="009A322B">
      <w:pPr>
        <w:widowControl w:val="0"/>
        <w:autoSpaceDE w:val="0"/>
        <w:autoSpaceDN w:val="0"/>
        <w:adjustRightInd w:val="0"/>
        <w:jc w:val="center"/>
        <w:rPr>
          <w:b/>
          <w:bCs/>
          <w:i/>
          <w:iCs/>
          <w:sz w:val="20"/>
          <w:szCs w:val="20"/>
        </w:rPr>
      </w:pPr>
    </w:p>
    <w:p w:rsidR="009A322B" w:rsidRDefault="009A322B" w:rsidP="009A322B">
      <w:pPr>
        <w:widowControl w:val="0"/>
        <w:autoSpaceDE w:val="0"/>
        <w:autoSpaceDN w:val="0"/>
        <w:adjustRightInd w:val="0"/>
        <w:jc w:val="center"/>
        <w:rPr>
          <w:b/>
          <w:bCs/>
          <w:i/>
          <w:iCs/>
          <w:sz w:val="20"/>
          <w:szCs w:val="20"/>
        </w:rPr>
      </w:pPr>
    </w:p>
    <w:p w:rsidR="009A322B" w:rsidRDefault="009A322B" w:rsidP="009A322B">
      <w:pPr>
        <w:widowControl w:val="0"/>
        <w:tabs>
          <w:tab w:val="left" w:pos="204"/>
        </w:tabs>
        <w:autoSpaceDE w:val="0"/>
        <w:autoSpaceDN w:val="0"/>
        <w:adjustRightInd w:val="0"/>
        <w:spacing w:line="283" w:lineRule="exact"/>
        <w:rPr>
          <w:sz w:val="26"/>
          <w:szCs w:val="26"/>
        </w:rPr>
      </w:pPr>
      <w:proofErr w:type="gramStart"/>
      <w:r>
        <w:rPr>
          <w:sz w:val="26"/>
          <w:szCs w:val="26"/>
        </w:rPr>
        <w:t>means</w:t>
      </w:r>
      <w:proofErr w:type="gramEnd"/>
      <w:r>
        <w:rPr>
          <w:sz w:val="26"/>
          <w:szCs w:val="26"/>
        </w:rPr>
        <w:t xml:space="preserve"> just “cause”. Now do you guarantee that the people who are not professors in Language will not be in confusion when they recite the Creed, and think that the Son also is the Primal cause?!</w:t>
      </w:r>
    </w:p>
    <w:p w:rsidR="009A322B" w:rsidRDefault="009A322B" w:rsidP="009A322B">
      <w:pPr>
        <w:widowControl w:val="0"/>
        <w:tabs>
          <w:tab w:val="left" w:pos="419"/>
        </w:tabs>
        <w:autoSpaceDE w:val="0"/>
        <w:autoSpaceDN w:val="0"/>
        <w:adjustRightInd w:val="0"/>
        <w:spacing w:line="283" w:lineRule="exact"/>
        <w:ind w:firstLine="419"/>
        <w:rPr>
          <w:sz w:val="26"/>
          <w:szCs w:val="26"/>
        </w:rPr>
      </w:pPr>
      <w:r>
        <w:rPr>
          <w:sz w:val="26"/>
          <w:szCs w:val="26"/>
        </w:rPr>
        <w:t xml:space="preserve">This does not mean that we accept that there are </w:t>
      </w:r>
      <w:r>
        <w:t xml:space="preserve">two </w:t>
      </w:r>
      <w:r>
        <w:rPr>
          <w:sz w:val="26"/>
          <w:szCs w:val="26"/>
        </w:rPr>
        <w:t>causes in the Holy Trinity, one is primal and the other not primal.</w:t>
      </w:r>
    </w:p>
    <w:p w:rsidR="009A322B" w:rsidRDefault="009A322B" w:rsidP="009A322B">
      <w:pPr>
        <w:widowControl w:val="0"/>
        <w:tabs>
          <w:tab w:val="left" w:pos="419"/>
        </w:tabs>
        <w:autoSpaceDE w:val="0"/>
        <w:autoSpaceDN w:val="0"/>
        <w:adjustRightInd w:val="0"/>
        <w:spacing w:line="283" w:lineRule="exact"/>
        <w:rPr>
          <w:sz w:val="26"/>
          <w:szCs w:val="26"/>
        </w:rPr>
      </w:pPr>
    </w:p>
    <w:p w:rsidR="009A322B" w:rsidRDefault="009A322B" w:rsidP="009A322B">
      <w:pPr>
        <w:widowControl w:val="0"/>
        <w:tabs>
          <w:tab w:val="left" w:pos="419"/>
        </w:tabs>
        <w:autoSpaceDE w:val="0"/>
        <w:autoSpaceDN w:val="0"/>
        <w:adjustRightInd w:val="0"/>
        <w:spacing w:line="283" w:lineRule="exact"/>
        <w:rPr>
          <w:sz w:val="26"/>
          <w:szCs w:val="26"/>
        </w:rPr>
      </w:pPr>
    </w:p>
    <w:p w:rsidR="009A322B" w:rsidRDefault="009A322B" w:rsidP="009A322B">
      <w:pPr>
        <w:widowControl w:val="0"/>
        <w:tabs>
          <w:tab w:val="left" w:pos="419"/>
        </w:tabs>
        <w:autoSpaceDE w:val="0"/>
        <w:autoSpaceDN w:val="0"/>
        <w:adjustRightInd w:val="0"/>
        <w:spacing w:line="283" w:lineRule="exact"/>
        <w:rPr>
          <w:sz w:val="26"/>
          <w:szCs w:val="26"/>
        </w:rPr>
      </w:pPr>
    </w:p>
    <w:p w:rsidR="009A322B" w:rsidRDefault="009A322B" w:rsidP="009A322B">
      <w:pPr>
        <w:widowControl w:val="0"/>
        <w:tabs>
          <w:tab w:val="left" w:pos="419"/>
        </w:tabs>
        <w:autoSpaceDE w:val="0"/>
        <w:autoSpaceDN w:val="0"/>
        <w:adjustRightInd w:val="0"/>
        <w:spacing w:line="283" w:lineRule="exact"/>
        <w:rPr>
          <w:sz w:val="26"/>
          <w:szCs w:val="26"/>
        </w:rPr>
      </w:pPr>
    </w:p>
    <w:p w:rsidR="009A322B" w:rsidRDefault="009A322B" w:rsidP="009A322B">
      <w:pPr>
        <w:widowControl w:val="0"/>
        <w:tabs>
          <w:tab w:val="left" w:pos="419"/>
        </w:tabs>
        <w:autoSpaceDE w:val="0"/>
        <w:autoSpaceDN w:val="0"/>
        <w:adjustRightInd w:val="0"/>
        <w:spacing w:line="283" w:lineRule="exact"/>
        <w:rPr>
          <w:sz w:val="26"/>
          <w:szCs w:val="26"/>
        </w:rPr>
      </w:pPr>
    </w:p>
    <w:p w:rsidR="009A322B" w:rsidRDefault="009A322B" w:rsidP="009A322B">
      <w:pPr>
        <w:widowControl w:val="0"/>
        <w:tabs>
          <w:tab w:val="left" w:pos="419"/>
        </w:tabs>
        <w:autoSpaceDE w:val="0"/>
        <w:autoSpaceDN w:val="0"/>
        <w:adjustRightInd w:val="0"/>
        <w:spacing w:line="283" w:lineRule="exact"/>
        <w:rPr>
          <w:sz w:val="26"/>
          <w:szCs w:val="26"/>
        </w:rPr>
      </w:pPr>
    </w:p>
    <w:p w:rsidR="009A322B" w:rsidRDefault="009A322B" w:rsidP="009A322B">
      <w:pPr>
        <w:widowControl w:val="0"/>
        <w:tabs>
          <w:tab w:val="left" w:pos="419"/>
        </w:tabs>
        <w:autoSpaceDE w:val="0"/>
        <w:autoSpaceDN w:val="0"/>
        <w:adjustRightInd w:val="0"/>
        <w:spacing w:line="283" w:lineRule="exact"/>
        <w:rPr>
          <w:sz w:val="26"/>
          <w:szCs w:val="26"/>
        </w:rPr>
      </w:pPr>
    </w:p>
    <w:p w:rsidR="009A322B" w:rsidRDefault="009A322B" w:rsidP="009A322B">
      <w:pPr>
        <w:widowControl w:val="0"/>
        <w:tabs>
          <w:tab w:val="left" w:pos="419"/>
        </w:tabs>
        <w:autoSpaceDE w:val="0"/>
        <w:autoSpaceDN w:val="0"/>
        <w:adjustRightInd w:val="0"/>
        <w:spacing w:line="283" w:lineRule="exact"/>
        <w:rPr>
          <w:sz w:val="26"/>
          <w:szCs w:val="26"/>
        </w:rPr>
      </w:pPr>
    </w:p>
    <w:p w:rsidR="009A322B" w:rsidRDefault="009A322B" w:rsidP="009A322B">
      <w:pPr>
        <w:widowControl w:val="0"/>
        <w:tabs>
          <w:tab w:val="left" w:pos="419"/>
        </w:tabs>
        <w:autoSpaceDE w:val="0"/>
        <w:autoSpaceDN w:val="0"/>
        <w:adjustRightInd w:val="0"/>
        <w:spacing w:line="283" w:lineRule="exact"/>
        <w:rPr>
          <w:sz w:val="26"/>
          <w:szCs w:val="26"/>
        </w:rPr>
      </w:pPr>
    </w:p>
    <w:p w:rsidR="009A322B" w:rsidRDefault="009A322B" w:rsidP="009A322B">
      <w:pPr>
        <w:widowControl w:val="0"/>
        <w:tabs>
          <w:tab w:val="left" w:pos="419"/>
        </w:tabs>
        <w:autoSpaceDE w:val="0"/>
        <w:autoSpaceDN w:val="0"/>
        <w:adjustRightInd w:val="0"/>
        <w:spacing w:line="283" w:lineRule="exact"/>
        <w:rPr>
          <w:sz w:val="26"/>
          <w:szCs w:val="26"/>
        </w:rPr>
      </w:pPr>
    </w:p>
    <w:p w:rsidR="009A322B" w:rsidRDefault="009A322B" w:rsidP="009A322B">
      <w:pPr>
        <w:widowControl w:val="0"/>
        <w:tabs>
          <w:tab w:val="left" w:pos="419"/>
        </w:tabs>
        <w:autoSpaceDE w:val="0"/>
        <w:autoSpaceDN w:val="0"/>
        <w:adjustRightInd w:val="0"/>
        <w:spacing w:line="283" w:lineRule="exact"/>
        <w:rPr>
          <w:sz w:val="26"/>
          <w:szCs w:val="26"/>
        </w:rPr>
      </w:pPr>
    </w:p>
    <w:p w:rsidR="009A322B" w:rsidRDefault="009A322B" w:rsidP="009A322B">
      <w:pPr>
        <w:widowControl w:val="0"/>
        <w:tabs>
          <w:tab w:val="left" w:pos="419"/>
        </w:tabs>
        <w:autoSpaceDE w:val="0"/>
        <w:autoSpaceDN w:val="0"/>
        <w:adjustRightInd w:val="0"/>
        <w:spacing w:line="283" w:lineRule="exact"/>
        <w:rPr>
          <w:sz w:val="26"/>
          <w:szCs w:val="26"/>
        </w:rPr>
      </w:pPr>
    </w:p>
    <w:p w:rsidR="009A322B" w:rsidRDefault="009A322B" w:rsidP="009A322B">
      <w:pPr>
        <w:widowControl w:val="0"/>
        <w:tabs>
          <w:tab w:val="left" w:pos="419"/>
        </w:tabs>
        <w:autoSpaceDE w:val="0"/>
        <w:autoSpaceDN w:val="0"/>
        <w:adjustRightInd w:val="0"/>
        <w:spacing w:line="283" w:lineRule="exact"/>
        <w:rPr>
          <w:sz w:val="26"/>
          <w:szCs w:val="26"/>
        </w:rPr>
      </w:pPr>
    </w:p>
    <w:p w:rsidR="009A322B" w:rsidRDefault="009A322B" w:rsidP="009A322B">
      <w:pPr>
        <w:widowControl w:val="0"/>
        <w:tabs>
          <w:tab w:val="left" w:pos="419"/>
        </w:tabs>
        <w:autoSpaceDE w:val="0"/>
        <w:autoSpaceDN w:val="0"/>
        <w:adjustRightInd w:val="0"/>
        <w:spacing w:line="283" w:lineRule="exact"/>
        <w:rPr>
          <w:sz w:val="26"/>
          <w:szCs w:val="26"/>
        </w:rPr>
      </w:pPr>
    </w:p>
    <w:p w:rsidR="009A322B" w:rsidRDefault="009A322B" w:rsidP="009A322B">
      <w:pPr>
        <w:widowControl w:val="0"/>
        <w:tabs>
          <w:tab w:val="left" w:pos="419"/>
        </w:tabs>
        <w:autoSpaceDE w:val="0"/>
        <w:autoSpaceDN w:val="0"/>
        <w:adjustRightInd w:val="0"/>
        <w:spacing w:line="283" w:lineRule="exact"/>
        <w:rPr>
          <w:sz w:val="26"/>
          <w:szCs w:val="26"/>
        </w:rPr>
      </w:pPr>
    </w:p>
    <w:p w:rsidR="009A322B" w:rsidRDefault="009A322B" w:rsidP="009A322B">
      <w:pPr>
        <w:widowControl w:val="0"/>
        <w:tabs>
          <w:tab w:val="left" w:pos="419"/>
        </w:tabs>
        <w:autoSpaceDE w:val="0"/>
        <w:autoSpaceDN w:val="0"/>
        <w:adjustRightInd w:val="0"/>
        <w:spacing w:line="283" w:lineRule="exact"/>
        <w:rPr>
          <w:sz w:val="26"/>
          <w:szCs w:val="26"/>
        </w:rPr>
      </w:pPr>
    </w:p>
    <w:p w:rsidR="009A322B" w:rsidRDefault="009A322B" w:rsidP="009A322B">
      <w:pPr>
        <w:widowControl w:val="0"/>
        <w:tabs>
          <w:tab w:val="left" w:pos="419"/>
        </w:tabs>
        <w:autoSpaceDE w:val="0"/>
        <w:autoSpaceDN w:val="0"/>
        <w:adjustRightInd w:val="0"/>
        <w:spacing w:line="283" w:lineRule="exact"/>
        <w:rPr>
          <w:sz w:val="26"/>
          <w:szCs w:val="26"/>
        </w:rPr>
      </w:pPr>
    </w:p>
    <w:p w:rsidR="009A322B" w:rsidRDefault="009A322B" w:rsidP="009A322B">
      <w:pPr>
        <w:widowControl w:val="0"/>
        <w:tabs>
          <w:tab w:val="left" w:pos="419"/>
        </w:tabs>
        <w:autoSpaceDE w:val="0"/>
        <w:autoSpaceDN w:val="0"/>
        <w:adjustRightInd w:val="0"/>
        <w:spacing w:line="283" w:lineRule="exact"/>
        <w:rPr>
          <w:sz w:val="26"/>
          <w:szCs w:val="26"/>
        </w:rPr>
      </w:pPr>
    </w:p>
    <w:p w:rsidR="009A322B" w:rsidRDefault="009A322B" w:rsidP="009A322B">
      <w:pPr>
        <w:widowControl w:val="0"/>
        <w:tabs>
          <w:tab w:val="left" w:pos="419"/>
        </w:tabs>
        <w:autoSpaceDE w:val="0"/>
        <w:autoSpaceDN w:val="0"/>
        <w:adjustRightInd w:val="0"/>
        <w:spacing w:line="283" w:lineRule="exact"/>
        <w:rPr>
          <w:sz w:val="26"/>
          <w:szCs w:val="26"/>
        </w:rPr>
      </w:pPr>
    </w:p>
    <w:p w:rsidR="009A322B" w:rsidRDefault="009A322B" w:rsidP="009A322B">
      <w:pPr>
        <w:widowControl w:val="0"/>
        <w:tabs>
          <w:tab w:val="left" w:pos="419"/>
        </w:tabs>
        <w:autoSpaceDE w:val="0"/>
        <w:autoSpaceDN w:val="0"/>
        <w:adjustRightInd w:val="0"/>
        <w:spacing w:line="283" w:lineRule="exact"/>
        <w:rPr>
          <w:sz w:val="26"/>
          <w:szCs w:val="26"/>
        </w:rPr>
      </w:pPr>
    </w:p>
    <w:p w:rsidR="009A322B" w:rsidRDefault="009A322B" w:rsidP="009A322B">
      <w:pPr>
        <w:widowControl w:val="0"/>
        <w:tabs>
          <w:tab w:val="left" w:pos="419"/>
        </w:tabs>
        <w:autoSpaceDE w:val="0"/>
        <w:autoSpaceDN w:val="0"/>
        <w:adjustRightInd w:val="0"/>
        <w:spacing w:line="283" w:lineRule="exact"/>
        <w:rPr>
          <w:sz w:val="26"/>
          <w:szCs w:val="26"/>
        </w:rPr>
      </w:pPr>
    </w:p>
    <w:p w:rsidR="009A322B" w:rsidRDefault="009A322B" w:rsidP="009A322B">
      <w:pPr>
        <w:widowControl w:val="0"/>
        <w:tabs>
          <w:tab w:val="left" w:pos="419"/>
        </w:tabs>
        <w:autoSpaceDE w:val="0"/>
        <w:autoSpaceDN w:val="0"/>
        <w:adjustRightInd w:val="0"/>
        <w:spacing w:line="283" w:lineRule="exact"/>
        <w:rPr>
          <w:sz w:val="26"/>
          <w:szCs w:val="26"/>
        </w:rPr>
      </w:pPr>
    </w:p>
    <w:p w:rsidR="009A322B" w:rsidRDefault="009A322B" w:rsidP="009A322B">
      <w:pPr>
        <w:widowControl w:val="0"/>
        <w:tabs>
          <w:tab w:val="left" w:pos="419"/>
        </w:tabs>
        <w:autoSpaceDE w:val="0"/>
        <w:autoSpaceDN w:val="0"/>
        <w:adjustRightInd w:val="0"/>
        <w:spacing w:line="283" w:lineRule="exact"/>
        <w:rPr>
          <w:sz w:val="26"/>
          <w:szCs w:val="26"/>
        </w:rPr>
      </w:pPr>
    </w:p>
    <w:p w:rsidR="009A322B" w:rsidRDefault="009A322B" w:rsidP="009A322B">
      <w:pPr>
        <w:widowControl w:val="0"/>
        <w:tabs>
          <w:tab w:val="left" w:pos="419"/>
        </w:tabs>
        <w:autoSpaceDE w:val="0"/>
        <w:autoSpaceDN w:val="0"/>
        <w:adjustRightInd w:val="0"/>
        <w:spacing w:line="283" w:lineRule="exact"/>
        <w:rPr>
          <w:sz w:val="26"/>
          <w:szCs w:val="26"/>
        </w:rPr>
      </w:pPr>
    </w:p>
    <w:p w:rsidR="009A322B" w:rsidRDefault="009A322B" w:rsidP="009A322B">
      <w:pPr>
        <w:widowControl w:val="0"/>
        <w:tabs>
          <w:tab w:val="left" w:pos="419"/>
        </w:tabs>
        <w:autoSpaceDE w:val="0"/>
        <w:autoSpaceDN w:val="0"/>
        <w:adjustRightInd w:val="0"/>
        <w:spacing w:line="283" w:lineRule="exact"/>
        <w:rPr>
          <w:sz w:val="26"/>
          <w:szCs w:val="26"/>
        </w:rPr>
      </w:pPr>
    </w:p>
    <w:p w:rsidR="009A322B" w:rsidRDefault="009A322B" w:rsidP="009A322B">
      <w:pPr>
        <w:widowControl w:val="0"/>
        <w:tabs>
          <w:tab w:val="left" w:pos="419"/>
        </w:tabs>
        <w:autoSpaceDE w:val="0"/>
        <w:autoSpaceDN w:val="0"/>
        <w:adjustRightInd w:val="0"/>
        <w:spacing w:line="283" w:lineRule="exact"/>
        <w:rPr>
          <w:sz w:val="26"/>
          <w:szCs w:val="26"/>
        </w:rPr>
      </w:pPr>
    </w:p>
    <w:p w:rsidR="009A322B" w:rsidRDefault="009A322B" w:rsidP="009A322B">
      <w:pPr>
        <w:widowControl w:val="0"/>
        <w:tabs>
          <w:tab w:val="left" w:pos="419"/>
        </w:tabs>
        <w:autoSpaceDE w:val="0"/>
        <w:autoSpaceDN w:val="0"/>
        <w:adjustRightInd w:val="0"/>
        <w:spacing w:line="283" w:lineRule="exact"/>
        <w:rPr>
          <w:sz w:val="26"/>
          <w:szCs w:val="26"/>
        </w:rPr>
      </w:pPr>
    </w:p>
    <w:p w:rsidR="009A322B" w:rsidRDefault="009A322B" w:rsidP="009A322B">
      <w:pPr>
        <w:widowControl w:val="0"/>
        <w:tabs>
          <w:tab w:val="left" w:pos="419"/>
        </w:tabs>
        <w:autoSpaceDE w:val="0"/>
        <w:autoSpaceDN w:val="0"/>
        <w:adjustRightInd w:val="0"/>
        <w:spacing w:line="283" w:lineRule="exact"/>
        <w:rPr>
          <w:sz w:val="26"/>
          <w:szCs w:val="26"/>
        </w:rPr>
      </w:pPr>
    </w:p>
    <w:p w:rsidR="009A322B" w:rsidRDefault="009A322B" w:rsidP="009A322B">
      <w:pPr>
        <w:widowControl w:val="0"/>
        <w:tabs>
          <w:tab w:val="left" w:pos="419"/>
        </w:tabs>
        <w:autoSpaceDE w:val="0"/>
        <w:autoSpaceDN w:val="0"/>
        <w:adjustRightInd w:val="0"/>
        <w:spacing w:line="283" w:lineRule="exact"/>
        <w:rPr>
          <w:sz w:val="26"/>
          <w:szCs w:val="26"/>
        </w:rPr>
      </w:pPr>
    </w:p>
    <w:p w:rsidR="009A322B" w:rsidRDefault="009A322B" w:rsidP="009A322B">
      <w:pPr>
        <w:widowControl w:val="0"/>
        <w:tabs>
          <w:tab w:val="left" w:pos="419"/>
        </w:tabs>
        <w:autoSpaceDE w:val="0"/>
        <w:autoSpaceDN w:val="0"/>
        <w:adjustRightInd w:val="0"/>
        <w:spacing w:line="283" w:lineRule="exact"/>
        <w:rPr>
          <w:sz w:val="26"/>
          <w:szCs w:val="26"/>
        </w:rPr>
      </w:pPr>
    </w:p>
    <w:p w:rsidR="009A322B" w:rsidRDefault="009A322B" w:rsidP="009A322B">
      <w:pPr>
        <w:widowControl w:val="0"/>
        <w:tabs>
          <w:tab w:val="left" w:pos="419"/>
        </w:tabs>
        <w:autoSpaceDE w:val="0"/>
        <w:autoSpaceDN w:val="0"/>
        <w:adjustRightInd w:val="0"/>
        <w:spacing w:line="283" w:lineRule="exact"/>
        <w:rPr>
          <w:sz w:val="26"/>
          <w:szCs w:val="26"/>
        </w:rPr>
      </w:pPr>
    </w:p>
    <w:p w:rsidR="009A322B" w:rsidRDefault="009A322B" w:rsidP="009A322B">
      <w:pPr>
        <w:widowControl w:val="0"/>
        <w:tabs>
          <w:tab w:val="left" w:pos="419"/>
        </w:tabs>
        <w:autoSpaceDE w:val="0"/>
        <w:autoSpaceDN w:val="0"/>
        <w:adjustRightInd w:val="0"/>
        <w:spacing w:line="283" w:lineRule="exact"/>
        <w:rPr>
          <w:sz w:val="26"/>
          <w:szCs w:val="26"/>
        </w:rPr>
      </w:pPr>
    </w:p>
    <w:p w:rsidR="009A322B" w:rsidRDefault="009A322B" w:rsidP="009A322B">
      <w:pPr>
        <w:widowControl w:val="0"/>
        <w:tabs>
          <w:tab w:val="left" w:pos="419"/>
        </w:tabs>
        <w:autoSpaceDE w:val="0"/>
        <w:autoSpaceDN w:val="0"/>
        <w:adjustRightInd w:val="0"/>
        <w:spacing w:line="283" w:lineRule="exact"/>
        <w:rPr>
          <w:sz w:val="26"/>
          <w:szCs w:val="26"/>
        </w:rPr>
      </w:pPr>
    </w:p>
    <w:p w:rsidR="009A322B" w:rsidRDefault="009A322B" w:rsidP="009A322B">
      <w:pPr>
        <w:widowControl w:val="0"/>
        <w:tabs>
          <w:tab w:val="left" w:pos="419"/>
        </w:tabs>
        <w:autoSpaceDE w:val="0"/>
        <w:autoSpaceDN w:val="0"/>
        <w:adjustRightInd w:val="0"/>
        <w:spacing w:line="283" w:lineRule="exact"/>
        <w:rPr>
          <w:sz w:val="26"/>
          <w:szCs w:val="26"/>
        </w:rPr>
      </w:pPr>
    </w:p>
    <w:p w:rsidR="009A322B" w:rsidRDefault="009A322B" w:rsidP="009A322B">
      <w:pPr>
        <w:widowControl w:val="0"/>
        <w:tabs>
          <w:tab w:val="left" w:pos="419"/>
        </w:tabs>
        <w:autoSpaceDE w:val="0"/>
        <w:autoSpaceDN w:val="0"/>
        <w:adjustRightInd w:val="0"/>
        <w:jc w:val="center"/>
        <w:rPr>
          <w:b/>
          <w:bCs/>
          <w:sz w:val="20"/>
          <w:szCs w:val="20"/>
        </w:rPr>
      </w:pPr>
      <w:r>
        <w:rPr>
          <w:b/>
          <w:bCs/>
          <w:sz w:val="20"/>
          <w:szCs w:val="20"/>
        </w:rPr>
        <w:t>28</w:t>
      </w:r>
    </w:p>
    <w:p w:rsidR="009A322B" w:rsidRDefault="009A322B" w:rsidP="009A322B">
      <w:pPr>
        <w:widowControl w:val="0"/>
        <w:autoSpaceDE w:val="0"/>
        <w:autoSpaceDN w:val="0"/>
        <w:adjustRightInd w:val="0"/>
        <w:jc w:val="center"/>
        <w:rPr>
          <w:b/>
          <w:bCs/>
          <w:i/>
          <w:iCs/>
          <w:sz w:val="20"/>
          <w:szCs w:val="20"/>
        </w:rPr>
      </w:pPr>
    </w:p>
    <w:p w:rsidR="009A322B" w:rsidRDefault="009A322B" w:rsidP="009A322B">
      <w:pPr>
        <w:widowControl w:val="0"/>
        <w:autoSpaceDE w:val="0"/>
        <w:autoSpaceDN w:val="0"/>
        <w:adjustRightInd w:val="0"/>
        <w:jc w:val="center"/>
        <w:rPr>
          <w:b/>
          <w:bCs/>
          <w:i/>
          <w:iCs/>
          <w:sz w:val="20"/>
          <w:szCs w:val="20"/>
        </w:rPr>
      </w:pPr>
    </w:p>
    <w:p w:rsidR="009A322B" w:rsidRDefault="009A322B" w:rsidP="009A322B">
      <w:pPr>
        <w:widowControl w:val="0"/>
        <w:autoSpaceDE w:val="0"/>
        <w:autoSpaceDN w:val="0"/>
        <w:adjustRightInd w:val="0"/>
        <w:jc w:val="center"/>
        <w:rPr>
          <w:b/>
          <w:bCs/>
          <w:i/>
          <w:iCs/>
          <w:sz w:val="20"/>
          <w:szCs w:val="20"/>
        </w:rPr>
      </w:pPr>
    </w:p>
    <w:p w:rsidR="009A322B" w:rsidRDefault="009A322B" w:rsidP="009A322B">
      <w:pPr>
        <w:widowControl w:val="0"/>
        <w:autoSpaceDE w:val="0"/>
        <w:autoSpaceDN w:val="0"/>
        <w:adjustRightInd w:val="0"/>
        <w:jc w:val="center"/>
        <w:rPr>
          <w:b/>
          <w:bCs/>
          <w:i/>
          <w:iCs/>
          <w:sz w:val="20"/>
          <w:szCs w:val="20"/>
        </w:rPr>
      </w:pPr>
    </w:p>
    <w:p w:rsidR="009A322B" w:rsidRDefault="009A322B" w:rsidP="009A322B">
      <w:pPr>
        <w:widowControl w:val="0"/>
        <w:autoSpaceDE w:val="0"/>
        <w:autoSpaceDN w:val="0"/>
        <w:adjustRightInd w:val="0"/>
        <w:jc w:val="center"/>
        <w:rPr>
          <w:b/>
          <w:bCs/>
          <w:i/>
          <w:iCs/>
          <w:sz w:val="20"/>
          <w:szCs w:val="20"/>
        </w:rPr>
      </w:pPr>
    </w:p>
    <w:p w:rsidR="009A322B" w:rsidRDefault="009A322B" w:rsidP="009A322B">
      <w:pPr>
        <w:widowControl w:val="0"/>
        <w:autoSpaceDE w:val="0"/>
        <w:autoSpaceDN w:val="0"/>
        <w:adjustRightInd w:val="0"/>
        <w:jc w:val="center"/>
        <w:rPr>
          <w:b/>
          <w:bCs/>
          <w:i/>
          <w:iCs/>
          <w:sz w:val="20"/>
          <w:szCs w:val="20"/>
        </w:rPr>
      </w:pPr>
    </w:p>
    <w:p w:rsidR="009A322B" w:rsidRDefault="009A322B" w:rsidP="009A322B">
      <w:pPr>
        <w:widowControl w:val="0"/>
        <w:autoSpaceDE w:val="0"/>
        <w:autoSpaceDN w:val="0"/>
        <w:adjustRightInd w:val="0"/>
        <w:jc w:val="center"/>
        <w:rPr>
          <w:b/>
          <w:bCs/>
          <w:i/>
          <w:iCs/>
          <w:sz w:val="20"/>
          <w:szCs w:val="20"/>
        </w:rPr>
      </w:pPr>
      <w:r>
        <w:rPr>
          <w:b/>
          <w:bCs/>
          <w:i/>
          <w:iCs/>
          <w:sz w:val="20"/>
          <w:szCs w:val="20"/>
        </w:rPr>
        <w:lastRenderedPageBreak/>
        <w:t>INTERNATIONAL JOINT COMMISSION OF DIALOGUE</w:t>
      </w:r>
    </w:p>
    <w:p w:rsidR="009A322B" w:rsidRDefault="009A322B" w:rsidP="009A322B">
      <w:pPr>
        <w:widowControl w:val="0"/>
        <w:autoSpaceDE w:val="0"/>
        <w:autoSpaceDN w:val="0"/>
        <w:adjustRightInd w:val="0"/>
        <w:jc w:val="center"/>
        <w:rPr>
          <w:b/>
          <w:bCs/>
          <w:i/>
          <w:iCs/>
          <w:sz w:val="20"/>
          <w:szCs w:val="20"/>
        </w:rPr>
      </w:pPr>
      <w:r>
        <w:rPr>
          <w:b/>
          <w:bCs/>
          <w:i/>
          <w:iCs/>
          <w:sz w:val="20"/>
          <w:szCs w:val="20"/>
        </w:rPr>
        <w:t>BETWEEN</w:t>
      </w:r>
    </w:p>
    <w:p w:rsidR="009A322B" w:rsidRDefault="009A322B" w:rsidP="009A322B">
      <w:pPr>
        <w:widowControl w:val="0"/>
        <w:autoSpaceDE w:val="0"/>
        <w:autoSpaceDN w:val="0"/>
        <w:adjustRightInd w:val="0"/>
        <w:jc w:val="center"/>
        <w:rPr>
          <w:b/>
          <w:bCs/>
          <w:i/>
          <w:iCs/>
          <w:sz w:val="20"/>
          <w:szCs w:val="20"/>
        </w:rPr>
      </w:pPr>
      <w:r>
        <w:rPr>
          <w:b/>
          <w:bCs/>
          <w:i/>
          <w:iCs/>
          <w:sz w:val="20"/>
          <w:szCs w:val="20"/>
        </w:rPr>
        <w:t>THE COPTIC ORTHODOX CHURCH</w:t>
      </w:r>
    </w:p>
    <w:p w:rsidR="009A322B" w:rsidRDefault="009A322B" w:rsidP="009A322B">
      <w:pPr>
        <w:widowControl w:val="0"/>
        <w:autoSpaceDE w:val="0"/>
        <w:autoSpaceDN w:val="0"/>
        <w:adjustRightInd w:val="0"/>
        <w:jc w:val="center"/>
        <w:rPr>
          <w:b/>
          <w:bCs/>
          <w:i/>
          <w:iCs/>
          <w:sz w:val="20"/>
          <w:szCs w:val="20"/>
        </w:rPr>
      </w:pPr>
      <w:r>
        <w:rPr>
          <w:b/>
          <w:bCs/>
          <w:i/>
          <w:iCs/>
          <w:sz w:val="20"/>
          <w:szCs w:val="20"/>
        </w:rPr>
        <w:t>AND THE</w:t>
      </w:r>
    </w:p>
    <w:p w:rsidR="009A322B" w:rsidRDefault="009A322B" w:rsidP="009A322B">
      <w:pPr>
        <w:widowControl w:val="0"/>
        <w:autoSpaceDE w:val="0"/>
        <w:autoSpaceDN w:val="0"/>
        <w:adjustRightInd w:val="0"/>
        <w:jc w:val="center"/>
        <w:rPr>
          <w:b/>
          <w:bCs/>
          <w:i/>
          <w:iCs/>
          <w:sz w:val="20"/>
          <w:szCs w:val="20"/>
        </w:rPr>
      </w:pPr>
      <w:r>
        <w:rPr>
          <w:b/>
          <w:bCs/>
          <w:i/>
          <w:iCs/>
          <w:sz w:val="20"/>
          <w:szCs w:val="20"/>
        </w:rPr>
        <w:t>CATHOLIC CHURCH</w:t>
      </w:r>
    </w:p>
    <w:p w:rsidR="009A322B" w:rsidRDefault="009A322B" w:rsidP="009A322B">
      <w:pPr>
        <w:widowControl w:val="0"/>
        <w:autoSpaceDE w:val="0"/>
        <w:autoSpaceDN w:val="0"/>
        <w:adjustRightInd w:val="0"/>
        <w:jc w:val="center"/>
        <w:rPr>
          <w:b/>
          <w:bCs/>
          <w:i/>
          <w:iCs/>
          <w:sz w:val="20"/>
          <w:szCs w:val="20"/>
        </w:rPr>
      </w:pPr>
      <w:r>
        <w:rPr>
          <w:b/>
          <w:bCs/>
          <w:i/>
          <w:iCs/>
          <w:sz w:val="20"/>
          <w:szCs w:val="20"/>
        </w:rPr>
        <w:t xml:space="preserve">ST. BISHOYMONASTERYAPRJL </w:t>
      </w:r>
      <w:r>
        <w:rPr>
          <w:i/>
          <w:iCs/>
          <w:sz w:val="20"/>
          <w:szCs w:val="20"/>
        </w:rPr>
        <w:t xml:space="preserve">24-2~ </w:t>
      </w:r>
      <w:r>
        <w:rPr>
          <w:b/>
          <w:bCs/>
          <w:i/>
          <w:iCs/>
          <w:sz w:val="20"/>
          <w:szCs w:val="20"/>
        </w:rPr>
        <w:t>1990</w:t>
      </w:r>
    </w:p>
    <w:p w:rsidR="009A322B" w:rsidRDefault="009A322B" w:rsidP="009A322B">
      <w:pPr>
        <w:widowControl w:val="0"/>
        <w:autoSpaceDE w:val="0"/>
        <w:autoSpaceDN w:val="0"/>
        <w:adjustRightInd w:val="0"/>
        <w:rPr>
          <w:b/>
          <w:bCs/>
          <w:i/>
          <w:iCs/>
          <w:sz w:val="20"/>
          <w:szCs w:val="20"/>
        </w:rPr>
      </w:pPr>
    </w:p>
    <w:p w:rsidR="009A322B" w:rsidRDefault="009A322B" w:rsidP="009A322B">
      <w:pPr>
        <w:widowControl w:val="0"/>
        <w:autoSpaceDE w:val="0"/>
        <w:autoSpaceDN w:val="0"/>
        <w:adjustRightInd w:val="0"/>
        <w:rPr>
          <w:b/>
          <w:bCs/>
          <w:i/>
          <w:iCs/>
          <w:sz w:val="20"/>
          <w:szCs w:val="20"/>
        </w:rPr>
      </w:pPr>
    </w:p>
    <w:p w:rsidR="009A322B" w:rsidRDefault="009A322B" w:rsidP="009A322B">
      <w:pPr>
        <w:widowControl w:val="0"/>
        <w:tabs>
          <w:tab w:val="left" w:pos="447"/>
        </w:tabs>
        <w:autoSpaceDE w:val="0"/>
        <w:autoSpaceDN w:val="0"/>
        <w:adjustRightInd w:val="0"/>
        <w:spacing w:line="283" w:lineRule="exact"/>
        <w:ind w:firstLine="447"/>
        <w:jc w:val="both"/>
      </w:pPr>
      <w:r>
        <w:t xml:space="preserve">Questions concerning Father Andre de </w:t>
      </w:r>
      <w:proofErr w:type="spellStart"/>
      <w:r>
        <w:t>Halleux’s</w:t>
      </w:r>
      <w:proofErr w:type="spellEnd"/>
      <w:r>
        <w:t xml:space="preserve"> Paper:</w:t>
      </w:r>
    </w:p>
    <w:p w:rsidR="009A322B" w:rsidRDefault="009A322B" w:rsidP="009A322B">
      <w:pPr>
        <w:widowControl w:val="0"/>
        <w:tabs>
          <w:tab w:val="left" w:pos="447"/>
        </w:tabs>
        <w:autoSpaceDE w:val="0"/>
        <w:autoSpaceDN w:val="0"/>
        <w:adjustRightInd w:val="0"/>
        <w:spacing w:line="283" w:lineRule="exact"/>
        <w:jc w:val="both"/>
      </w:pPr>
    </w:p>
    <w:p w:rsidR="009A322B" w:rsidRDefault="009A322B" w:rsidP="009A322B">
      <w:pPr>
        <w:widowControl w:val="0"/>
        <w:tabs>
          <w:tab w:val="left" w:pos="447"/>
        </w:tabs>
        <w:autoSpaceDE w:val="0"/>
        <w:autoSpaceDN w:val="0"/>
        <w:adjustRightInd w:val="0"/>
        <w:spacing w:line="283" w:lineRule="exact"/>
        <w:ind w:firstLine="447"/>
        <w:jc w:val="both"/>
      </w:pPr>
      <w:r>
        <w:t xml:space="preserve">I </w:t>
      </w:r>
      <w:r>
        <w:rPr>
          <w:sz w:val="8"/>
          <w:szCs w:val="8"/>
        </w:rPr>
        <w:t xml:space="preserve">- </w:t>
      </w:r>
      <w:r>
        <w:t>In relation to the phrase on page 11 article 16, which states:</w:t>
      </w:r>
    </w:p>
    <w:p w:rsidR="009A322B" w:rsidRDefault="009A322B" w:rsidP="009A322B">
      <w:pPr>
        <w:widowControl w:val="0"/>
        <w:tabs>
          <w:tab w:val="left" w:pos="447"/>
        </w:tabs>
        <w:autoSpaceDE w:val="0"/>
        <w:autoSpaceDN w:val="0"/>
        <w:adjustRightInd w:val="0"/>
        <w:spacing w:line="283" w:lineRule="exact"/>
        <w:jc w:val="both"/>
      </w:pPr>
    </w:p>
    <w:p w:rsidR="009A322B" w:rsidRDefault="009A322B" w:rsidP="009A322B">
      <w:pPr>
        <w:widowControl w:val="0"/>
        <w:tabs>
          <w:tab w:val="left" w:pos="447"/>
        </w:tabs>
        <w:autoSpaceDE w:val="0"/>
        <w:autoSpaceDN w:val="0"/>
        <w:adjustRightInd w:val="0"/>
        <w:spacing w:line="283" w:lineRule="exact"/>
        <w:ind w:firstLine="447"/>
        <w:jc w:val="both"/>
      </w:pPr>
      <w:proofErr w:type="gramStart"/>
      <w:r>
        <w:t>‘The participation of the Son in the Communication of the divine substance to the Spirit”.</w:t>
      </w:r>
      <w:proofErr w:type="gramEnd"/>
    </w:p>
    <w:p w:rsidR="009A322B" w:rsidRDefault="009A322B" w:rsidP="009A322B">
      <w:pPr>
        <w:widowControl w:val="0"/>
        <w:tabs>
          <w:tab w:val="left" w:pos="447"/>
        </w:tabs>
        <w:autoSpaceDE w:val="0"/>
        <w:autoSpaceDN w:val="0"/>
        <w:adjustRightInd w:val="0"/>
        <w:spacing w:line="283" w:lineRule="exact"/>
        <w:jc w:val="both"/>
      </w:pPr>
    </w:p>
    <w:p w:rsidR="009A322B" w:rsidRDefault="009A322B" w:rsidP="009A322B">
      <w:pPr>
        <w:widowControl w:val="0"/>
        <w:tabs>
          <w:tab w:val="left" w:pos="447"/>
        </w:tabs>
        <w:autoSpaceDE w:val="0"/>
        <w:autoSpaceDN w:val="0"/>
        <w:adjustRightInd w:val="0"/>
        <w:spacing w:line="283" w:lineRule="exact"/>
        <w:ind w:firstLine="447"/>
        <w:jc w:val="both"/>
      </w:pPr>
      <w:r>
        <w:t>We put the following Questions:</w:t>
      </w:r>
    </w:p>
    <w:p w:rsidR="009A322B" w:rsidRDefault="009A322B" w:rsidP="009A322B">
      <w:pPr>
        <w:widowControl w:val="0"/>
        <w:tabs>
          <w:tab w:val="left" w:pos="447"/>
        </w:tabs>
        <w:autoSpaceDE w:val="0"/>
        <w:autoSpaceDN w:val="0"/>
        <w:adjustRightInd w:val="0"/>
        <w:spacing w:line="283" w:lineRule="exact"/>
        <w:jc w:val="both"/>
      </w:pPr>
    </w:p>
    <w:p w:rsidR="009A322B" w:rsidRDefault="009A322B" w:rsidP="009A322B">
      <w:pPr>
        <w:widowControl w:val="0"/>
        <w:tabs>
          <w:tab w:val="left" w:pos="447"/>
        </w:tabs>
        <w:autoSpaceDE w:val="0"/>
        <w:autoSpaceDN w:val="0"/>
        <w:adjustRightInd w:val="0"/>
        <w:spacing w:line="283" w:lineRule="exact"/>
        <w:ind w:firstLine="447"/>
        <w:jc w:val="both"/>
      </w:pPr>
      <w:r>
        <w:t>a) If we accept the idea expressed in that statement, can we explain the separation that might result between the Father and the Holy Spirit</w:t>
      </w:r>
      <w:proofErr w:type="gramStart"/>
      <w:r>
        <w:t>?;</w:t>
      </w:r>
      <w:proofErr w:type="gramEnd"/>
      <w:r>
        <w:t xml:space="preserve"> the direct link between them would be obviously imperfect!</w:t>
      </w:r>
    </w:p>
    <w:p w:rsidR="009A322B" w:rsidRDefault="009A322B" w:rsidP="009A322B">
      <w:pPr>
        <w:widowControl w:val="0"/>
        <w:tabs>
          <w:tab w:val="left" w:pos="447"/>
        </w:tabs>
        <w:autoSpaceDE w:val="0"/>
        <w:autoSpaceDN w:val="0"/>
        <w:adjustRightInd w:val="0"/>
        <w:spacing w:line="283" w:lineRule="exact"/>
        <w:jc w:val="both"/>
      </w:pPr>
    </w:p>
    <w:p w:rsidR="009A322B" w:rsidRDefault="009A322B" w:rsidP="009A322B">
      <w:pPr>
        <w:widowControl w:val="0"/>
        <w:tabs>
          <w:tab w:val="left" w:pos="447"/>
        </w:tabs>
        <w:autoSpaceDE w:val="0"/>
        <w:autoSpaceDN w:val="0"/>
        <w:adjustRightInd w:val="0"/>
        <w:spacing w:line="283" w:lineRule="exact"/>
        <w:ind w:firstLine="447"/>
        <w:jc w:val="both"/>
      </w:pPr>
      <w:r>
        <w:t>b) Is that idea also not contradicting with the Catholic con</w:t>
      </w:r>
      <w:r>
        <w:softHyphen/>
        <w:t>cept that the Holy Spirit is the bond between the Father and the Son in the Holy Trinity?</w:t>
      </w:r>
    </w:p>
    <w:p w:rsidR="009A322B" w:rsidRDefault="009A322B" w:rsidP="009A322B">
      <w:pPr>
        <w:widowControl w:val="0"/>
        <w:tabs>
          <w:tab w:val="left" w:pos="447"/>
        </w:tabs>
        <w:autoSpaceDE w:val="0"/>
        <w:autoSpaceDN w:val="0"/>
        <w:adjustRightInd w:val="0"/>
        <w:spacing w:line="283" w:lineRule="exact"/>
        <w:ind w:firstLine="447"/>
        <w:jc w:val="both"/>
      </w:pPr>
      <w:r>
        <w:t>How can the Son communicate what is supposed to be the bond between Himself and the Father from the origin (the Father) to the Holy Spirit (the bond itself)?</w:t>
      </w:r>
    </w:p>
    <w:p w:rsidR="009A322B" w:rsidRDefault="009A322B" w:rsidP="009A322B">
      <w:pPr>
        <w:widowControl w:val="0"/>
        <w:tabs>
          <w:tab w:val="left" w:pos="447"/>
        </w:tabs>
        <w:autoSpaceDE w:val="0"/>
        <w:autoSpaceDN w:val="0"/>
        <w:adjustRightInd w:val="0"/>
        <w:spacing w:line="283" w:lineRule="exact"/>
        <w:jc w:val="both"/>
      </w:pPr>
    </w:p>
    <w:p w:rsidR="009A322B" w:rsidRDefault="009A322B" w:rsidP="009A322B">
      <w:pPr>
        <w:widowControl w:val="0"/>
        <w:tabs>
          <w:tab w:val="left" w:pos="447"/>
        </w:tabs>
        <w:autoSpaceDE w:val="0"/>
        <w:autoSpaceDN w:val="0"/>
        <w:adjustRightInd w:val="0"/>
        <w:spacing w:line="283" w:lineRule="exact"/>
        <w:ind w:firstLine="447"/>
        <w:jc w:val="both"/>
      </w:pPr>
      <w:r>
        <w:t xml:space="preserve">c) If the Holy Spirit according to the Catholic concept, is the love in the Holy Trinity that links the Father to the Son eternally, can the hypostasis of the Son communicate the </w:t>
      </w:r>
      <w:proofErr w:type="spellStart"/>
      <w:r>
        <w:t>physis</w:t>
      </w:r>
      <w:proofErr w:type="spellEnd"/>
      <w:r>
        <w:t xml:space="preserve"> and essence to the Hypostasis of love, who is responsible to link them together?</w:t>
      </w:r>
    </w:p>
    <w:p w:rsidR="009A322B" w:rsidRDefault="009A322B" w:rsidP="009A322B">
      <w:pPr>
        <w:widowControl w:val="0"/>
        <w:tabs>
          <w:tab w:val="left" w:pos="447"/>
        </w:tabs>
        <w:autoSpaceDE w:val="0"/>
        <w:autoSpaceDN w:val="0"/>
        <w:adjustRightInd w:val="0"/>
        <w:spacing w:line="283" w:lineRule="exact"/>
        <w:jc w:val="both"/>
      </w:pPr>
    </w:p>
    <w:p w:rsidR="009A322B" w:rsidRDefault="009A322B" w:rsidP="009A322B">
      <w:pPr>
        <w:widowControl w:val="0"/>
        <w:tabs>
          <w:tab w:val="left" w:pos="447"/>
        </w:tabs>
        <w:autoSpaceDE w:val="0"/>
        <w:autoSpaceDN w:val="0"/>
        <w:adjustRightInd w:val="0"/>
        <w:spacing w:line="283" w:lineRule="exact"/>
        <w:jc w:val="both"/>
      </w:pPr>
    </w:p>
    <w:p w:rsidR="009A322B" w:rsidRDefault="009A322B" w:rsidP="009A322B">
      <w:pPr>
        <w:widowControl w:val="0"/>
        <w:tabs>
          <w:tab w:val="left" w:pos="447"/>
        </w:tabs>
        <w:autoSpaceDE w:val="0"/>
        <w:autoSpaceDN w:val="0"/>
        <w:adjustRightInd w:val="0"/>
        <w:spacing w:line="283" w:lineRule="exact"/>
        <w:jc w:val="both"/>
      </w:pPr>
    </w:p>
    <w:p w:rsidR="009A322B" w:rsidRDefault="009A322B" w:rsidP="009A322B">
      <w:pPr>
        <w:widowControl w:val="0"/>
        <w:tabs>
          <w:tab w:val="left" w:pos="447"/>
        </w:tabs>
        <w:autoSpaceDE w:val="0"/>
        <w:autoSpaceDN w:val="0"/>
        <w:adjustRightInd w:val="0"/>
        <w:spacing w:line="283" w:lineRule="exact"/>
        <w:jc w:val="both"/>
      </w:pPr>
    </w:p>
    <w:p w:rsidR="009A322B" w:rsidRDefault="009A322B" w:rsidP="009A322B">
      <w:pPr>
        <w:widowControl w:val="0"/>
        <w:tabs>
          <w:tab w:val="left" w:pos="447"/>
        </w:tabs>
        <w:autoSpaceDE w:val="0"/>
        <w:autoSpaceDN w:val="0"/>
        <w:adjustRightInd w:val="0"/>
        <w:jc w:val="center"/>
        <w:rPr>
          <w:b/>
          <w:bCs/>
          <w:sz w:val="20"/>
          <w:szCs w:val="20"/>
        </w:rPr>
      </w:pPr>
      <w:r>
        <w:rPr>
          <w:b/>
          <w:bCs/>
          <w:sz w:val="20"/>
          <w:szCs w:val="20"/>
        </w:rPr>
        <w:t>29</w:t>
      </w:r>
    </w:p>
    <w:p w:rsidR="009A322B" w:rsidRDefault="009A322B" w:rsidP="009A322B">
      <w:pPr>
        <w:widowControl w:val="0"/>
        <w:autoSpaceDE w:val="0"/>
        <w:autoSpaceDN w:val="0"/>
        <w:adjustRightInd w:val="0"/>
        <w:jc w:val="center"/>
        <w:rPr>
          <w:b/>
          <w:bCs/>
          <w:i/>
          <w:iCs/>
          <w:sz w:val="20"/>
          <w:szCs w:val="20"/>
        </w:rPr>
      </w:pPr>
    </w:p>
    <w:p w:rsidR="009A322B" w:rsidRDefault="009A322B" w:rsidP="009A322B">
      <w:pPr>
        <w:widowControl w:val="0"/>
        <w:autoSpaceDE w:val="0"/>
        <w:autoSpaceDN w:val="0"/>
        <w:adjustRightInd w:val="0"/>
        <w:jc w:val="center"/>
        <w:rPr>
          <w:b/>
          <w:bCs/>
          <w:i/>
          <w:iCs/>
          <w:sz w:val="20"/>
          <w:szCs w:val="20"/>
        </w:rPr>
      </w:pPr>
    </w:p>
    <w:p w:rsidR="009A322B" w:rsidRDefault="009A322B" w:rsidP="009A322B">
      <w:pPr>
        <w:widowControl w:val="0"/>
        <w:autoSpaceDE w:val="0"/>
        <w:autoSpaceDN w:val="0"/>
        <w:adjustRightInd w:val="0"/>
        <w:jc w:val="center"/>
        <w:rPr>
          <w:b/>
          <w:bCs/>
          <w:i/>
          <w:iCs/>
          <w:sz w:val="20"/>
          <w:szCs w:val="20"/>
        </w:rPr>
      </w:pPr>
    </w:p>
    <w:p w:rsidR="009A322B" w:rsidRDefault="009A322B" w:rsidP="009A322B">
      <w:pPr>
        <w:widowControl w:val="0"/>
        <w:autoSpaceDE w:val="0"/>
        <w:autoSpaceDN w:val="0"/>
        <w:adjustRightInd w:val="0"/>
        <w:jc w:val="center"/>
        <w:rPr>
          <w:b/>
          <w:bCs/>
          <w:i/>
          <w:iCs/>
          <w:sz w:val="20"/>
          <w:szCs w:val="20"/>
        </w:rPr>
      </w:pPr>
    </w:p>
    <w:p w:rsidR="009A322B" w:rsidRDefault="009A322B" w:rsidP="009A322B">
      <w:pPr>
        <w:widowControl w:val="0"/>
        <w:autoSpaceDE w:val="0"/>
        <w:autoSpaceDN w:val="0"/>
        <w:adjustRightInd w:val="0"/>
        <w:jc w:val="center"/>
        <w:rPr>
          <w:b/>
          <w:bCs/>
          <w:i/>
          <w:iCs/>
          <w:sz w:val="20"/>
          <w:szCs w:val="20"/>
        </w:rPr>
      </w:pPr>
    </w:p>
    <w:p w:rsidR="009A322B" w:rsidRDefault="009A322B" w:rsidP="009A322B">
      <w:pPr>
        <w:widowControl w:val="0"/>
        <w:autoSpaceDE w:val="0"/>
        <w:autoSpaceDN w:val="0"/>
        <w:adjustRightInd w:val="0"/>
        <w:jc w:val="center"/>
        <w:rPr>
          <w:b/>
          <w:bCs/>
          <w:i/>
          <w:iCs/>
          <w:sz w:val="20"/>
          <w:szCs w:val="20"/>
        </w:rPr>
      </w:pPr>
    </w:p>
    <w:p w:rsidR="009A322B" w:rsidRDefault="009A322B" w:rsidP="009A322B">
      <w:pPr>
        <w:widowControl w:val="0"/>
        <w:autoSpaceDE w:val="0"/>
        <w:autoSpaceDN w:val="0"/>
        <w:adjustRightInd w:val="0"/>
        <w:jc w:val="center"/>
        <w:rPr>
          <w:b/>
          <w:bCs/>
          <w:i/>
          <w:iCs/>
          <w:sz w:val="20"/>
          <w:szCs w:val="20"/>
        </w:rPr>
      </w:pPr>
    </w:p>
    <w:p w:rsidR="009A322B" w:rsidRDefault="009A322B" w:rsidP="009A322B">
      <w:pPr>
        <w:widowControl w:val="0"/>
        <w:autoSpaceDE w:val="0"/>
        <w:autoSpaceDN w:val="0"/>
        <w:adjustRightInd w:val="0"/>
        <w:jc w:val="center"/>
        <w:rPr>
          <w:b/>
          <w:bCs/>
          <w:i/>
          <w:iCs/>
          <w:sz w:val="20"/>
          <w:szCs w:val="20"/>
        </w:rPr>
      </w:pPr>
    </w:p>
    <w:p w:rsidR="009A322B" w:rsidRDefault="009A322B" w:rsidP="009A322B">
      <w:pPr>
        <w:widowControl w:val="0"/>
        <w:autoSpaceDE w:val="0"/>
        <w:autoSpaceDN w:val="0"/>
        <w:adjustRightInd w:val="0"/>
        <w:jc w:val="center"/>
        <w:rPr>
          <w:b/>
          <w:bCs/>
          <w:i/>
          <w:iCs/>
          <w:sz w:val="20"/>
          <w:szCs w:val="20"/>
        </w:rPr>
      </w:pPr>
    </w:p>
    <w:p w:rsidR="009A322B" w:rsidRDefault="009A322B" w:rsidP="009A322B">
      <w:pPr>
        <w:widowControl w:val="0"/>
        <w:autoSpaceDE w:val="0"/>
        <w:autoSpaceDN w:val="0"/>
        <w:adjustRightInd w:val="0"/>
        <w:jc w:val="center"/>
        <w:rPr>
          <w:b/>
          <w:bCs/>
          <w:i/>
          <w:iCs/>
          <w:sz w:val="20"/>
          <w:szCs w:val="20"/>
        </w:rPr>
      </w:pPr>
    </w:p>
    <w:p w:rsidR="009A322B" w:rsidRDefault="009A322B" w:rsidP="009A322B">
      <w:pPr>
        <w:widowControl w:val="0"/>
        <w:autoSpaceDE w:val="0"/>
        <w:autoSpaceDN w:val="0"/>
        <w:adjustRightInd w:val="0"/>
        <w:jc w:val="center"/>
        <w:rPr>
          <w:b/>
          <w:bCs/>
          <w:i/>
          <w:iCs/>
          <w:sz w:val="20"/>
          <w:szCs w:val="20"/>
        </w:rPr>
      </w:pPr>
    </w:p>
    <w:p w:rsidR="009A322B" w:rsidRDefault="009A322B" w:rsidP="009A322B">
      <w:pPr>
        <w:widowControl w:val="0"/>
        <w:autoSpaceDE w:val="0"/>
        <w:autoSpaceDN w:val="0"/>
        <w:adjustRightInd w:val="0"/>
        <w:jc w:val="center"/>
        <w:rPr>
          <w:b/>
          <w:bCs/>
          <w:i/>
          <w:iCs/>
          <w:sz w:val="20"/>
          <w:szCs w:val="20"/>
        </w:rPr>
      </w:pPr>
    </w:p>
    <w:p w:rsidR="009A322B" w:rsidRDefault="009A322B" w:rsidP="009A322B">
      <w:pPr>
        <w:widowControl w:val="0"/>
        <w:autoSpaceDE w:val="0"/>
        <w:autoSpaceDN w:val="0"/>
        <w:adjustRightInd w:val="0"/>
        <w:jc w:val="center"/>
        <w:rPr>
          <w:b/>
          <w:bCs/>
          <w:i/>
          <w:iCs/>
          <w:sz w:val="20"/>
          <w:szCs w:val="20"/>
        </w:rPr>
      </w:pPr>
    </w:p>
    <w:p w:rsidR="009A322B" w:rsidRDefault="009A322B" w:rsidP="009A322B">
      <w:pPr>
        <w:widowControl w:val="0"/>
        <w:autoSpaceDE w:val="0"/>
        <w:autoSpaceDN w:val="0"/>
        <w:adjustRightInd w:val="0"/>
        <w:jc w:val="center"/>
        <w:rPr>
          <w:b/>
          <w:bCs/>
          <w:i/>
          <w:iCs/>
          <w:sz w:val="20"/>
          <w:szCs w:val="20"/>
        </w:rPr>
      </w:pPr>
    </w:p>
    <w:p w:rsidR="009A322B" w:rsidRDefault="009A322B" w:rsidP="009A322B">
      <w:pPr>
        <w:widowControl w:val="0"/>
        <w:autoSpaceDE w:val="0"/>
        <w:autoSpaceDN w:val="0"/>
        <w:adjustRightInd w:val="0"/>
        <w:jc w:val="center"/>
        <w:rPr>
          <w:b/>
          <w:bCs/>
          <w:i/>
          <w:iCs/>
          <w:sz w:val="20"/>
          <w:szCs w:val="20"/>
        </w:rPr>
      </w:pPr>
    </w:p>
    <w:p w:rsidR="009A322B" w:rsidRDefault="009A322B" w:rsidP="009A322B">
      <w:pPr>
        <w:widowControl w:val="0"/>
        <w:autoSpaceDE w:val="0"/>
        <w:autoSpaceDN w:val="0"/>
        <w:adjustRightInd w:val="0"/>
        <w:jc w:val="center"/>
        <w:rPr>
          <w:b/>
          <w:bCs/>
          <w:i/>
          <w:iCs/>
          <w:sz w:val="20"/>
          <w:szCs w:val="20"/>
        </w:rPr>
      </w:pPr>
    </w:p>
    <w:p w:rsidR="009A322B" w:rsidRDefault="009A322B" w:rsidP="009A322B">
      <w:pPr>
        <w:widowControl w:val="0"/>
        <w:autoSpaceDE w:val="0"/>
        <w:autoSpaceDN w:val="0"/>
        <w:adjustRightInd w:val="0"/>
        <w:jc w:val="center"/>
        <w:rPr>
          <w:b/>
          <w:bCs/>
          <w:i/>
          <w:iCs/>
          <w:sz w:val="20"/>
          <w:szCs w:val="20"/>
        </w:rPr>
      </w:pPr>
    </w:p>
    <w:p w:rsidR="009A322B" w:rsidRDefault="009A322B" w:rsidP="009A322B">
      <w:pPr>
        <w:widowControl w:val="0"/>
        <w:tabs>
          <w:tab w:val="left" w:pos="459"/>
        </w:tabs>
        <w:autoSpaceDE w:val="0"/>
        <w:autoSpaceDN w:val="0"/>
        <w:adjustRightInd w:val="0"/>
        <w:spacing w:line="283" w:lineRule="exact"/>
        <w:ind w:firstLine="459"/>
        <w:rPr>
          <w:sz w:val="26"/>
          <w:szCs w:val="26"/>
        </w:rPr>
      </w:pPr>
      <w:r>
        <w:lastRenderedPageBreak/>
        <w:t xml:space="preserve">How can we say that the Father and the Son love each </w:t>
      </w:r>
      <w:proofErr w:type="spellStart"/>
      <w:proofErr w:type="gramStart"/>
      <w:r>
        <w:t>ot</w:t>
      </w:r>
      <w:proofErr w:type="spellEnd"/>
      <w:proofErr w:type="gramEnd"/>
      <w:r>
        <w:t xml:space="preserve"> eternally, if the Son is requested to communicate this love to </w:t>
      </w:r>
      <w:r>
        <w:rPr>
          <w:sz w:val="20"/>
          <w:szCs w:val="20"/>
        </w:rPr>
        <w:t xml:space="preserve">t </w:t>
      </w:r>
      <w:r>
        <w:t xml:space="preserve">Holy Spirit who is the Spirit of love in </w:t>
      </w:r>
      <w:r>
        <w:rPr>
          <w:sz w:val="26"/>
          <w:szCs w:val="26"/>
        </w:rPr>
        <w:t>itself?</w:t>
      </w:r>
    </w:p>
    <w:p w:rsidR="009A322B" w:rsidRDefault="009A322B" w:rsidP="009A322B">
      <w:pPr>
        <w:widowControl w:val="0"/>
        <w:tabs>
          <w:tab w:val="left" w:pos="459"/>
        </w:tabs>
        <w:autoSpaceDE w:val="0"/>
        <w:autoSpaceDN w:val="0"/>
        <w:adjustRightInd w:val="0"/>
        <w:spacing w:line="283" w:lineRule="exact"/>
        <w:rPr>
          <w:sz w:val="26"/>
          <w:szCs w:val="26"/>
        </w:rPr>
      </w:pPr>
    </w:p>
    <w:p w:rsidR="009A322B" w:rsidRDefault="009A322B" w:rsidP="009A322B">
      <w:pPr>
        <w:widowControl w:val="0"/>
        <w:tabs>
          <w:tab w:val="left" w:pos="459"/>
        </w:tabs>
        <w:autoSpaceDE w:val="0"/>
        <w:autoSpaceDN w:val="0"/>
        <w:adjustRightInd w:val="0"/>
        <w:spacing w:line="283" w:lineRule="exact"/>
        <w:ind w:firstLine="459"/>
      </w:pPr>
      <w:r>
        <w:t xml:space="preserve">In other words, according to that idea, the Son is request to love eternally the Father by the Holy Spirit, and at the </w:t>
      </w:r>
      <w:proofErr w:type="spellStart"/>
      <w:proofErr w:type="gramStart"/>
      <w:r>
        <w:t>sa</w:t>
      </w:r>
      <w:proofErr w:type="spellEnd"/>
      <w:proofErr w:type="gramEnd"/>
      <w:r>
        <w:t xml:space="preserve"> time, to communicate this love to the Holy Spirit by whom can love the Father eternally? How can we explain this </w:t>
      </w:r>
      <w:proofErr w:type="spellStart"/>
      <w:r>
        <w:t>contrad</w:t>
      </w:r>
      <w:proofErr w:type="spellEnd"/>
      <w:r>
        <w:t xml:space="preserve"> </w:t>
      </w:r>
      <w:proofErr w:type="spellStart"/>
      <w:r>
        <w:t>tion</w:t>
      </w:r>
      <w:proofErr w:type="spellEnd"/>
      <w:r>
        <w:t>?</w:t>
      </w:r>
    </w:p>
    <w:p w:rsidR="009A322B" w:rsidRDefault="009A322B" w:rsidP="009A322B">
      <w:pPr>
        <w:widowControl w:val="0"/>
        <w:tabs>
          <w:tab w:val="left" w:pos="459"/>
        </w:tabs>
        <w:autoSpaceDE w:val="0"/>
        <w:autoSpaceDN w:val="0"/>
        <w:adjustRightInd w:val="0"/>
        <w:spacing w:line="283" w:lineRule="exact"/>
        <w:ind w:firstLine="459"/>
      </w:pPr>
      <w:r>
        <w:t>Where was the eternal love between the Father and the S if the same love needs to be communicated?</w:t>
      </w:r>
    </w:p>
    <w:p w:rsidR="009A322B" w:rsidRDefault="009A322B" w:rsidP="009A322B">
      <w:pPr>
        <w:widowControl w:val="0"/>
        <w:tabs>
          <w:tab w:val="left" w:pos="459"/>
        </w:tabs>
        <w:autoSpaceDE w:val="0"/>
        <w:autoSpaceDN w:val="0"/>
        <w:adjustRightInd w:val="0"/>
        <w:spacing w:line="283" w:lineRule="exact"/>
      </w:pPr>
    </w:p>
    <w:p w:rsidR="009A322B" w:rsidRDefault="009A322B" w:rsidP="009A322B">
      <w:pPr>
        <w:widowControl w:val="0"/>
        <w:tabs>
          <w:tab w:val="left" w:pos="459"/>
        </w:tabs>
        <w:autoSpaceDE w:val="0"/>
        <w:autoSpaceDN w:val="0"/>
        <w:adjustRightInd w:val="0"/>
        <w:spacing w:line="283" w:lineRule="exact"/>
        <w:ind w:firstLine="459"/>
      </w:pPr>
      <w:r>
        <w:t xml:space="preserve">II. In relation to the phrase on page 7- Article 10 </w:t>
      </w:r>
      <w:proofErr w:type="spellStart"/>
      <w:r>
        <w:t>stati</w:t>
      </w:r>
      <w:proofErr w:type="spellEnd"/>
      <w:r>
        <w:t xml:space="preserve"> “(According to </w:t>
      </w:r>
      <w:proofErr w:type="spellStart"/>
      <w:r>
        <w:t>Photius</w:t>
      </w:r>
      <w:proofErr w:type="spellEnd"/>
      <w:r>
        <w:t xml:space="preserve">) All that the New Testament and </w:t>
      </w:r>
      <w:r>
        <w:rPr>
          <w:sz w:val="20"/>
          <w:szCs w:val="20"/>
        </w:rPr>
        <w:t xml:space="preserve">t </w:t>
      </w:r>
      <w:r>
        <w:t xml:space="preserve">Fathers say about the Spirit of the Son hold only for economy salvation, and does not apply at all to the inter-divine </w:t>
      </w:r>
      <w:proofErr w:type="spellStart"/>
      <w:r>
        <w:t>proces</w:t>
      </w:r>
      <w:proofErr w:type="spellEnd"/>
      <w:r>
        <w:t xml:space="preserve"> </w:t>
      </w:r>
      <w:proofErr w:type="spellStart"/>
      <w:r>
        <w:t>si</w:t>
      </w:r>
      <w:proofErr w:type="spellEnd"/>
      <w:r>
        <w:t xml:space="preserve"> Such a radical separation of the </w:t>
      </w:r>
      <w:r>
        <w:rPr>
          <w:i/>
          <w:iCs/>
        </w:rPr>
        <w:t>“</w:t>
      </w:r>
      <w:proofErr w:type="spellStart"/>
      <w:r>
        <w:rPr>
          <w:i/>
          <w:iCs/>
        </w:rPr>
        <w:t>economia</w:t>
      </w:r>
      <w:proofErr w:type="spellEnd"/>
      <w:r>
        <w:rPr>
          <w:i/>
          <w:iCs/>
        </w:rPr>
        <w:t xml:space="preserve">” </w:t>
      </w:r>
      <w:r>
        <w:t xml:space="preserve">from </w:t>
      </w:r>
      <w:r>
        <w:rPr>
          <w:i/>
          <w:iCs/>
        </w:rPr>
        <w:t>“</w:t>
      </w:r>
      <w:proofErr w:type="spellStart"/>
      <w:r>
        <w:rPr>
          <w:i/>
          <w:iCs/>
        </w:rPr>
        <w:t>theologia</w:t>
      </w:r>
      <w:proofErr w:type="spellEnd"/>
      <w:r>
        <w:rPr>
          <w:i/>
          <w:iCs/>
        </w:rPr>
        <w:t xml:space="preserve">” </w:t>
      </w:r>
      <w:r>
        <w:t xml:space="preserve">hardly compatible with the conviction of the ~Bible and </w:t>
      </w:r>
      <w:r>
        <w:rPr>
          <w:sz w:val="20"/>
          <w:szCs w:val="20"/>
        </w:rPr>
        <w:t xml:space="preserve">t </w:t>
      </w:r>
      <w:r>
        <w:t xml:space="preserve">Fathers. They believe that, even if God reveals himself </w:t>
      </w:r>
      <w:proofErr w:type="spellStart"/>
      <w:proofErr w:type="gramStart"/>
      <w:r>
        <w:t>wi</w:t>
      </w:r>
      <w:proofErr w:type="spellEnd"/>
      <w:proofErr w:type="gramEnd"/>
      <w:r>
        <w:t xml:space="preserve"> sovereign and unfathomable liberty, he does not reveal </w:t>
      </w:r>
      <w:proofErr w:type="spellStart"/>
      <w:r>
        <w:t>hims</w:t>
      </w:r>
      <w:proofErr w:type="spellEnd"/>
      <w:r>
        <w:t xml:space="preserve"> as other than he is, and hence the gift of the Holy Spirit </w:t>
      </w:r>
      <w:proofErr w:type="spellStart"/>
      <w:r>
        <w:t>throu</w:t>
      </w:r>
      <w:proofErr w:type="spellEnd"/>
      <w:r>
        <w:t xml:space="preserve"> the Son through the economy of Salvation reflects </w:t>
      </w:r>
      <w:proofErr w:type="spellStart"/>
      <w:r>
        <w:t>norma</w:t>
      </w:r>
      <w:proofErr w:type="spellEnd"/>
      <w:r>
        <w:t xml:space="preserve"> something of their </w:t>
      </w:r>
      <w:proofErr w:type="spellStart"/>
      <w:r>
        <w:t>interdivine</w:t>
      </w:r>
      <w:proofErr w:type="spellEnd"/>
      <w:r>
        <w:t xml:space="preserve"> relation”.</w:t>
      </w:r>
    </w:p>
    <w:p w:rsidR="009A322B" w:rsidRDefault="009A322B" w:rsidP="009A322B">
      <w:pPr>
        <w:widowControl w:val="0"/>
        <w:tabs>
          <w:tab w:val="left" w:pos="459"/>
        </w:tabs>
        <w:autoSpaceDE w:val="0"/>
        <w:autoSpaceDN w:val="0"/>
        <w:adjustRightInd w:val="0"/>
        <w:spacing w:line="283" w:lineRule="exact"/>
      </w:pPr>
    </w:p>
    <w:p w:rsidR="009A322B" w:rsidRDefault="009A322B" w:rsidP="009A322B">
      <w:pPr>
        <w:widowControl w:val="0"/>
        <w:tabs>
          <w:tab w:val="left" w:pos="447"/>
        </w:tabs>
        <w:autoSpaceDE w:val="0"/>
        <w:autoSpaceDN w:val="0"/>
        <w:adjustRightInd w:val="0"/>
        <w:spacing w:line="294" w:lineRule="exact"/>
        <w:ind w:firstLine="447"/>
      </w:pPr>
      <w:r>
        <w:t xml:space="preserve">If we are going to follow the same </w:t>
      </w:r>
      <w:proofErr w:type="spellStart"/>
      <w:proofErr w:type="gramStart"/>
      <w:r>
        <w:t>nile</w:t>
      </w:r>
      <w:proofErr w:type="spellEnd"/>
      <w:proofErr w:type="gramEnd"/>
      <w:r>
        <w:t xml:space="preserve">, what will our </w:t>
      </w:r>
      <w:proofErr w:type="spellStart"/>
      <w:r>
        <w:t>beli</w:t>
      </w:r>
      <w:proofErr w:type="spellEnd"/>
      <w:r>
        <w:t xml:space="preserve"> be in the begetting of the Son from the Father eternally in vi of his birth for our salvation from Virgin Mary by the Holy </w:t>
      </w:r>
      <w:proofErr w:type="spellStart"/>
      <w:r>
        <w:t>Spi</w:t>
      </w:r>
      <w:proofErr w:type="spellEnd"/>
      <w:r>
        <w:t xml:space="preserve"> in the act of incarnation?</w:t>
      </w:r>
    </w:p>
    <w:p w:rsidR="009A322B" w:rsidRDefault="009A322B" w:rsidP="009A322B">
      <w:pPr>
        <w:widowControl w:val="0"/>
        <w:tabs>
          <w:tab w:val="left" w:pos="447"/>
        </w:tabs>
        <w:autoSpaceDE w:val="0"/>
        <w:autoSpaceDN w:val="0"/>
        <w:adjustRightInd w:val="0"/>
        <w:spacing w:line="294" w:lineRule="exact"/>
      </w:pPr>
    </w:p>
    <w:p w:rsidR="009A322B" w:rsidRDefault="009A322B" w:rsidP="009A322B">
      <w:pPr>
        <w:widowControl w:val="0"/>
        <w:tabs>
          <w:tab w:val="left" w:pos="447"/>
        </w:tabs>
        <w:autoSpaceDE w:val="0"/>
        <w:autoSpaceDN w:val="0"/>
        <w:adjustRightInd w:val="0"/>
        <w:spacing w:line="294" w:lineRule="exact"/>
        <w:ind w:firstLine="447"/>
      </w:pPr>
      <w:r>
        <w:t xml:space="preserve">Can we say </w:t>
      </w:r>
      <w:r>
        <w:rPr>
          <w:sz w:val="8"/>
          <w:szCs w:val="8"/>
        </w:rPr>
        <w:t xml:space="preserve">- </w:t>
      </w:r>
      <w:r>
        <w:t xml:space="preserve">according to that rule </w:t>
      </w:r>
      <w:r>
        <w:rPr>
          <w:sz w:val="8"/>
          <w:szCs w:val="8"/>
        </w:rPr>
        <w:t xml:space="preserve">- </w:t>
      </w:r>
      <w:r>
        <w:t xml:space="preserve">that the only </w:t>
      </w:r>
      <w:proofErr w:type="spellStart"/>
      <w:r>
        <w:t>begott</w:t>
      </w:r>
      <w:proofErr w:type="spellEnd"/>
    </w:p>
    <w:p w:rsidR="009A322B" w:rsidRDefault="009A322B" w:rsidP="009A322B">
      <w:pPr>
        <w:widowControl w:val="0"/>
        <w:tabs>
          <w:tab w:val="left" w:pos="204"/>
        </w:tabs>
        <w:autoSpaceDE w:val="0"/>
        <w:autoSpaceDN w:val="0"/>
        <w:adjustRightInd w:val="0"/>
        <w:rPr>
          <w:sz w:val="20"/>
          <w:szCs w:val="20"/>
        </w:rPr>
      </w:pPr>
      <w:r>
        <w:t xml:space="preserve">Son is born from the Father and the Holy Spirit, or from </w:t>
      </w:r>
      <w:r>
        <w:rPr>
          <w:sz w:val="20"/>
          <w:szCs w:val="20"/>
        </w:rPr>
        <w:t>t</w:t>
      </w:r>
    </w:p>
    <w:p w:rsidR="009A322B" w:rsidRDefault="009A322B" w:rsidP="009A322B">
      <w:pPr>
        <w:widowControl w:val="0"/>
        <w:tabs>
          <w:tab w:val="left" w:pos="204"/>
        </w:tabs>
        <w:autoSpaceDE w:val="0"/>
        <w:autoSpaceDN w:val="0"/>
        <w:adjustRightInd w:val="0"/>
      </w:pPr>
      <w:r>
        <w:t>Father through the Holy Spirit, or from the Father by the Ho</w:t>
      </w:r>
    </w:p>
    <w:p w:rsidR="009A322B" w:rsidRDefault="009A322B" w:rsidP="009A322B">
      <w:pPr>
        <w:widowControl w:val="0"/>
        <w:tabs>
          <w:tab w:val="left" w:pos="204"/>
        </w:tabs>
        <w:autoSpaceDE w:val="0"/>
        <w:autoSpaceDN w:val="0"/>
        <w:adjustRightInd w:val="0"/>
      </w:pPr>
      <w:proofErr w:type="gramStart"/>
      <w:r>
        <w:t>Spirit?</w:t>
      </w:r>
      <w:proofErr w:type="gramEnd"/>
    </w:p>
    <w:p w:rsidR="009A322B" w:rsidRDefault="009A322B" w:rsidP="009A322B">
      <w:pPr>
        <w:widowControl w:val="0"/>
        <w:tabs>
          <w:tab w:val="left" w:pos="204"/>
        </w:tabs>
        <w:autoSpaceDE w:val="0"/>
        <w:autoSpaceDN w:val="0"/>
        <w:adjustRightInd w:val="0"/>
      </w:pPr>
    </w:p>
    <w:p w:rsidR="009A322B" w:rsidRDefault="009A322B" w:rsidP="009A322B">
      <w:pPr>
        <w:widowControl w:val="0"/>
        <w:tabs>
          <w:tab w:val="left" w:pos="447"/>
        </w:tabs>
        <w:autoSpaceDE w:val="0"/>
        <w:autoSpaceDN w:val="0"/>
        <w:adjustRightInd w:val="0"/>
        <w:spacing w:line="294" w:lineRule="exact"/>
        <w:ind w:firstLine="447"/>
      </w:pPr>
      <w:r>
        <w:t>We have to be faithful to our belief in the Holy Trinity declared by God Himself in the Bible and not to destroy o</w:t>
      </w:r>
    </w:p>
    <w:p w:rsidR="009A322B" w:rsidRDefault="009A322B" w:rsidP="009A322B">
      <w:pPr>
        <w:widowControl w:val="0"/>
        <w:tabs>
          <w:tab w:val="left" w:pos="447"/>
        </w:tabs>
        <w:autoSpaceDE w:val="0"/>
        <w:autoSpaceDN w:val="0"/>
        <w:adjustRightInd w:val="0"/>
        <w:spacing w:line="294" w:lineRule="exact"/>
      </w:pPr>
    </w:p>
    <w:p w:rsidR="009A322B" w:rsidRDefault="009A322B" w:rsidP="009A322B">
      <w:pPr>
        <w:widowControl w:val="0"/>
        <w:tabs>
          <w:tab w:val="left" w:pos="447"/>
        </w:tabs>
        <w:autoSpaceDE w:val="0"/>
        <w:autoSpaceDN w:val="0"/>
        <w:adjustRightInd w:val="0"/>
        <w:spacing w:line="294" w:lineRule="exact"/>
      </w:pPr>
    </w:p>
    <w:p w:rsidR="009A322B" w:rsidRDefault="009A322B" w:rsidP="009A322B">
      <w:pPr>
        <w:widowControl w:val="0"/>
        <w:tabs>
          <w:tab w:val="left" w:pos="447"/>
        </w:tabs>
        <w:autoSpaceDE w:val="0"/>
        <w:autoSpaceDN w:val="0"/>
        <w:adjustRightInd w:val="0"/>
        <w:spacing w:line="294" w:lineRule="exact"/>
      </w:pPr>
    </w:p>
    <w:p w:rsidR="009A322B" w:rsidRDefault="009A322B" w:rsidP="009A322B">
      <w:pPr>
        <w:widowControl w:val="0"/>
        <w:tabs>
          <w:tab w:val="left" w:pos="447"/>
        </w:tabs>
        <w:autoSpaceDE w:val="0"/>
        <w:autoSpaceDN w:val="0"/>
        <w:adjustRightInd w:val="0"/>
        <w:jc w:val="center"/>
        <w:rPr>
          <w:sz w:val="20"/>
          <w:szCs w:val="20"/>
        </w:rPr>
      </w:pPr>
      <w:r>
        <w:rPr>
          <w:sz w:val="20"/>
          <w:szCs w:val="20"/>
        </w:rPr>
        <w:t>30</w:t>
      </w:r>
    </w:p>
    <w:p w:rsidR="009A322B" w:rsidRDefault="009A322B" w:rsidP="009A322B">
      <w:pPr>
        <w:widowControl w:val="0"/>
        <w:autoSpaceDE w:val="0"/>
        <w:autoSpaceDN w:val="0"/>
        <w:adjustRightInd w:val="0"/>
        <w:jc w:val="center"/>
        <w:rPr>
          <w:b/>
          <w:bCs/>
          <w:i/>
          <w:iCs/>
          <w:sz w:val="20"/>
          <w:szCs w:val="20"/>
        </w:rPr>
      </w:pPr>
    </w:p>
    <w:p w:rsidR="009A322B" w:rsidRDefault="009A322B" w:rsidP="009A322B">
      <w:pPr>
        <w:widowControl w:val="0"/>
        <w:autoSpaceDE w:val="0"/>
        <w:autoSpaceDN w:val="0"/>
        <w:adjustRightInd w:val="0"/>
        <w:jc w:val="center"/>
        <w:rPr>
          <w:b/>
          <w:bCs/>
          <w:i/>
          <w:iCs/>
          <w:sz w:val="20"/>
          <w:szCs w:val="20"/>
        </w:rPr>
      </w:pPr>
    </w:p>
    <w:p w:rsidR="009A322B" w:rsidRDefault="009A322B" w:rsidP="009A322B">
      <w:pPr>
        <w:widowControl w:val="0"/>
        <w:autoSpaceDE w:val="0"/>
        <w:autoSpaceDN w:val="0"/>
        <w:adjustRightInd w:val="0"/>
        <w:jc w:val="center"/>
        <w:rPr>
          <w:b/>
          <w:bCs/>
          <w:i/>
          <w:iCs/>
          <w:sz w:val="20"/>
          <w:szCs w:val="20"/>
        </w:rPr>
      </w:pPr>
    </w:p>
    <w:p w:rsidR="009A322B" w:rsidRDefault="009A322B" w:rsidP="009A322B">
      <w:pPr>
        <w:widowControl w:val="0"/>
        <w:autoSpaceDE w:val="0"/>
        <w:autoSpaceDN w:val="0"/>
        <w:adjustRightInd w:val="0"/>
        <w:jc w:val="center"/>
        <w:rPr>
          <w:b/>
          <w:bCs/>
          <w:i/>
          <w:iCs/>
          <w:sz w:val="20"/>
          <w:szCs w:val="20"/>
        </w:rPr>
      </w:pPr>
    </w:p>
    <w:p w:rsidR="009A322B" w:rsidRDefault="009A322B" w:rsidP="009A322B">
      <w:pPr>
        <w:widowControl w:val="0"/>
        <w:autoSpaceDE w:val="0"/>
        <w:autoSpaceDN w:val="0"/>
        <w:adjustRightInd w:val="0"/>
        <w:jc w:val="center"/>
        <w:rPr>
          <w:b/>
          <w:bCs/>
          <w:i/>
          <w:iCs/>
          <w:sz w:val="20"/>
          <w:szCs w:val="20"/>
        </w:rPr>
      </w:pPr>
    </w:p>
    <w:p w:rsidR="009A322B" w:rsidRDefault="009A322B" w:rsidP="009A322B">
      <w:pPr>
        <w:widowControl w:val="0"/>
        <w:autoSpaceDE w:val="0"/>
        <w:autoSpaceDN w:val="0"/>
        <w:adjustRightInd w:val="0"/>
        <w:jc w:val="center"/>
        <w:rPr>
          <w:b/>
          <w:bCs/>
          <w:i/>
          <w:iCs/>
          <w:sz w:val="20"/>
          <w:szCs w:val="20"/>
        </w:rPr>
      </w:pPr>
    </w:p>
    <w:p w:rsidR="009A322B" w:rsidRDefault="009A322B" w:rsidP="009A322B">
      <w:pPr>
        <w:widowControl w:val="0"/>
        <w:autoSpaceDE w:val="0"/>
        <w:autoSpaceDN w:val="0"/>
        <w:adjustRightInd w:val="0"/>
        <w:jc w:val="center"/>
        <w:rPr>
          <w:b/>
          <w:bCs/>
          <w:i/>
          <w:iCs/>
          <w:sz w:val="20"/>
          <w:szCs w:val="20"/>
        </w:rPr>
      </w:pPr>
    </w:p>
    <w:p w:rsidR="009A322B" w:rsidRDefault="009A322B" w:rsidP="009A322B">
      <w:pPr>
        <w:widowControl w:val="0"/>
        <w:autoSpaceDE w:val="0"/>
        <w:autoSpaceDN w:val="0"/>
        <w:adjustRightInd w:val="0"/>
        <w:jc w:val="center"/>
        <w:rPr>
          <w:b/>
          <w:bCs/>
          <w:i/>
          <w:iCs/>
          <w:sz w:val="20"/>
          <w:szCs w:val="20"/>
        </w:rPr>
      </w:pPr>
    </w:p>
    <w:p w:rsidR="009A322B" w:rsidRDefault="009A322B" w:rsidP="009A322B">
      <w:pPr>
        <w:widowControl w:val="0"/>
        <w:autoSpaceDE w:val="0"/>
        <w:autoSpaceDN w:val="0"/>
        <w:adjustRightInd w:val="0"/>
        <w:jc w:val="center"/>
        <w:rPr>
          <w:b/>
          <w:bCs/>
          <w:i/>
          <w:iCs/>
          <w:sz w:val="20"/>
          <w:szCs w:val="20"/>
        </w:rPr>
      </w:pPr>
    </w:p>
    <w:p w:rsidR="009A322B" w:rsidRDefault="009A322B" w:rsidP="009A322B">
      <w:pPr>
        <w:widowControl w:val="0"/>
        <w:autoSpaceDE w:val="0"/>
        <w:autoSpaceDN w:val="0"/>
        <w:adjustRightInd w:val="0"/>
        <w:jc w:val="center"/>
        <w:rPr>
          <w:b/>
          <w:bCs/>
          <w:i/>
          <w:iCs/>
          <w:sz w:val="20"/>
          <w:szCs w:val="20"/>
        </w:rPr>
      </w:pPr>
    </w:p>
    <w:p w:rsidR="009A322B" w:rsidRDefault="009A322B" w:rsidP="009A322B">
      <w:pPr>
        <w:widowControl w:val="0"/>
        <w:autoSpaceDE w:val="0"/>
        <w:autoSpaceDN w:val="0"/>
        <w:adjustRightInd w:val="0"/>
        <w:jc w:val="center"/>
        <w:rPr>
          <w:b/>
          <w:bCs/>
          <w:i/>
          <w:iCs/>
          <w:sz w:val="20"/>
          <w:szCs w:val="20"/>
        </w:rPr>
      </w:pPr>
    </w:p>
    <w:p w:rsidR="009A322B" w:rsidRDefault="009A322B" w:rsidP="009A322B">
      <w:pPr>
        <w:widowControl w:val="0"/>
        <w:autoSpaceDE w:val="0"/>
        <w:autoSpaceDN w:val="0"/>
        <w:adjustRightInd w:val="0"/>
        <w:jc w:val="center"/>
        <w:rPr>
          <w:b/>
          <w:bCs/>
          <w:i/>
          <w:iCs/>
          <w:sz w:val="20"/>
          <w:szCs w:val="20"/>
        </w:rPr>
      </w:pPr>
    </w:p>
    <w:p w:rsidR="009A322B" w:rsidRDefault="009A322B" w:rsidP="009A322B">
      <w:pPr>
        <w:widowControl w:val="0"/>
        <w:autoSpaceDE w:val="0"/>
        <w:autoSpaceDN w:val="0"/>
        <w:adjustRightInd w:val="0"/>
        <w:jc w:val="center"/>
        <w:rPr>
          <w:b/>
          <w:bCs/>
          <w:i/>
          <w:iCs/>
          <w:sz w:val="20"/>
          <w:szCs w:val="20"/>
        </w:rPr>
      </w:pPr>
    </w:p>
    <w:p w:rsidR="009A322B" w:rsidRDefault="009A322B" w:rsidP="009A322B">
      <w:pPr>
        <w:widowControl w:val="0"/>
        <w:autoSpaceDE w:val="0"/>
        <w:autoSpaceDN w:val="0"/>
        <w:adjustRightInd w:val="0"/>
        <w:jc w:val="center"/>
        <w:rPr>
          <w:b/>
          <w:bCs/>
          <w:i/>
          <w:iCs/>
          <w:sz w:val="20"/>
          <w:szCs w:val="20"/>
        </w:rPr>
      </w:pPr>
    </w:p>
    <w:p w:rsidR="009A322B" w:rsidRDefault="009A322B" w:rsidP="009A322B">
      <w:pPr>
        <w:widowControl w:val="0"/>
        <w:autoSpaceDE w:val="0"/>
        <w:autoSpaceDN w:val="0"/>
        <w:adjustRightInd w:val="0"/>
        <w:jc w:val="center"/>
        <w:rPr>
          <w:b/>
          <w:bCs/>
          <w:i/>
          <w:iCs/>
          <w:sz w:val="20"/>
          <w:szCs w:val="20"/>
        </w:rPr>
      </w:pPr>
    </w:p>
    <w:p w:rsidR="009A322B" w:rsidRDefault="009A322B" w:rsidP="009A322B">
      <w:pPr>
        <w:widowControl w:val="0"/>
        <w:autoSpaceDE w:val="0"/>
        <w:autoSpaceDN w:val="0"/>
        <w:adjustRightInd w:val="0"/>
        <w:jc w:val="center"/>
        <w:rPr>
          <w:b/>
          <w:bCs/>
          <w:i/>
          <w:iCs/>
          <w:sz w:val="20"/>
          <w:szCs w:val="20"/>
        </w:rPr>
      </w:pPr>
    </w:p>
    <w:p w:rsidR="009A322B" w:rsidRDefault="009A322B" w:rsidP="009A322B">
      <w:pPr>
        <w:widowControl w:val="0"/>
        <w:tabs>
          <w:tab w:val="left" w:pos="204"/>
        </w:tabs>
        <w:autoSpaceDE w:val="0"/>
        <w:autoSpaceDN w:val="0"/>
        <w:adjustRightInd w:val="0"/>
        <w:spacing w:line="289" w:lineRule="exact"/>
      </w:pPr>
      <w:proofErr w:type="gramStart"/>
      <w:r>
        <w:lastRenderedPageBreak/>
        <w:t>understanding</w:t>
      </w:r>
      <w:proofErr w:type="gramEnd"/>
      <w:r>
        <w:t xml:space="preserve"> of what is eternal and divine by putting human assumptions to describe according to it, the Holy Trinity and its inter-relations according.</w:t>
      </w:r>
    </w:p>
    <w:p w:rsidR="009A322B" w:rsidRDefault="009A322B" w:rsidP="009A322B">
      <w:pPr>
        <w:widowControl w:val="0"/>
        <w:tabs>
          <w:tab w:val="left" w:pos="204"/>
        </w:tabs>
        <w:autoSpaceDE w:val="0"/>
        <w:autoSpaceDN w:val="0"/>
        <w:adjustRightInd w:val="0"/>
        <w:spacing w:line="289" w:lineRule="exact"/>
      </w:pPr>
    </w:p>
    <w:p w:rsidR="009A322B" w:rsidRDefault="009A322B" w:rsidP="009A322B">
      <w:pPr>
        <w:widowControl w:val="0"/>
        <w:tabs>
          <w:tab w:val="left" w:pos="3600"/>
        </w:tabs>
        <w:autoSpaceDE w:val="0"/>
        <w:autoSpaceDN w:val="0"/>
        <w:adjustRightInd w:val="0"/>
        <w:ind w:left="3600"/>
        <w:rPr>
          <w:i/>
          <w:iCs/>
        </w:rPr>
      </w:pPr>
      <w:r>
        <w:rPr>
          <w:i/>
          <w:iCs/>
        </w:rPr>
        <w:t xml:space="preserve">(H. C. Metropolitan </w:t>
      </w:r>
      <w:proofErr w:type="spellStart"/>
      <w:r>
        <w:rPr>
          <w:i/>
          <w:iCs/>
        </w:rPr>
        <w:t>Bishoy</w:t>
      </w:r>
      <w:proofErr w:type="spellEnd"/>
      <w:r>
        <w:rPr>
          <w:i/>
          <w:iCs/>
        </w:rPr>
        <w:t>)</w:t>
      </w:r>
    </w:p>
    <w:p w:rsidR="009A322B" w:rsidRDefault="009A322B" w:rsidP="009A322B">
      <w:pPr>
        <w:widowControl w:val="0"/>
        <w:tabs>
          <w:tab w:val="left" w:pos="3600"/>
        </w:tabs>
        <w:autoSpaceDE w:val="0"/>
        <w:autoSpaceDN w:val="0"/>
        <w:adjustRightInd w:val="0"/>
        <w:rPr>
          <w:i/>
          <w:iCs/>
        </w:rPr>
      </w:pPr>
    </w:p>
    <w:p w:rsidR="009A322B" w:rsidRDefault="009A322B" w:rsidP="009A322B">
      <w:pPr>
        <w:widowControl w:val="0"/>
        <w:tabs>
          <w:tab w:val="left" w:pos="3600"/>
        </w:tabs>
        <w:autoSpaceDE w:val="0"/>
        <w:autoSpaceDN w:val="0"/>
        <w:adjustRightInd w:val="0"/>
        <w:rPr>
          <w:i/>
          <w:iCs/>
        </w:rPr>
      </w:pPr>
    </w:p>
    <w:p w:rsidR="009A322B" w:rsidRDefault="009A322B" w:rsidP="009A322B">
      <w:pPr>
        <w:widowControl w:val="0"/>
        <w:tabs>
          <w:tab w:val="left" w:pos="3600"/>
        </w:tabs>
        <w:autoSpaceDE w:val="0"/>
        <w:autoSpaceDN w:val="0"/>
        <w:adjustRightInd w:val="0"/>
        <w:jc w:val="center"/>
      </w:pPr>
      <w:r>
        <w:t xml:space="preserve">A sketchy answer from Fr. de </w:t>
      </w:r>
      <w:proofErr w:type="spellStart"/>
      <w:r>
        <w:t>Halleux</w:t>
      </w:r>
      <w:proofErr w:type="spellEnd"/>
    </w:p>
    <w:p w:rsidR="009A322B" w:rsidRDefault="009A322B" w:rsidP="009A322B">
      <w:pPr>
        <w:widowControl w:val="0"/>
        <w:tabs>
          <w:tab w:val="left" w:pos="3600"/>
        </w:tabs>
        <w:autoSpaceDE w:val="0"/>
        <w:autoSpaceDN w:val="0"/>
        <w:adjustRightInd w:val="0"/>
        <w:jc w:val="center"/>
      </w:pPr>
      <w:proofErr w:type="gramStart"/>
      <w:r>
        <w:t>to</w:t>
      </w:r>
      <w:proofErr w:type="gramEnd"/>
      <w:r>
        <w:t xml:space="preserve"> his grace </w:t>
      </w:r>
      <w:proofErr w:type="spellStart"/>
      <w:r>
        <w:t>Anba</w:t>
      </w:r>
      <w:proofErr w:type="spellEnd"/>
      <w:r>
        <w:t xml:space="preserve"> </w:t>
      </w:r>
      <w:proofErr w:type="spellStart"/>
      <w:r>
        <w:t>Bishoy’s</w:t>
      </w:r>
      <w:proofErr w:type="spellEnd"/>
      <w:r>
        <w:t xml:space="preserve"> questions</w:t>
      </w:r>
    </w:p>
    <w:p w:rsidR="009A322B" w:rsidRDefault="009A322B" w:rsidP="009A322B">
      <w:pPr>
        <w:widowControl w:val="0"/>
        <w:tabs>
          <w:tab w:val="left" w:pos="3600"/>
        </w:tabs>
        <w:autoSpaceDE w:val="0"/>
        <w:autoSpaceDN w:val="0"/>
        <w:adjustRightInd w:val="0"/>
      </w:pPr>
    </w:p>
    <w:p w:rsidR="009A322B" w:rsidRDefault="009A322B" w:rsidP="009A322B">
      <w:pPr>
        <w:widowControl w:val="0"/>
        <w:tabs>
          <w:tab w:val="left" w:pos="442"/>
        </w:tabs>
        <w:autoSpaceDE w:val="0"/>
        <w:autoSpaceDN w:val="0"/>
        <w:adjustRightInd w:val="0"/>
        <w:spacing w:line="294" w:lineRule="exact"/>
        <w:ind w:firstLine="442"/>
      </w:pPr>
      <w:r>
        <w:t>I. The first question is concerned with the difficulty of finding a logical coherence between the two models:</w:t>
      </w:r>
    </w:p>
    <w:p w:rsidR="009A322B" w:rsidRDefault="009A322B" w:rsidP="009A322B">
      <w:pPr>
        <w:widowControl w:val="0"/>
        <w:tabs>
          <w:tab w:val="left" w:pos="442"/>
        </w:tabs>
        <w:autoSpaceDE w:val="0"/>
        <w:autoSpaceDN w:val="0"/>
        <w:adjustRightInd w:val="0"/>
        <w:spacing w:line="294" w:lineRule="exact"/>
      </w:pPr>
    </w:p>
    <w:p w:rsidR="009A322B" w:rsidRDefault="009A322B" w:rsidP="009A322B">
      <w:pPr>
        <w:widowControl w:val="0"/>
        <w:tabs>
          <w:tab w:val="left" w:pos="442"/>
        </w:tabs>
        <w:autoSpaceDE w:val="0"/>
        <w:autoSpaceDN w:val="0"/>
        <w:adjustRightInd w:val="0"/>
        <w:spacing w:line="294" w:lineRule="exact"/>
        <w:ind w:firstLine="442"/>
      </w:pPr>
      <w:r>
        <w:t xml:space="preserve">(a) </w:t>
      </w:r>
      <w:proofErr w:type="gramStart"/>
      <w:r>
        <w:t>communication</w:t>
      </w:r>
      <w:proofErr w:type="gramEnd"/>
      <w:r>
        <w:t xml:space="preserve"> of the divine essence through the Son, i.e.</w:t>
      </w:r>
    </w:p>
    <w:p w:rsidR="009A322B" w:rsidRDefault="009A322B" w:rsidP="009A322B">
      <w:pPr>
        <w:widowControl w:val="0"/>
        <w:tabs>
          <w:tab w:val="left" w:pos="442"/>
        </w:tabs>
        <w:autoSpaceDE w:val="0"/>
        <w:autoSpaceDN w:val="0"/>
        <w:adjustRightInd w:val="0"/>
        <w:spacing w:line="294" w:lineRule="exact"/>
        <w:ind w:firstLine="442"/>
      </w:pPr>
      <w:r>
        <w:t xml:space="preserve">Father </w:t>
      </w:r>
      <w:r>
        <w:rPr>
          <w:sz w:val="8"/>
          <w:szCs w:val="8"/>
        </w:rPr>
        <w:t xml:space="preserve">- </w:t>
      </w:r>
      <w:r>
        <w:t xml:space="preserve">Son </w:t>
      </w:r>
      <w:r>
        <w:rPr>
          <w:sz w:val="8"/>
          <w:szCs w:val="8"/>
        </w:rPr>
        <w:t xml:space="preserve">- </w:t>
      </w:r>
      <w:r>
        <w:t>Holy Spirit, and</w:t>
      </w:r>
    </w:p>
    <w:p w:rsidR="009A322B" w:rsidRDefault="009A322B" w:rsidP="009A322B">
      <w:pPr>
        <w:widowControl w:val="0"/>
        <w:tabs>
          <w:tab w:val="left" w:pos="442"/>
        </w:tabs>
        <w:autoSpaceDE w:val="0"/>
        <w:autoSpaceDN w:val="0"/>
        <w:adjustRightInd w:val="0"/>
        <w:spacing w:line="294" w:lineRule="exact"/>
      </w:pPr>
    </w:p>
    <w:p w:rsidR="009A322B" w:rsidRDefault="009A322B" w:rsidP="009A322B">
      <w:pPr>
        <w:widowControl w:val="0"/>
        <w:tabs>
          <w:tab w:val="left" w:pos="442"/>
        </w:tabs>
        <w:autoSpaceDE w:val="0"/>
        <w:autoSpaceDN w:val="0"/>
        <w:adjustRightInd w:val="0"/>
        <w:spacing w:line="294" w:lineRule="exact"/>
        <w:ind w:firstLine="442"/>
      </w:pPr>
      <w:r>
        <w:t xml:space="preserve">(b) </w:t>
      </w:r>
      <w:proofErr w:type="gramStart"/>
      <w:r>
        <w:t>the</w:t>
      </w:r>
      <w:proofErr w:type="gramEnd"/>
      <w:r>
        <w:t xml:space="preserve"> Holy Spirit as the bond of love between Father and Son, i.e.,</w:t>
      </w:r>
    </w:p>
    <w:p w:rsidR="009A322B" w:rsidRDefault="009A322B" w:rsidP="009A322B">
      <w:pPr>
        <w:widowControl w:val="0"/>
        <w:tabs>
          <w:tab w:val="left" w:pos="442"/>
        </w:tabs>
        <w:autoSpaceDE w:val="0"/>
        <w:autoSpaceDN w:val="0"/>
        <w:adjustRightInd w:val="0"/>
        <w:spacing w:line="294" w:lineRule="exact"/>
        <w:ind w:firstLine="442"/>
      </w:pPr>
      <w:r>
        <w:t xml:space="preserve">Father H </w:t>
      </w:r>
      <w:proofErr w:type="spellStart"/>
      <w:r>
        <w:t>oly</w:t>
      </w:r>
      <w:proofErr w:type="spellEnd"/>
      <w:r>
        <w:t xml:space="preserve"> Spirit</w:t>
      </w:r>
    </w:p>
    <w:p w:rsidR="009A322B" w:rsidRDefault="009A322B" w:rsidP="009A322B">
      <w:pPr>
        <w:widowControl w:val="0"/>
        <w:tabs>
          <w:tab w:val="left" w:pos="442"/>
        </w:tabs>
        <w:autoSpaceDE w:val="0"/>
        <w:autoSpaceDN w:val="0"/>
        <w:adjustRightInd w:val="0"/>
        <w:spacing w:line="294" w:lineRule="exact"/>
        <w:ind w:firstLine="442"/>
      </w:pPr>
      <w:r>
        <w:t>Son</w:t>
      </w:r>
    </w:p>
    <w:p w:rsidR="009A322B" w:rsidRDefault="009A322B" w:rsidP="009A322B">
      <w:pPr>
        <w:widowControl w:val="0"/>
        <w:tabs>
          <w:tab w:val="left" w:pos="442"/>
        </w:tabs>
        <w:autoSpaceDE w:val="0"/>
        <w:autoSpaceDN w:val="0"/>
        <w:adjustRightInd w:val="0"/>
        <w:spacing w:line="294" w:lineRule="exact"/>
      </w:pPr>
    </w:p>
    <w:p w:rsidR="009A322B" w:rsidRDefault="009A322B" w:rsidP="009A322B">
      <w:pPr>
        <w:widowControl w:val="0"/>
        <w:tabs>
          <w:tab w:val="left" w:pos="442"/>
        </w:tabs>
        <w:autoSpaceDE w:val="0"/>
        <w:autoSpaceDN w:val="0"/>
        <w:adjustRightInd w:val="0"/>
        <w:spacing w:line="294" w:lineRule="exact"/>
        <w:ind w:firstLine="442"/>
      </w:pPr>
      <w:r>
        <w:t>The first scheme responds to an old patristic idea, which was then corrected with the notion of consubstantiality:</w:t>
      </w:r>
    </w:p>
    <w:p w:rsidR="009A322B" w:rsidRDefault="009A322B" w:rsidP="009A322B">
      <w:pPr>
        <w:widowControl w:val="0"/>
        <w:tabs>
          <w:tab w:val="left" w:pos="442"/>
        </w:tabs>
        <w:autoSpaceDE w:val="0"/>
        <w:autoSpaceDN w:val="0"/>
        <w:adjustRightInd w:val="0"/>
        <w:spacing w:line="294" w:lineRule="exact"/>
        <w:ind w:firstLine="442"/>
        <w:rPr>
          <w:i/>
          <w:iCs/>
        </w:rPr>
      </w:pPr>
      <w:proofErr w:type="gramStart"/>
      <w:r>
        <w:t>no</w:t>
      </w:r>
      <w:proofErr w:type="gramEnd"/>
      <w:r>
        <w:t xml:space="preserve"> Subordination of a Person under another, but only an “order” </w:t>
      </w:r>
      <w:r>
        <w:rPr>
          <w:i/>
          <w:iCs/>
        </w:rPr>
        <w:t>(taxis).</w:t>
      </w:r>
    </w:p>
    <w:p w:rsidR="009A322B" w:rsidRDefault="009A322B" w:rsidP="009A322B">
      <w:pPr>
        <w:widowControl w:val="0"/>
        <w:tabs>
          <w:tab w:val="left" w:pos="442"/>
        </w:tabs>
        <w:autoSpaceDE w:val="0"/>
        <w:autoSpaceDN w:val="0"/>
        <w:adjustRightInd w:val="0"/>
        <w:spacing w:line="294" w:lineRule="exact"/>
        <w:rPr>
          <w:i/>
          <w:iCs/>
        </w:rPr>
      </w:pPr>
    </w:p>
    <w:p w:rsidR="009A322B" w:rsidRDefault="009A322B" w:rsidP="009A322B">
      <w:pPr>
        <w:widowControl w:val="0"/>
        <w:tabs>
          <w:tab w:val="left" w:pos="442"/>
        </w:tabs>
        <w:autoSpaceDE w:val="0"/>
        <w:autoSpaceDN w:val="0"/>
        <w:adjustRightInd w:val="0"/>
        <w:spacing w:line="289" w:lineRule="exact"/>
        <w:ind w:firstLine="442"/>
      </w:pPr>
      <w:r>
        <w:t xml:space="preserve">The second model comes out of the experience of the </w:t>
      </w:r>
      <w:proofErr w:type="spellStart"/>
      <w:r>
        <w:t>liturgi</w:t>
      </w:r>
      <w:proofErr w:type="spellEnd"/>
      <w:r>
        <w:t xml:space="preserve"> cal prayer and spirituality of the Latin Church. (See also </w:t>
      </w:r>
      <w:proofErr w:type="spellStart"/>
      <w:r>
        <w:t>Epiph</w:t>
      </w:r>
      <w:proofErr w:type="spellEnd"/>
      <w:r>
        <w:t xml:space="preserve"> </w:t>
      </w:r>
      <w:proofErr w:type="spellStart"/>
      <w:r>
        <w:t>anius</w:t>
      </w:r>
      <w:proofErr w:type="spellEnd"/>
      <w:r>
        <w:t xml:space="preserve">, or Gregory </w:t>
      </w:r>
      <w:proofErr w:type="spellStart"/>
      <w:r>
        <w:t>Palamas</w:t>
      </w:r>
      <w:proofErr w:type="spellEnd"/>
      <w:r>
        <w:t>.)</w:t>
      </w:r>
    </w:p>
    <w:p w:rsidR="009A322B" w:rsidRDefault="009A322B" w:rsidP="009A322B">
      <w:pPr>
        <w:widowControl w:val="0"/>
        <w:tabs>
          <w:tab w:val="left" w:pos="442"/>
        </w:tabs>
        <w:autoSpaceDE w:val="0"/>
        <w:autoSpaceDN w:val="0"/>
        <w:adjustRightInd w:val="0"/>
        <w:spacing w:line="289" w:lineRule="exact"/>
      </w:pPr>
    </w:p>
    <w:p w:rsidR="009A322B" w:rsidRDefault="009A322B" w:rsidP="009A322B">
      <w:pPr>
        <w:widowControl w:val="0"/>
        <w:tabs>
          <w:tab w:val="left" w:pos="442"/>
        </w:tabs>
        <w:autoSpaceDE w:val="0"/>
        <w:autoSpaceDN w:val="0"/>
        <w:adjustRightInd w:val="0"/>
        <w:spacing w:line="289" w:lineRule="exact"/>
        <w:ind w:firstLine="442"/>
      </w:pPr>
      <w:r>
        <w:t xml:space="preserve">For both those models, God’s absolute and infinite </w:t>
      </w:r>
      <w:proofErr w:type="spellStart"/>
      <w:r>
        <w:t>simplici</w:t>
      </w:r>
      <w:proofErr w:type="spellEnd"/>
      <w:r>
        <w:t xml:space="preserve"> </w:t>
      </w:r>
      <w:proofErr w:type="spellStart"/>
      <w:r>
        <w:t>ty</w:t>
      </w:r>
      <w:proofErr w:type="spellEnd"/>
      <w:r>
        <w:t xml:space="preserve"> forbids any idea of an ontological priority or chronological anteriority. Thus, a priori, the two models cannot be </w:t>
      </w:r>
      <w:proofErr w:type="spellStart"/>
      <w:r>
        <w:t>contradic</w:t>
      </w:r>
      <w:proofErr w:type="spellEnd"/>
      <w:r>
        <w:t xml:space="preserve"> </w:t>
      </w:r>
      <w:proofErr w:type="spellStart"/>
      <w:r>
        <w:t>tory</w:t>
      </w:r>
      <w:proofErr w:type="spellEnd"/>
      <w:r>
        <w:t>.</w:t>
      </w:r>
    </w:p>
    <w:p w:rsidR="009A322B" w:rsidRDefault="009A322B" w:rsidP="009A322B">
      <w:pPr>
        <w:widowControl w:val="0"/>
        <w:tabs>
          <w:tab w:val="left" w:pos="442"/>
        </w:tabs>
        <w:autoSpaceDE w:val="0"/>
        <w:autoSpaceDN w:val="0"/>
        <w:adjustRightInd w:val="0"/>
        <w:spacing w:line="289" w:lineRule="exact"/>
      </w:pPr>
    </w:p>
    <w:p w:rsidR="009A322B" w:rsidRDefault="009A322B" w:rsidP="009A322B">
      <w:pPr>
        <w:widowControl w:val="0"/>
        <w:tabs>
          <w:tab w:val="left" w:pos="442"/>
        </w:tabs>
        <w:autoSpaceDE w:val="0"/>
        <w:autoSpaceDN w:val="0"/>
        <w:adjustRightInd w:val="0"/>
        <w:spacing w:line="289" w:lineRule="exact"/>
      </w:pPr>
    </w:p>
    <w:p w:rsidR="009A322B" w:rsidRDefault="009A322B" w:rsidP="009A322B">
      <w:pPr>
        <w:widowControl w:val="0"/>
        <w:tabs>
          <w:tab w:val="left" w:pos="442"/>
        </w:tabs>
        <w:autoSpaceDE w:val="0"/>
        <w:autoSpaceDN w:val="0"/>
        <w:adjustRightInd w:val="0"/>
        <w:spacing w:line="289" w:lineRule="exact"/>
      </w:pPr>
    </w:p>
    <w:p w:rsidR="009A322B" w:rsidRDefault="009A322B" w:rsidP="009A322B">
      <w:pPr>
        <w:widowControl w:val="0"/>
        <w:tabs>
          <w:tab w:val="left" w:pos="442"/>
        </w:tabs>
        <w:autoSpaceDE w:val="0"/>
        <w:autoSpaceDN w:val="0"/>
        <w:adjustRightInd w:val="0"/>
        <w:spacing w:line="289" w:lineRule="exact"/>
      </w:pPr>
    </w:p>
    <w:p w:rsidR="009A322B" w:rsidRDefault="009A322B" w:rsidP="009A322B">
      <w:pPr>
        <w:widowControl w:val="0"/>
        <w:tabs>
          <w:tab w:val="left" w:pos="442"/>
        </w:tabs>
        <w:autoSpaceDE w:val="0"/>
        <w:autoSpaceDN w:val="0"/>
        <w:adjustRightInd w:val="0"/>
        <w:spacing w:line="289" w:lineRule="exact"/>
      </w:pPr>
    </w:p>
    <w:p w:rsidR="009A322B" w:rsidRDefault="009A322B" w:rsidP="009A322B">
      <w:pPr>
        <w:widowControl w:val="0"/>
        <w:tabs>
          <w:tab w:val="left" w:pos="442"/>
        </w:tabs>
        <w:autoSpaceDE w:val="0"/>
        <w:autoSpaceDN w:val="0"/>
        <w:adjustRightInd w:val="0"/>
        <w:jc w:val="center"/>
      </w:pPr>
      <w:r>
        <w:t>31</w:t>
      </w:r>
    </w:p>
    <w:p w:rsidR="009A322B" w:rsidRDefault="009A322B" w:rsidP="009A322B">
      <w:pPr>
        <w:widowControl w:val="0"/>
        <w:autoSpaceDE w:val="0"/>
        <w:autoSpaceDN w:val="0"/>
        <w:adjustRightInd w:val="0"/>
        <w:jc w:val="center"/>
        <w:rPr>
          <w:b/>
          <w:bCs/>
          <w:i/>
          <w:iCs/>
          <w:sz w:val="20"/>
          <w:szCs w:val="20"/>
        </w:rPr>
      </w:pPr>
    </w:p>
    <w:p w:rsidR="009A322B" w:rsidRDefault="009A322B" w:rsidP="009A322B">
      <w:pPr>
        <w:widowControl w:val="0"/>
        <w:autoSpaceDE w:val="0"/>
        <w:autoSpaceDN w:val="0"/>
        <w:adjustRightInd w:val="0"/>
        <w:jc w:val="center"/>
        <w:rPr>
          <w:b/>
          <w:bCs/>
          <w:i/>
          <w:iCs/>
          <w:sz w:val="20"/>
          <w:szCs w:val="20"/>
        </w:rPr>
      </w:pPr>
    </w:p>
    <w:p w:rsidR="009A322B" w:rsidRDefault="009A322B" w:rsidP="009A322B">
      <w:pPr>
        <w:widowControl w:val="0"/>
        <w:autoSpaceDE w:val="0"/>
        <w:autoSpaceDN w:val="0"/>
        <w:adjustRightInd w:val="0"/>
        <w:jc w:val="center"/>
        <w:rPr>
          <w:b/>
          <w:bCs/>
          <w:i/>
          <w:iCs/>
          <w:sz w:val="20"/>
          <w:szCs w:val="20"/>
        </w:rPr>
      </w:pPr>
    </w:p>
    <w:p w:rsidR="009A322B" w:rsidRDefault="009A322B" w:rsidP="009A322B">
      <w:pPr>
        <w:widowControl w:val="0"/>
        <w:autoSpaceDE w:val="0"/>
        <w:autoSpaceDN w:val="0"/>
        <w:adjustRightInd w:val="0"/>
        <w:jc w:val="center"/>
        <w:rPr>
          <w:b/>
          <w:bCs/>
          <w:i/>
          <w:iCs/>
          <w:sz w:val="20"/>
          <w:szCs w:val="20"/>
        </w:rPr>
      </w:pPr>
    </w:p>
    <w:p w:rsidR="009A322B" w:rsidRDefault="009A322B" w:rsidP="009A322B">
      <w:pPr>
        <w:widowControl w:val="0"/>
        <w:autoSpaceDE w:val="0"/>
        <w:autoSpaceDN w:val="0"/>
        <w:adjustRightInd w:val="0"/>
        <w:jc w:val="center"/>
        <w:rPr>
          <w:b/>
          <w:bCs/>
          <w:i/>
          <w:iCs/>
          <w:sz w:val="20"/>
          <w:szCs w:val="20"/>
        </w:rPr>
      </w:pPr>
    </w:p>
    <w:p w:rsidR="009A322B" w:rsidRDefault="009A322B" w:rsidP="009A322B">
      <w:pPr>
        <w:widowControl w:val="0"/>
        <w:autoSpaceDE w:val="0"/>
        <w:autoSpaceDN w:val="0"/>
        <w:adjustRightInd w:val="0"/>
        <w:jc w:val="center"/>
        <w:rPr>
          <w:b/>
          <w:bCs/>
          <w:i/>
          <w:iCs/>
          <w:sz w:val="20"/>
          <w:szCs w:val="20"/>
        </w:rPr>
      </w:pPr>
    </w:p>
    <w:p w:rsidR="009A322B" w:rsidRDefault="009A322B" w:rsidP="009A322B">
      <w:pPr>
        <w:widowControl w:val="0"/>
        <w:autoSpaceDE w:val="0"/>
        <w:autoSpaceDN w:val="0"/>
        <w:adjustRightInd w:val="0"/>
        <w:jc w:val="center"/>
        <w:rPr>
          <w:b/>
          <w:bCs/>
          <w:i/>
          <w:iCs/>
          <w:sz w:val="20"/>
          <w:szCs w:val="20"/>
        </w:rPr>
      </w:pPr>
    </w:p>
    <w:p w:rsidR="009A322B" w:rsidRDefault="009A322B" w:rsidP="009A322B">
      <w:pPr>
        <w:widowControl w:val="0"/>
        <w:autoSpaceDE w:val="0"/>
        <w:autoSpaceDN w:val="0"/>
        <w:adjustRightInd w:val="0"/>
        <w:jc w:val="center"/>
        <w:rPr>
          <w:b/>
          <w:bCs/>
          <w:i/>
          <w:iCs/>
          <w:sz w:val="20"/>
          <w:szCs w:val="20"/>
        </w:rPr>
      </w:pPr>
    </w:p>
    <w:p w:rsidR="009A322B" w:rsidRDefault="009A322B" w:rsidP="009A322B">
      <w:pPr>
        <w:widowControl w:val="0"/>
        <w:autoSpaceDE w:val="0"/>
        <w:autoSpaceDN w:val="0"/>
        <w:adjustRightInd w:val="0"/>
        <w:jc w:val="center"/>
        <w:rPr>
          <w:b/>
          <w:bCs/>
          <w:i/>
          <w:iCs/>
          <w:sz w:val="20"/>
          <w:szCs w:val="20"/>
        </w:rPr>
      </w:pPr>
    </w:p>
    <w:p w:rsidR="009A322B" w:rsidRDefault="009A322B" w:rsidP="009A322B">
      <w:pPr>
        <w:widowControl w:val="0"/>
        <w:autoSpaceDE w:val="0"/>
        <w:autoSpaceDN w:val="0"/>
        <w:adjustRightInd w:val="0"/>
        <w:jc w:val="center"/>
        <w:rPr>
          <w:b/>
          <w:bCs/>
          <w:i/>
          <w:iCs/>
          <w:sz w:val="20"/>
          <w:szCs w:val="20"/>
        </w:rPr>
      </w:pPr>
    </w:p>
    <w:p w:rsidR="009A322B" w:rsidRDefault="009A322B" w:rsidP="009A322B">
      <w:pPr>
        <w:widowControl w:val="0"/>
        <w:autoSpaceDE w:val="0"/>
        <w:autoSpaceDN w:val="0"/>
        <w:adjustRightInd w:val="0"/>
        <w:jc w:val="center"/>
        <w:rPr>
          <w:b/>
          <w:bCs/>
          <w:i/>
          <w:iCs/>
          <w:sz w:val="20"/>
          <w:szCs w:val="20"/>
        </w:rPr>
      </w:pPr>
    </w:p>
    <w:p w:rsidR="009A322B" w:rsidRDefault="009A322B" w:rsidP="009A322B">
      <w:pPr>
        <w:widowControl w:val="0"/>
        <w:autoSpaceDE w:val="0"/>
        <w:autoSpaceDN w:val="0"/>
        <w:adjustRightInd w:val="0"/>
        <w:jc w:val="center"/>
        <w:rPr>
          <w:b/>
          <w:bCs/>
          <w:i/>
          <w:iCs/>
          <w:sz w:val="20"/>
          <w:szCs w:val="20"/>
        </w:rPr>
      </w:pPr>
    </w:p>
    <w:p w:rsidR="009A322B" w:rsidRDefault="009A322B" w:rsidP="009A322B">
      <w:pPr>
        <w:widowControl w:val="0"/>
        <w:tabs>
          <w:tab w:val="left" w:pos="442"/>
        </w:tabs>
        <w:autoSpaceDE w:val="0"/>
        <w:autoSpaceDN w:val="0"/>
        <w:adjustRightInd w:val="0"/>
        <w:spacing w:line="289" w:lineRule="exact"/>
        <w:ind w:firstLine="442"/>
        <w:jc w:val="both"/>
        <w:rPr>
          <w:sz w:val="26"/>
          <w:szCs w:val="26"/>
        </w:rPr>
      </w:pPr>
      <w:r>
        <w:rPr>
          <w:sz w:val="26"/>
          <w:szCs w:val="26"/>
        </w:rPr>
        <w:lastRenderedPageBreak/>
        <w:t xml:space="preserve">But can we also find some kind of an analogy, albeit </w:t>
      </w:r>
      <w:proofErr w:type="spellStart"/>
      <w:r>
        <w:rPr>
          <w:sz w:val="26"/>
          <w:szCs w:val="26"/>
        </w:rPr>
        <w:t>impe</w:t>
      </w:r>
      <w:proofErr w:type="spellEnd"/>
      <w:r>
        <w:rPr>
          <w:sz w:val="26"/>
          <w:szCs w:val="26"/>
        </w:rPr>
        <w:t xml:space="preserve"> </w:t>
      </w:r>
      <w:proofErr w:type="spellStart"/>
      <w:r>
        <w:rPr>
          <w:sz w:val="26"/>
          <w:szCs w:val="26"/>
        </w:rPr>
        <w:t>fect</w:t>
      </w:r>
      <w:proofErr w:type="spellEnd"/>
      <w:r>
        <w:rPr>
          <w:sz w:val="26"/>
          <w:szCs w:val="26"/>
        </w:rPr>
        <w:t xml:space="preserve">, which could help our human mind to get a glimpse into </w:t>
      </w:r>
      <w:r>
        <w:rPr>
          <w:b/>
          <w:bCs/>
        </w:rPr>
        <w:t xml:space="preserve">t </w:t>
      </w:r>
      <w:r>
        <w:rPr>
          <w:sz w:val="26"/>
          <w:szCs w:val="26"/>
        </w:rPr>
        <w:t>mystery of Trinity?</w:t>
      </w:r>
    </w:p>
    <w:p w:rsidR="009A322B" w:rsidRDefault="009A322B" w:rsidP="009A322B">
      <w:pPr>
        <w:widowControl w:val="0"/>
        <w:tabs>
          <w:tab w:val="left" w:pos="442"/>
        </w:tabs>
        <w:autoSpaceDE w:val="0"/>
        <w:autoSpaceDN w:val="0"/>
        <w:adjustRightInd w:val="0"/>
        <w:spacing w:line="289" w:lineRule="exact"/>
        <w:jc w:val="both"/>
        <w:rPr>
          <w:sz w:val="26"/>
          <w:szCs w:val="26"/>
        </w:rPr>
      </w:pPr>
    </w:p>
    <w:p w:rsidR="009A322B" w:rsidRDefault="009A322B" w:rsidP="009A322B">
      <w:pPr>
        <w:widowControl w:val="0"/>
        <w:tabs>
          <w:tab w:val="left" w:pos="442"/>
        </w:tabs>
        <w:autoSpaceDE w:val="0"/>
        <w:autoSpaceDN w:val="0"/>
        <w:adjustRightInd w:val="0"/>
        <w:spacing w:line="289" w:lineRule="exact"/>
        <w:ind w:firstLine="442"/>
        <w:jc w:val="both"/>
        <w:rPr>
          <w:sz w:val="26"/>
          <w:szCs w:val="26"/>
        </w:rPr>
      </w:pPr>
      <w:r>
        <w:rPr>
          <w:sz w:val="26"/>
          <w:szCs w:val="26"/>
        </w:rPr>
        <w:t xml:space="preserve">Such an image was used by St. Gregory of </w:t>
      </w:r>
      <w:proofErr w:type="spellStart"/>
      <w:r>
        <w:rPr>
          <w:sz w:val="26"/>
          <w:szCs w:val="26"/>
        </w:rPr>
        <w:t>Nazianzus</w:t>
      </w:r>
      <w:proofErr w:type="spellEnd"/>
      <w:r>
        <w:rPr>
          <w:sz w:val="26"/>
          <w:szCs w:val="26"/>
        </w:rPr>
        <w:t xml:space="preserve">. It is </w:t>
      </w:r>
      <w:r>
        <w:rPr>
          <w:b/>
          <w:bCs/>
        </w:rPr>
        <w:t xml:space="preserve">t </w:t>
      </w:r>
      <w:r>
        <w:rPr>
          <w:sz w:val="26"/>
          <w:szCs w:val="26"/>
        </w:rPr>
        <w:t xml:space="preserve">image of the family, the Father responding to the man, the So to the woman, and the Holy Spirit to the child. The Father by the </w:t>
      </w:r>
      <w:proofErr w:type="gramStart"/>
      <w:r>
        <w:rPr>
          <w:sz w:val="26"/>
          <w:szCs w:val="26"/>
        </w:rPr>
        <w:t>Son,</w:t>
      </w:r>
      <w:proofErr w:type="gramEnd"/>
      <w:r>
        <w:rPr>
          <w:sz w:val="26"/>
          <w:szCs w:val="26"/>
        </w:rPr>
        <w:t xml:space="preserve"> and the Son answers to this love by his own love to </w:t>
      </w:r>
      <w:proofErr w:type="spellStart"/>
      <w:r>
        <w:rPr>
          <w:sz w:val="26"/>
          <w:szCs w:val="26"/>
        </w:rPr>
        <w:t>th</w:t>
      </w:r>
      <w:proofErr w:type="spellEnd"/>
      <w:r>
        <w:rPr>
          <w:sz w:val="26"/>
          <w:szCs w:val="26"/>
        </w:rPr>
        <w:t xml:space="preserve"> Father, in the same way as in the mutual love between </w:t>
      </w:r>
      <w:proofErr w:type="spellStart"/>
      <w:r>
        <w:rPr>
          <w:sz w:val="26"/>
          <w:szCs w:val="26"/>
        </w:rPr>
        <w:t>husban</w:t>
      </w:r>
      <w:proofErr w:type="spellEnd"/>
      <w:r>
        <w:rPr>
          <w:sz w:val="26"/>
          <w:szCs w:val="26"/>
        </w:rPr>
        <w:t xml:space="preserve"> and wife. And together, they make their common love fruitful, to say, in the Holy Spirit, as husband and wife in their child, </w:t>
      </w:r>
      <w:proofErr w:type="spellStart"/>
      <w:r>
        <w:rPr>
          <w:sz w:val="26"/>
          <w:szCs w:val="26"/>
        </w:rPr>
        <w:t>wh</w:t>
      </w:r>
      <w:proofErr w:type="spellEnd"/>
      <w:r>
        <w:rPr>
          <w:sz w:val="26"/>
          <w:szCs w:val="26"/>
        </w:rPr>
        <w:t xml:space="preserve"> is like the bond of their common love made a person.</w:t>
      </w:r>
    </w:p>
    <w:p w:rsidR="009A322B" w:rsidRDefault="009A322B" w:rsidP="009A322B">
      <w:pPr>
        <w:widowControl w:val="0"/>
        <w:tabs>
          <w:tab w:val="left" w:pos="442"/>
        </w:tabs>
        <w:autoSpaceDE w:val="0"/>
        <w:autoSpaceDN w:val="0"/>
        <w:adjustRightInd w:val="0"/>
        <w:spacing w:line="289" w:lineRule="exact"/>
        <w:jc w:val="both"/>
        <w:rPr>
          <w:sz w:val="26"/>
          <w:szCs w:val="26"/>
        </w:rPr>
      </w:pPr>
    </w:p>
    <w:p w:rsidR="009A322B" w:rsidRDefault="009A322B" w:rsidP="009A322B">
      <w:pPr>
        <w:widowControl w:val="0"/>
        <w:tabs>
          <w:tab w:val="left" w:pos="442"/>
        </w:tabs>
        <w:autoSpaceDE w:val="0"/>
        <w:autoSpaceDN w:val="0"/>
        <w:adjustRightInd w:val="0"/>
        <w:spacing w:line="289" w:lineRule="exact"/>
        <w:ind w:firstLine="442"/>
        <w:jc w:val="both"/>
        <w:rPr>
          <w:sz w:val="26"/>
          <w:szCs w:val="26"/>
        </w:rPr>
      </w:pPr>
      <w:r>
        <w:rPr>
          <w:sz w:val="26"/>
          <w:szCs w:val="26"/>
        </w:rPr>
        <w:t>II. The second question is concerned with the difficulty finding a logical coherence between the two models:</w:t>
      </w:r>
    </w:p>
    <w:p w:rsidR="009A322B" w:rsidRDefault="009A322B" w:rsidP="009A322B">
      <w:pPr>
        <w:widowControl w:val="0"/>
        <w:tabs>
          <w:tab w:val="left" w:pos="442"/>
        </w:tabs>
        <w:autoSpaceDE w:val="0"/>
        <w:autoSpaceDN w:val="0"/>
        <w:adjustRightInd w:val="0"/>
        <w:spacing w:line="289" w:lineRule="exact"/>
        <w:jc w:val="both"/>
        <w:rPr>
          <w:sz w:val="26"/>
          <w:szCs w:val="26"/>
        </w:rPr>
      </w:pPr>
    </w:p>
    <w:p w:rsidR="009A322B" w:rsidRDefault="009A322B" w:rsidP="009A322B">
      <w:pPr>
        <w:widowControl w:val="0"/>
        <w:tabs>
          <w:tab w:val="left" w:pos="442"/>
        </w:tabs>
        <w:autoSpaceDE w:val="0"/>
        <w:autoSpaceDN w:val="0"/>
        <w:adjustRightInd w:val="0"/>
        <w:spacing w:line="289" w:lineRule="exact"/>
        <w:ind w:firstLine="442"/>
        <w:jc w:val="both"/>
        <w:rPr>
          <w:sz w:val="26"/>
          <w:szCs w:val="26"/>
        </w:rPr>
      </w:pPr>
      <w:r>
        <w:rPr>
          <w:sz w:val="26"/>
          <w:szCs w:val="26"/>
        </w:rPr>
        <w:t xml:space="preserve">(a) in the so-called “immanent Trinity,” the Holy </w:t>
      </w:r>
      <w:proofErr w:type="spellStart"/>
      <w:r>
        <w:rPr>
          <w:sz w:val="26"/>
          <w:szCs w:val="26"/>
        </w:rPr>
        <w:t>Spi</w:t>
      </w:r>
      <w:proofErr w:type="spellEnd"/>
      <w:r>
        <w:rPr>
          <w:sz w:val="26"/>
          <w:szCs w:val="26"/>
        </w:rPr>
        <w:t>’ proceeds from (the Father and) the Son, i.e.</w:t>
      </w:r>
    </w:p>
    <w:p w:rsidR="009A322B" w:rsidRDefault="009A322B" w:rsidP="009A322B">
      <w:pPr>
        <w:widowControl w:val="0"/>
        <w:tabs>
          <w:tab w:val="left" w:pos="442"/>
        </w:tabs>
        <w:autoSpaceDE w:val="0"/>
        <w:autoSpaceDN w:val="0"/>
        <w:adjustRightInd w:val="0"/>
        <w:spacing w:line="289" w:lineRule="exact"/>
        <w:ind w:firstLine="442"/>
        <w:jc w:val="both"/>
        <w:rPr>
          <w:sz w:val="26"/>
          <w:szCs w:val="26"/>
        </w:rPr>
      </w:pPr>
      <w:r>
        <w:rPr>
          <w:sz w:val="26"/>
          <w:szCs w:val="26"/>
        </w:rPr>
        <w:t xml:space="preserve">Son </w:t>
      </w:r>
      <w:r>
        <w:rPr>
          <w:sz w:val="8"/>
          <w:szCs w:val="8"/>
        </w:rPr>
        <w:t xml:space="preserve">- </w:t>
      </w:r>
      <w:r>
        <w:rPr>
          <w:sz w:val="26"/>
          <w:szCs w:val="26"/>
        </w:rPr>
        <w:t>Holy Spirit, and</w:t>
      </w:r>
    </w:p>
    <w:p w:rsidR="009A322B" w:rsidRDefault="009A322B" w:rsidP="009A322B">
      <w:pPr>
        <w:widowControl w:val="0"/>
        <w:tabs>
          <w:tab w:val="left" w:pos="442"/>
        </w:tabs>
        <w:autoSpaceDE w:val="0"/>
        <w:autoSpaceDN w:val="0"/>
        <w:adjustRightInd w:val="0"/>
        <w:spacing w:line="289" w:lineRule="exact"/>
        <w:jc w:val="both"/>
        <w:rPr>
          <w:sz w:val="26"/>
          <w:szCs w:val="26"/>
        </w:rPr>
      </w:pPr>
    </w:p>
    <w:p w:rsidR="009A322B" w:rsidRDefault="009A322B" w:rsidP="009A322B">
      <w:pPr>
        <w:widowControl w:val="0"/>
        <w:tabs>
          <w:tab w:val="left" w:pos="442"/>
        </w:tabs>
        <w:autoSpaceDE w:val="0"/>
        <w:autoSpaceDN w:val="0"/>
        <w:adjustRightInd w:val="0"/>
        <w:spacing w:line="289" w:lineRule="exact"/>
        <w:ind w:firstLine="442"/>
        <w:jc w:val="both"/>
        <w:rPr>
          <w:sz w:val="26"/>
          <w:szCs w:val="26"/>
        </w:rPr>
      </w:pPr>
      <w:r>
        <w:rPr>
          <w:sz w:val="26"/>
          <w:szCs w:val="26"/>
        </w:rPr>
        <w:t xml:space="preserve">(b) </w:t>
      </w:r>
      <w:proofErr w:type="gramStart"/>
      <w:r>
        <w:rPr>
          <w:sz w:val="26"/>
          <w:szCs w:val="26"/>
        </w:rPr>
        <w:t>in</w:t>
      </w:r>
      <w:proofErr w:type="gramEnd"/>
      <w:r>
        <w:rPr>
          <w:sz w:val="26"/>
          <w:szCs w:val="26"/>
        </w:rPr>
        <w:t xml:space="preserve"> the so-called “economical Trinity,” the Son was </w:t>
      </w:r>
      <w:proofErr w:type="spellStart"/>
      <w:r>
        <w:rPr>
          <w:sz w:val="26"/>
          <w:szCs w:val="26"/>
        </w:rPr>
        <w:t>bo</w:t>
      </w:r>
      <w:proofErr w:type="spellEnd"/>
      <w:r>
        <w:rPr>
          <w:sz w:val="26"/>
          <w:szCs w:val="26"/>
        </w:rPr>
        <w:t xml:space="preserve"> from (the holy Virgin Mary and) the Holy Spirit, i.e.</w:t>
      </w:r>
    </w:p>
    <w:p w:rsidR="009A322B" w:rsidRDefault="009A322B" w:rsidP="009A322B">
      <w:pPr>
        <w:widowControl w:val="0"/>
        <w:tabs>
          <w:tab w:val="left" w:pos="442"/>
        </w:tabs>
        <w:autoSpaceDE w:val="0"/>
        <w:autoSpaceDN w:val="0"/>
        <w:adjustRightInd w:val="0"/>
        <w:spacing w:line="289" w:lineRule="exact"/>
        <w:ind w:firstLine="442"/>
        <w:jc w:val="both"/>
        <w:rPr>
          <w:sz w:val="26"/>
          <w:szCs w:val="26"/>
        </w:rPr>
      </w:pPr>
      <w:r>
        <w:rPr>
          <w:sz w:val="26"/>
          <w:szCs w:val="26"/>
        </w:rPr>
        <w:t xml:space="preserve">Holy Spirit </w:t>
      </w:r>
      <w:r>
        <w:rPr>
          <w:sz w:val="8"/>
          <w:szCs w:val="8"/>
        </w:rPr>
        <w:t xml:space="preserve">- </w:t>
      </w:r>
      <w:r>
        <w:rPr>
          <w:sz w:val="26"/>
          <w:szCs w:val="26"/>
        </w:rPr>
        <w:t>Son.</w:t>
      </w:r>
    </w:p>
    <w:p w:rsidR="009A322B" w:rsidRDefault="009A322B" w:rsidP="009A322B">
      <w:pPr>
        <w:widowControl w:val="0"/>
        <w:tabs>
          <w:tab w:val="left" w:pos="442"/>
        </w:tabs>
        <w:autoSpaceDE w:val="0"/>
        <w:autoSpaceDN w:val="0"/>
        <w:adjustRightInd w:val="0"/>
        <w:spacing w:line="289" w:lineRule="exact"/>
        <w:jc w:val="both"/>
        <w:rPr>
          <w:sz w:val="26"/>
          <w:szCs w:val="26"/>
        </w:rPr>
      </w:pPr>
    </w:p>
    <w:p w:rsidR="009A322B" w:rsidRDefault="009A322B" w:rsidP="009A322B">
      <w:pPr>
        <w:widowControl w:val="0"/>
        <w:tabs>
          <w:tab w:val="left" w:pos="442"/>
        </w:tabs>
        <w:autoSpaceDE w:val="0"/>
        <w:autoSpaceDN w:val="0"/>
        <w:adjustRightInd w:val="0"/>
        <w:spacing w:line="289" w:lineRule="exact"/>
        <w:ind w:firstLine="442"/>
        <w:jc w:val="both"/>
        <w:rPr>
          <w:sz w:val="26"/>
          <w:szCs w:val="26"/>
        </w:rPr>
      </w:pPr>
      <w:r>
        <w:rPr>
          <w:sz w:val="26"/>
          <w:szCs w:val="26"/>
        </w:rPr>
        <w:t xml:space="preserve">But it must be observed that there are </w:t>
      </w:r>
      <w:r>
        <w:t xml:space="preserve">two </w:t>
      </w:r>
      <w:r>
        <w:rPr>
          <w:sz w:val="26"/>
          <w:szCs w:val="26"/>
        </w:rPr>
        <w:t xml:space="preserve">different </w:t>
      </w:r>
      <w:proofErr w:type="spellStart"/>
      <w:r>
        <w:rPr>
          <w:sz w:val="26"/>
          <w:szCs w:val="26"/>
        </w:rPr>
        <w:t>ques</w:t>
      </w:r>
      <w:proofErr w:type="spellEnd"/>
      <w:r>
        <w:rPr>
          <w:sz w:val="26"/>
          <w:szCs w:val="26"/>
        </w:rPr>
        <w:t xml:space="preserve"> </w:t>
      </w:r>
      <w:proofErr w:type="spellStart"/>
      <w:r>
        <w:rPr>
          <w:sz w:val="26"/>
          <w:szCs w:val="26"/>
        </w:rPr>
        <w:t>tioli</w:t>
      </w:r>
      <w:proofErr w:type="spellEnd"/>
      <w:r>
        <w:rPr>
          <w:sz w:val="26"/>
          <w:szCs w:val="26"/>
        </w:rPr>
        <w:t xml:space="preserve"> involved here.</w:t>
      </w:r>
    </w:p>
    <w:p w:rsidR="009A322B" w:rsidRDefault="009A322B" w:rsidP="009A322B">
      <w:pPr>
        <w:widowControl w:val="0"/>
        <w:tabs>
          <w:tab w:val="left" w:pos="442"/>
        </w:tabs>
        <w:autoSpaceDE w:val="0"/>
        <w:autoSpaceDN w:val="0"/>
        <w:adjustRightInd w:val="0"/>
        <w:spacing w:line="289" w:lineRule="exact"/>
        <w:jc w:val="both"/>
        <w:rPr>
          <w:sz w:val="26"/>
          <w:szCs w:val="26"/>
        </w:rPr>
      </w:pPr>
    </w:p>
    <w:p w:rsidR="009A322B" w:rsidRDefault="009A322B" w:rsidP="009A322B">
      <w:pPr>
        <w:widowControl w:val="0"/>
        <w:tabs>
          <w:tab w:val="left" w:pos="442"/>
        </w:tabs>
        <w:autoSpaceDE w:val="0"/>
        <w:autoSpaceDN w:val="0"/>
        <w:adjustRightInd w:val="0"/>
        <w:spacing w:line="289" w:lineRule="exact"/>
        <w:ind w:firstLine="442"/>
        <w:jc w:val="both"/>
        <w:rPr>
          <w:sz w:val="26"/>
          <w:szCs w:val="26"/>
        </w:rPr>
      </w:pPr>
      <w:r>
        <w:rPr>
          <w:sz w:val="26"/>
          <w:szCs w:val="26"/>
        </w:rPr>
        <w:t xml:space="preserve">Of course, we speak about the two births of the Son: the </w:t>
      </w:r>
      <w:proofErr w:type="spellStart"/>
      <w:r>
        <w:rPr>
          <w:sz w:val="26"/>
          <w:szCs w:val="26"/>
        </w:rPr>
        <w:t>firs</w:t>
      </w:r>
      <w:proofErr w:type="spellEnd"/>
      <w:r>
        <w:rPr>
          <w:sz w:val="26"/>
          <w:szCs w:val="26"/>
        </w:rPr>
        <w:t xml:space="preserve"> one before all ages, in the “immanent Trinity”</w:t>
      </w:r>
      <w:proofErr w:type="gramStart"/>
      <w:r>
        <w:rPr>
          <w:sz w:val="26"/>
          <w:szCs w:val="26"/>
        </w:rPr>
        <w:t>, ?</w:t>
      </w:r>
      <w:proofErr w:type="gramEnd"/>
      <w:r>
        <w:rPr>
          <w:sz w:val="26"/>
          <w:szCs w:val="26"/>
        </w:rPr>
        <w:t xml:space="preserve"> </w:t>
      </w:r>
      <w:proofErr w:type="gramStart"/>
      <w:r>
        <w:rPr>
          <w:sz w:val="26"/>
          <w:szCs w:val="26"/>
        </w:rPr>
        <w:t>and</w:t>
      </w:r>
      <w:proofErr w:type="gramEnd"/>
      <w:r>
        <w:rPr>
          <w:sz w:val="26"/>
          <w:szCs w:val="26"/>
        </w:rPr>
        <w:t xml:space="preserve"> the </w:t>
      </w:r>
      <w:proofErr w:type="spellStart"/>
      <w:r>
        <w:rPr>
          <w:sz w:val="26"/>
          <w:szCs w:val="26"/>
        </w:rPr>
        <w:t>seconi</w:t>
      </w:r>
      <w:proofErr w:type="spellEnd"/>
      <w:r>
        <w:rPr>
          <w:sz w:val="26"/>
          <w:szCs w:val="26"/>
        </w:rPr>
        <w:t xml:space="preserve"> one “in these last days,” as the Incarnate Logos of God.</w:t>
      </w:r>
    </w:p>
    <w:p w:rsidR="009A322B" w:rsidRDefault="009A322B" w:rsidP="009A322B">
      <w:pPr>
        <w:widowControl w:val="0"/>
        <w:tabs>
          <w:tab w:val="left" w:pos="442"/>
        </w:tabs>
        <w:autoSpaceDE w:val="0"/>
        <w:autoSpaceDN w:val="0"/>
        <w:adjustRightInd w:val="0"/>
        <w:spacing w:line="289" w:lineRule="exact"/>
        <w:jc w:val="both"/>
        <w:rPr>
          <w:sz w:val="26"/>
          <w:szCs w:val="26"/>
        </w:rPr>
      </w:pPr>
    </w:p>
    <w:p w:rsidR="009A322B" w:rsidRDefault="009A322B" w:rsidP="009A322B">
      <w:pPr>
        <w:widowControl w:val="0"/>
        <w:tabs>
          <w:tab w:val="left" w:pos="442"/>
        </w:tabs>
        <w:autoSpaceDE w:val="0"/>
        <w:autoSpaceDN w:val="0"/>
        <w:adjustRightInd w:val="0"/>
        <w:spacing w:line="289" w:lineRule="exact"/>
        <w:ind w:firstLine="442"/>
        <w:jc w:val="both"/>
        <w:rPr>
          <w:sz w:val="26"/>
          <w:szCs w:val="26"/>
        </w:rPr>
      </w:pPr>
      <w:r>
        <w:rPr>
          <w:sz w:val="26"/>
          <w:szCs w:val="26"/>
        </w:rPr>
        <w:t xml:space="preserve">Nevertheless, at the eternal birth, the Father causes </w:t>
      </w:r>
      <w:proofErr w:type="spellStart"/>
      <w:proofErr w:type="gramStart"/>
      <w:r>
        <w:rPr>
          <w:sz w:val="26"/>
          <w:szCs w:val="26"/>
        </w:rPr>
        <w:t>th</w:t>
      </w:r>
      <w:proofErr w:type="spellEnd"/>
      <w:proofErr w:type="gramEnd"/>
      <w:r>
        <w:rPr>
          <w:sz w:val="26"/>
          <w:szCs w:val="26"/>
        </w:rPr>
        <w:t xml:space="preserve"> existence of the eternal hypostasis of the Son, whereas in </w:t>
      </w:r>
      <w:proofErr w:type="spellStart"/>
      <w:r>
        <w:rPr>
          <w:sz w:val="26"/>
          <w:szCs w:val="26"/>
        </w:rPr>
        <w:t>tb</w:t>
      </w:r>
      <w:proofErr w:type="spellEnd"/>
      <w:r>
        <w:rPr>
          <w:sz w:val="26"/>
          <w:szCs w:val="26"/>
        </w:rPr>
        <w:t xml:space="preserve"> second birth, the Holy Spirit makes this same hypostasis </w:t>
      </w:r>
      <w:proofErr w:type="spellStart"/>
      <w:r>
        <w:rPr>
          <w:sz w:val="26"/>
          <w:szCs w:val="26"/>
        </w:rPr>
        <w:t>becom</w:t>
      </w:r>
      <w:proofErr w:type="spellEnd"/>
      <w:r>
        <w:rPr>
          <w:sz w:val="26"/>
          <w:szCs w:val="26"/>
        </w:rPr>
        <w:t xml:space="preserve"> human without ceasing to be the eternal Son of God.</w:t>
      </w:r>
    </w:p>
    <w:p w:rsidR="009A322B" w:rsidRDefault="009A322B" w:rsidP="009A322B">
      <w:pPr>
        <w:widowControl w:val="0"/>
        <w:tabs>
          <w:tab w:val="left" w:pos="442"/>
        </w:tabs>
        <w:autoSpaceDE w:val="0"/>
        <w:autoSpaceDN w:val="0"/>
        <w:adjustRightInd w:val="0"/>
        <w:spacing w:line="289" w:lineRule="exact"/>
        <w:jc w:val="both"/>
        <w:rPr>
          <w:sz w:val="26"/>
          <w:szCs w:val="26"/>
        </w:rPr>
      </w:pPr>
    </w:p>
    <w:p w:rsidR="009A322B" w:rsidRDefault="009A322B" w:rsidP="009A322B">
      <w:pPr>
        <w:widowControl w:val="0"/>
        <w:tabs>
          <w:tab w:val="left" w:pos="442"/>
        </w:tabs>
        <w:autoSpaceDE w:val="0"/>
        <w:autoSpaceDN w:val="0"/>
        <w:adjustRightInd w:val="0"/>
        <w:spacing w:line="289" w:lineRule="exact"/>
        <w:jc w:val="both"/>
        <w:rPr>
          <w:sz w:val="26"/>
          <w:szCs w:val="26"/>
        </w:rPr>
      </w:pPr>
    </w:p>
    <w:p w:rsidR="009A322B" w:rsidRDefault="009A322B" w:rsidP="009A322B">
      <w:pPr>
        <w:widowControl w:val="0"/>
        <w:tabs>
          <w:tab w:val="left" w:pos="442"/>
        </w:tabs>
        <w:autoSpaceDE w:val="0"/>
        <w:autoSpaceDN w:val="0"/>
        <w:adjustRightInd w:val="0"/>
        <w:spacing w:line="289" w:lineRule="exact"/>
        <w:jc w:val="both"/>
        <w:rPr>
          <w:sz w:val="26"/>
          <w:szCs w:val="26"/>
        </w:rPr>
      </w:pPr>
    </w:p>
    <w:p w:rsidR="009A322B" w:rsidRDefault="009A322B" w:rsidP="009A322B">
      <w:pPr>
        <w:widowControl w:val="0"/>
        <w:tabs>
          <w:tab w:val="left" w:pos="442"/>
        </w:tabs>
        <w:autoSpaceDE w:val="0"/>
        <w:autoSpaceDN w:val="0"/>
        <w:adjustRightInd w:val="0"/>
        <w:spacing w:line="289" w:lineRule="exact"/>
        <w:jc w:val="both"/>
        <w:rPr>
          <w:sz w:val="26"/>
          <w:szCs w:val="26"/>
        </w:rPr>
      </w:pPr>
    </w:p>
    <w:p w:rsidR="009A322B" w:rsidRDefault="009A322B" w:rsidP="009A322B">
      <w:pPr>
        <w:widowControl w:val="0"/>
        <w:tabs>
          <w:tab w:val="left" w:pos="442"/>
        </w:tabs>
        <w:autoSpaceDE w:val="0"/>
        <w:autoSpaceDN w:val="0"/>
        <w:adjustRightInd w:val="0"/>
        <w:jc w:val="center"/>
        <w:rPr>
          <w:b/>
          <w:bCs/>
        </w:rPr>
      </w:pPr>
      <w:r>
        <w:rPr>
          <w:b/>
          <w:bCs/>
        </w:rPr>
        <w:t>32</w:t>
      </w:r>
    </w:p>
    <w:p w:rsidR="009A322B" w:rsidRDefault="009A322B" w:rsidP="009A322B">
      <w:pPr>
        <w:widowControl w:val="0"/>
        <w:autoSpaceDE w:val="0"/>
        <w:autoSpaceDN w:val="0"/>
        <w:adjustRightInd w:val="0"/>
        <w:jc w:val="center"/>
        <w:rPr>
          <w:b/>
          <w:bCs/>
          <w:i/>
          <w:iCs/>
          <w:sz w:val="20"/>
          <w:szCs w:val="20"/>
        </w:rPr>
      </w:pPr>
    </w:p>
    <w:p w:rsidR="009A322B" w:rsidRDefault="009A322B" w:rsidP="009A322B">
      <w:pPr>
        <w:widowControl w:val="0"/>
        <w:autoSpaceDE w:val="0"/>
        <w:autoSpaceDN w:val="0"/>
        <w:adjustRightInd w:val="0"/>
        <w:jc w:val="center"/>
        <w:rPr>
          <w:b/>
          <w:bCs/>
          <w:i/>
          <w:iCs/>
          <w:sz w:val="20"/>
          <w:szCs w:val="20"/>
        </w:rPr>
      </w:pPr>
    </w:p>
    <w:p w:rsidR="009A322B" w:rsidRDefault="009A322B" w:rsidP="009A322B">
      <w:pPr>
        <w:widowControl w:val="0"/>
        <w:autoSpaceDE w:val="0"/>
        <w:autoSpaceDN w:val="0"/>
        <w:adjustRightInd w:val="0"/>
        <w:jc w:val="center"/>
        <w:rPr>
          <w:b/>
          <w:bCs/>
          <w:i/>
          <w:iCs/>
          <w:sz w:val="20"/>
          <w:szCs w:val="20"/>
        </w:rPr>
      </w:pPr>
    </w:p>
    <w:p w:rsidR="009A322B" w:rsidRDefault="009A322B" w:rsidP="009A322B">
      <w:pPr>
        <w:widowControl w:val="0"/>
        <w:autoSpaceDE w:val="0"/>
        <w:autoSpaceDN w:val="0"/>
        <w:adjustRightInd w:val="0"/>
        <w:jc w:val="center"/>
        <w:rPr>
          <w:b/>
          <w:bCs/>
          <w:i/>
          <w:iCs/>
          <w:sz w:val="20"/>
          <w:szCs w:val="20"/>
        </w:rPr>
      </w:pPr>
    </w:p>
    <w:p w:rsidR="009A322B" w:rsidRDefault="009A322B" w:rsidP="009A322B">
      <w:pPr>
        <w:widowControl w:val="0"/>
        <w:autoSpaceDE w:val="0"/>
        <w:autoSpaceDN w:val="0"/>
        <w:adjustRightInd w:val="0"/>
        <w:jc w:val="center"/>
        <w:rPr>
          <w:b/>
          <w:bCs/>
          <w:i/>
          <w:iCs/>
          <w:sz w:val="20"/>
          <w:szCs w:val="20"/>
        </w:rPr>
      </w:pPr>
    </w:p>
    <w:p w:rsidR="009A322B" w:rsidRDefault="009A322B" w:rsidP="009A322B">
      <w:pPr>
        <w:widowControl w:val="0"/>
        <w:autoSpaceDE w:val="0"/>
        <w:autoSpaceDN w:val="0"/>
        <w:adjustRightInd w:val="0"/>
        <w:jc w:val="center"/>
        <w:rPr>
          <w:b/>
          <w:bCs/>
          <w:i/>
          <w:iCs/>
          <w:sz w:val="20"/>
          <w:szCs w:val="20"/>
        </w:rPr>
      </w:pPr>
    </w:p>
    <w:p w:rsidR="009A322B" w:rsidRDefault="009A322B" w:rsidP="009A322B">
      <w:pPr>
        <w:widowControl w:val="0"/>
        <w:autoSpaceDE w:val="0"/>
        <w:autoSpaceDN w:val="0"/>
        <w:adjustRightInd w:val="0"/>
        <w:jc w:val="center"/>
        <w:rPr>
          <w:b/>
          <w:bCs/>
          <w:i/>
          <w:iCs/>
          <w:sz w:val="20"/>
          <w:szCs w:val="20"/>
        </w:rPr>
      </w:pPr>
    </w:p>
    <w:p w:rsidR="009A322B" w:rsidRDefault="009A322B" w:rsidP="009A322B">
      <w:pPr>
        <w:widowControl w:val="0"/>
        <w:autoSpaceDE w:val="0"/>
        <w:autoSpaceDN w:val="0"/>
        <w:adjustRightInd w:val="0"/>
        <w:jc w:val="center"/>
        <w:rPr>
          <w:b/>
          <w:bCs/>
          <w:i/>
          <w:iCs/>
          <w:sz w:val="20"/>
          <w:szCs w:val="20"/>
        </w:rPr>
      </w:pPr>
    </w:p>
    <w:p w:rsidR="009A322B" w:rsidRDefault="009A322B" w:rsidP="009A322B">
      <w:pPr>
        <w:widowControl w:val="0"/>
        <w:autoSpaceDE w:val="0"/>
        <w:autoSpaceDN w:val="0"/>
        <w:adjustRightInd w:val="0"/>
        <w:jc w:val="center"/>
        <w:rPr>
          <w:b/>
          <w:bCs/>
          <w:i/>
          <w:iCs/>
          <w:sz w:val="20"/>
          <w:szCs w:val="20"/>
        </w:rPr>
      </w:pPr>
    </w:p>
    <w:p w:rsidR="009A322B" w:rsidRDefault="009A322B" w:rsidP="009A322B">
      <w:pPr>
        <w:widowControl w:val="0"/>
        <w:autoSpaceDE w:val="0"/>
        <w:autoSpaceDN w:val="0"/>
        <w:adjustRightInd w:val="0"/>
        <w:jc w:val="center"/>
        <w:rPr>
          <w:b/>
          <w:bCs/>
          <w:i/>
          <w:iCs/>
          <w:sz w:val="20"/>
          <w:szCs w:val="20"/>
        </w:rPr>
      </w:pPr>
    </w:p>
    <w:p w:rsidR="009A322B" w:rsidRDefault="009A322B" w:rsidP="009A322B">
      <w:pPr>
        <w:widowControl w:val="0"/>
        <w:autoSpaceDE w:val="0"/>
        <w:autoSpaceDN w:val="0"/>
        <w:adjustRightInd w:val="0"/>
        <w:jc w:val="center"/>
        <w:rPr>
          <w:b/>
          <w:bCs/>
          <w:i/>
          <w:iCs/>
          <w:sz w:val="20"/>
          <w:szCs w:val="20"/>
        </w:rPr>
      </w:pPr>
    </w:p>
    <w:p w:rsidR="009A322B" w:rsidRDefault="009A322B" w:rsidP="009A322B">
      <w:pPr>
        <w:widowControl w:val="0"/>
        <w:autoSpaceDE w:val="0"/>
        <w:autoSpaceDN w:val="0"/>
        <w:adjustRightInd w:val="0"/>
        <w:jc w:val="center"/>
        <w:rPr>
          <w:b/>
          <w:bCs/>
          <w:i/>
          <w:iCs/>
          <w:sz w:val="20"/>
          <w:szCs w:val="20"/>
        </w:rPr>
      </w:pPr>
    </w:p>
    <w:p w:rsidR="009A322B" w:rsidRDefault="009A322B" w:rsidP="009A322B">
      <w:pPr>
        <w:widowControl w:val="0"/>
        <w:tabs>
          <w:tab w:val="left" w:pos="442"/>
        </w:tabs>
        <w:autoSpaceDE w:val="0"/>
        <w:autoSpaceDN w:val="0"/>
        <w:adjustRightInd w:val="0"/>
        <w:spacing w:line="289" w:lineRule="exact"/>
        <w:ind w:firstLine="442"/>
        <w:jc w:val="both"/>
      </w:pPr>
      <w:r>
        <w:lastRenderedPageBreak/>
        <w:t xml:space="preserve">Thus the </w:t>
      </w:r>
      <w:proofErr w:type="spellStart"/>
      <w:r>
        <w:t>incarnational</w:t>
      </w:r>
      <w:proofErr w:type="spellEnd"/>
      <w:r>
        <w:t xml:space="preserve"> model, i.e., Holy Spirit </w:t>
      </w:r>
      <w:r>
        <w:rPr>
          <w:sz w:val="8"/>
          <w:szCs w:val="8"/>
        </w:rPr>
        <w:t xml:space="preserve">- </w:t>
      </w:r>
      <w:r>
        <w:t>Son does not apply to the hypostatic being of the Son as such.</w:t>
      </w:r>
    </w:p>
    <w:p w:rsidR="009A322B" w:rsidRDefault="009A322B" w:rsidP="009A322B">
      <w:pPr>
        <w:widowControl w:val="0"/>
        <w:tabs>
          <w:tab w:val="left" w:pos="442"/>
        </w:tabs>
        <w:autoSpaceDE w:val="0"/>
        <w:autoSpaceDN w:val="0"/>
        <w:adjustRightInd w:val="0"/>
        <w:spacing w:line="289" w:lineRule="exact"/>
        <w:jc w:val="both"/>
      </w:pPr>
    </w:p>
    <w:p w:rsidR="009A322B" w:rsidRDefault="009A322B" w:rsidP="009A322B">
      <w:pPr>
        <w:widowControl w:val="0"/>
        <w:tabs>
          <w:tab w:val="left" w:pos="442"/>
        </w:tabs>
        <w:autoSpaceDE w:val="0"/>
        <w:autoSpaceDN w:val="0"/>
        <w:adjustRightInd w:val="0"/>
        <w:spacing w:line="289" w:lineRule="exact"/>
        <w:ind w:firstLine="442"/>
        <w:jc w:val="both"/>
      </w:pPr>
      <w:r>
        <w:t>Here, the Holy Spirit rather causes the hypostatic union of the human flesh and soul born out of the holy Virgin with the nature and hypostasis of the Logos, the Son of God.</w:t>
      </w:r>
    </w:p>
    <w:p w:rsidR="009A322B" w:rsidRDefault="009A322B" w:rsidP="009A322B">
      <w:pPr>
        <w:widowControl w:val="0"/>
        <w:tabs>
          <w:tab w:val="left" w:pos="442"/>
        </w:tabs>
        <w:autoSpaceDE w:val="0"/>
        <w:autoSpaceDN w:val="0"/>
        <w:adjustRightInd w:val="0"/>
        <w:spacing w:line="289" w:lineRule="exact"/>
        <w:jc w:val="both"/>
      </w:pPr>
    </w:p>
    <w:p w:rsidR="009A322B" w:rsidRDefault="009A322B" w:rsidP="009A322B">
      <w:pPr>
        <w:widowControl w:val="0"/>
        <w:tabs>
          <w:tab w:val="left" w:pos="442"/>
        </w:tabs>
        <w:autoSpaceDE w:val="0"/>
        <w:autoSpaceDN w:val="0"/>
        <w:adjustRightInd w:val="0"/>
        <w:spacing w:line="289" w:lineRule="exact"/>
        <w:ind w:firstLine="442"/>
        <w:jc w:val="both"/>
      </w:pPr>
      <w:r>
        <w:t xml:space="preserve">So, in this case, there must be no inference from the </w:t>
      </w:r>
      <w:r>
        <w:rPr>
          <w:i/>
          <w:iCs/>
        </w:rPr>
        <w:t xml:space="preserve">~~economy” </w:t>
      </w:r>
      <w:r>
        <w:t xml:space="preserve">into the </w:t>
      </w:r>
      <w:r>
        <w:rPr>
          <w:i/>
          <w:iCs/>
        </w:rPr>
        <w:t xml:space="preserve">“theology.” </w:t>
      </w:r>
      <w:r>
        <w:t xml:space="preserve">Could </w:t>
      </w:r>
      <w:proofErr w:type="gramStart"/>
      <w:r>
        <w:t>we,</w:t>
      </w:r>
      <w:proofErr w:type="gramEnd"/>
      <w:r>
        <w:t xml:space="preserve"> however find also here, some analogy, even if not received as a dogma of the Church? </w:t>
      </w:r>
      <w:proofErr w:type="gramStart"/>
      <w:r>
        <w:t>Perhaps, because some Fathers developed the idea of a pre-tem</w:t>
      </w:r>
      <w:r>
        <w:softHyphen/>
        <w:t>poral unction of the Son by the Holy Spirit.</w:t>
      </w:r>
      <w:proofErr w:type="gramEnd"/>
    </w:p>
    <w:p w:rsidR="009A322B" w:rsidRDefault="009A322B" w:rsidP="009A322B">
      <w:pPr>
        <w:widowControl w:val="0"/>
        <w:tabs>
          <w:tab w:val="left" w:pos="436"/>
          <w:tab w:val="left" w:pos="4291"/>
        </w:tabs>
        <w:autoSpaceDE w:val="0"/>
        <w:autoSpaceDN w:val="0"/>
        <w:adjustRightInd w:val="0"/>
        <w:rPr>
          <w:i/>
          <w:iCs/>
        </w:rPr>
      </w:pPr>
      <w:r>
        <w:tab/>
      </w:r>
      <w:proofErr w:type="spellStart"/>
      <w:r>
        <w:t>Anba</w:t>
      </w:r>
      <w:proofErr w:type="spellEnd"/>
      <w:r>
        <w:t xml:space="preserve"> </w:t>
      </w:r>
      <w:proofErr w:type="spellStart"/>
      <w:r>
        <w:t>Bishoy</w:t>
      </w:r>
      <w:proofErr w:type="spellEnd"/>
      <w:r>
        <w:t xml:space="preserve"> Monastery</w:t>
      </w:r>
      <w:r>
        <w:tab/>
      </w:r>
      <w:r>
        <w:rPr>
          <w:i/>
          <w:iCs/>
        </w:rPr>
        <w:t xml:space="preserve">A. de </w:t>
      </w:r>
      <w:proofErr w:type="spellStart"/>
      <w:r>
        <w:rPr>
          <w:i/>
          <w:iCs/>
        </w:rPr>
        <w:t>Halleux</w:t>
      </w:r>
      <w:proofErr w:type="spellEnd"/>
    </w:p>
    <w:p w:rsidR="009A322B" w:rsidRDefault="009A322B" w:rsidP="009A322B">
      <w:pPr>
        <w:widowControl w:val="0"/>
        <w:tabs>
          <w:tab w:val="left" w:pos="442"/>
        </w:tabs>
        <w:autoSpaceDE w:val="0"/>
        <w:autoSpaceDN w:val="0"/>
        <w:adjustRightInd w:val="0"/>
        <w:spacing w:line="289" w:lineRule="exact"/>
        <w:ind w:firstLine="442"/>
        <w:jc w:val="both"/>
      </w:pPr>
      <w:r>
        <w:t>April 26, 1990</w:t>
      </w:r>
    </w:p>
    <w:p w:rsidR="009A322B" w:rsidRDefault="009A322B" w:rsidP="009A322B">
      <w:pPr>
        <w:widowControl w:val="0"/>
        <w:tabs>
          <w:tab w:val="left" w:pos="442"/>
        </w:tabs>
        <w:autoSpaceDE w:val="0"/>
        <w:autoSpaceDN w:val="0"/>
        <w:adjustRightInd w:val="0"/>
        <w:spacing w:line="289" w:lineRule="exact"/>
        <w:jc w:val="both"/>
      </w:pPr>
    </w:p>
    <w:p w:rsidR="009A322B" w:rsidRDefault="009A322B" w:rsidP="009A322B">
      <w:pPr>
        <w:widowControl w:val="0"/>
        <w:tabs>
          <w:tab w:val="left" w:pos="442"/>
        </w:tabs>
        <w:autoSpaceDE w:val="0"/>
        <w:autoSpaceDN w:val="0"/>
        <w:adjustRightInd w:val="0"/>
        <w:spacing w:line="289" w:lineRule="exact"/>
        <w:jc w:val="both"/>
      </w:pPr>
    </w:p>
    <w:p w:rsidR="009A322B" w:rsidRDefault="009A322B" w:rsidP="009A322B">
      <w:pPr>
        <w:widowControl w:val="0"/>
        <w:tabs>
          <w:tab w:val="left" w:pos="442"/>
        </w:tabs>
        <w:autoSpaceDE w:val="0"/>
        <w:autoSpaceDN w:val="0"/>
        <w:adjustRightInd w:val="0"/>
        <w:spacing w:line="289" w:lineRule="exact"/>
        <w:jc w:val="both"/>
      </w:pPr>
    </w:p>
    <w:p w:rsidR="009A322B" w:rsidRDefault="009A322B" w:rsidP="009A322B">
      <w:pPr>
        <w:widowControl w:val="0"/>
        <w:tabs>
          <w:tab w:val="left" w:pos="442"/>
        </w:tabs>
        <w:autoSpaceDE w:val="0"/>
        <w:autoSpaceDN w:val="0"/>
        <w:adjustRightInd w:val="0"/>
        <w:spacing w:line="289" w:lineRule="exact"/>
        <w:jc w:val="both"/>
      </w:pPr>
    </w:p>
    <w:p w:rsidR="009A322B" w:rsidRDefault="009A322B" w:rsidP="009A322B">
      <w:pPr>
        <w:widowControl w:val="0"/>
        <w:tabs>
          <w:tab w:val="left" w:pos="442"/>
        </w:tabs>
        <w:autoSpaceDE w:val="0"/>
        <w:autoSpaceDN w:val="0"/>
        <w:adjustRightInd w:val="0"/>
        <w:spacing w:line="289" w:lineRule="exact"/>
        <w:jc w:val="both"/>
      </w:pPr>
    </w:p>
    <w:p w:rsidR="009A322B" w:rsidRDefault="009A322B" w:rsidP="009A322B">
      <w:pPr>
        <w:widowControl w:val="0"/>
        <w:tabs>
          <w:tab w:val="left" w:pos="442"/>
        </w:tabs>
        <w:autoSpaceDE w:val="0"/>
        <w:autoSpaceDN w:val="0"/>
        <w:adjustRightInd w:val="0"/>
        <w:spacing w:line="289" w:lineRule="exact"/>
        <w:jc w:val="both"/>
      </w:pPr>
    </w:p>
    <w:p w:rsidR="009A322B" w:rsidRDefault="009A322B" w:rsidP="009A322B">
      <w:pPr>
        <w:widowControl w:val="0"/>
        <w:tabs>
          <w:tab w:val="left" w:pos="442"/>
        </w:tabs>
        <w:autoSpaceDE w:val="0"/>
        <w:autoSpaceDN w:val="0"/>
        <w:adjustRightInd w:val="0"/>
        <w:spacing w:line="289" w:lineRule="exact"/>
        <w:jc w:val="both"/>
      </w:pPr>
    </w:p>
    <w:p w:rsidR="009A322B" w:rsidRDefault="009A322B" w:rsidP="009A322B">
      <w:pPr>
        <w:widowControl w:val="0"/>
        <w:tabs>
          <w:tab w:val="left" w:pos="442"/>
        </w:tabs>
        <w:autoSpaceDE w:val="0"/>
        <w:autoSpaceDN w:val="0"/>
        <w:adjustRightInd w:val="0"/>
        <w:spacing w:line="289" w:lineRule="exact"/>
        <w:jc w:val="both"/>
      </w:pPr>
    </w:p>
    <w:p w:rsidR="009A322B" w:rsidRDefault="009A322B" w:rsidP="009A322B">
      <w:pPr>
        <w:widowControl w:val="0"/>
        <w:tabs>
          <w:tab w:val="left" w:pos="442"/>
        </w:tabs>
        <w:autoSpaceDE w:val="0"/>
        <w:autoSpaceDN w:val="0"/>
        <w:adjustRightInd w:val="0"/>
        <w:spacing w:line="289" w:lineRule="exact"/>
        <w:jc w:val="both"/>
      </w:pPr>
    </w:p>
    <w:p w:rsidR="009A322B" w:rsidRDefault="009A322B" w:rsidP="009A322B">
      <w:pPr>
        <w:widowControl w:val="0"/>
        <w:tabs>
          <w:tab w:val="left" w:pos="442"/>
        </w:tabs>
        <w:autoSpaceDE w:val="0"/>
        <w:autoSpaceDN w:val="0"/>
        <w:adjustRightInd w:val="0"/>
        <w:spacing w:line="289" w:lineRule="exact"/>
        <w:jc w:val="both"/>
      </w:pPr>
    </w:p>
    <w:p w:rsidR="009A322B" w:rsidRDefault="009A322B" w:rsidP="009A322B">
      <w:pPr>
        <w:widowControl w:val="0"/>
        <w:tabs>
          <w:tab w:val="left" w:pos="442"/>
        </w:tabs>
        <w:autoSpaceDE w:val="0"/>
        <w:autoSpaceDN w:val="0"/>
        <w:adjustRightInd w:val="0"/>
        <w:spacing w:line="289" w:lineRule="exact"/>
        <w:jc w:val="both"/>
      </w:pPr>
    </w:p>
    <w:p w:rsidR="009A322B" w:rsidRDefault="009A322B" w:rsidP="009A322B">
      <w:pPr>
        <w:widowControl w:val="0"/>
        <w:tabs>
          <w:tab w:val="left" w:pos="442"/>
        </w:tabs>
        <w:autoSpaceDE w:val="0"/>
        <w:autoSpaceDN w:val="0"/>
        <w:adjustRightInd w:val="0"/>
        <w:spacing w:line="289" w:lineRule="exact"/>
        <w:jc w:val="both"/>
      </w:pPr>
    </w:p>
    <w:p w:rsidR="009A322B" w:rsidRDefault="009A322B" w:rsidP="009A322B">
      <w:pPr>
        <w:widowControl w:val="0"/>
        <w:tabs>
          <w:tab w:val="left" w:pos="442"/>
        </w:tabs>
        <w:autoSpaceDE w:val="0"/>
        <w:autoSpaceDN w:val="0"/>
        <w:adjustRightInd w:val="0"/>
        <w:spacing w:line="289" w:lineRule="exact"/>
        <w:jc w:val="both"/>
      </w:pPr>
    </w:p>
    <w:p w:rsidR="009A322B" w:rsidRDefault="009A322B" w:rsidP="009A322B">
      <w:pPr>
        <w:widowControl w:val="0"/>
        <w:tabs>
          <w:tab w:val="left" w:pos="442"/>
        </w:tabs>
        <w:autoSpaceDE w:val="0"/>
        <w:autoSpaceDN w:val="0"/>
        <w:adjustRightInd w:val="0"/>
        <w:spacing w:line="289" w:lineRule="exact"/>
        <w:jc w:val="both"/>
      </w:pPr>
    </w:p>
    <w:p w:rsidR="009A322B" w:rsidRDefault="009A322B" w:rsidP="009A322B">
      <w:pPr>
        <w:widowControl w:val="0"/>
        <w:tabs>
          <w:tab w:val="left" w:pos="442"/>
        </w:tabs>
        <w:autoSpaceDE w:val="0"/>
        <w:autoSpaceDN w:val="0"/>
        <w:adjustRightInd w:val="0"/>
        <w:spacing w:line="289" w:lineRule="exact"/>
        <w:jc w:val="both"/>
      </w:pPr>
    </w:p>
    <w:p w:rsidR="009A322B" w:rsidRDefault="009A322B" w:rsidP="009A322B">
      <w:pPr>
        <w:widowControl w:val="0"/>
        <w:tabs>
          <w:tab w:val="left" w:pos="442"/>
        </w:tabs>
        <w:autoSpaceDE w:val="0"/>
        <w:autoSpaceDN w:val="0"/>
        <w:adjustRightInd w:val="0"/>
        <w:spacing w:line="289" w:lineRule="exact"/>
        <w:jc w:val="both"/>
      </w:pPr>
    </w:p>
    <w:p w:rsidR="009A322B" w:rsidRDefault="009A322B" w:rsidP="009A322B">
      <w:pPr>
        <w:widowControl w:val="0"/>
        <w:tabs>
          <w:tab w:val="left" w:pos="442"/>
        </w:tabs>
        <w:autoSpaceDE w:val="0"/>
        <w:autoSpaceDN w:val="0"/>
        <w:adjustRightInd w:val="0"/>
        <w:spacing w:line="289" w:lineRule="exact"/>
        <w:jc w:val="both"/>
      </w:pPr>
    </w:p>
    <w:p w:rsidR="009A322B" w:rsidRDefault="009A322B" w:rsidP="009A322B">
      <w:pPr>
        <w:widowControl w:val="0"/>
        <w:tabs>
          <w:tab w:val="left" w:pos="442"/>
        </w:tabs>
        <w:autoSpaceDE w:val="0"/>
        <w:autoSpaceDN w:val="0"/>
        <w:adjustRightInd w:val="0"/>
        <w:spacing w:line="289" w:lineRule="exact"/>
        <w:jc w:val="both"/>
      </w:pPr>
    </w:p>
    <w:p w:rsidR="009A322B" w:rsidRDefault="009A322B" w:rsidP="009A322B">
      <w:pPr>
        <w:widowControl w:val="0"/>
        <w:tabs>
          <w:tab w:val="left" w:pos="442"/>
        </w:tabs>
        <w:autoSpaceDE w:val="0"/>
        <w:autoSpaceDN w:val="0"/>
        <w:adjustRightInd w:val="0"/>
        <w:spacing w:line="289" w:lineRule="exact"/>
        <w:jc w:val="both"/>
      </w:pPr>
    </w:p>
    <w:p w:rsidR="009A322B" w:rsidRDefault="009A322B" w:rsidP="009A322B">
      <w:pPr>
        <w:widowControl w:val="0"/>
        <w:tabs>
          <w:tab w:val="left" w:pos="442"/>
        </w:tabs>
        <w:autoSpaceDE w:val="0"/>
        <w:autoSpaceDN w:val="0"/>
        <w:adjustRightInd w:val="0"/>
        <w:spacing w:line="289" w:lineRule="exact"/>
        <w:jc w:val="both"/>
      </w:pPr>
    </w:p>
    <w:p w:rsidR="009A322B" w:rsidRDefault="009A322B" w:rsidP="009A322B">
      <w:pPr>
        <w:widowControl w:val="0"/>
        <w:tabs>
          <w:tab w:val="left" w:pos="442"/>
        </w:tabs>
        <w:autoSpaceDE w:val="0"/>
        <w:autoSpaceDN w:val="0"/>
        <w:adjustRightInd w:val="0"/>
        <w:spacing w:line="289" w:lineRule="exact"/>
        <w:jc w:val="both"/>
      </w:pPr>
    </w:p>
    <w:p w:rsidR="009A322B" w:rsidRDefault="009A322B" w:rsidP="009A322B">
      <w:pPr>
        <w:widowControl w:val="0"/>
        <w:tabs>
          <w:tab w:val="left" w:pos="442"/>
        </w:tabs>
        <w:autoSpaceDE w:val="0"/>
        <w:autoSpaceDN w:val="0"/>
        <w:adjustRightInd w:val="0"/>
        <w:spacing w:line="289" w:lineRule="exact"/>
        <w:jc w:val="both"/>
      </w:pPr>
    </w:p>
    <w:p w:rsidR="009A322B" w:rsidRDefault="009A322B" w:rsidP="009A322B">
      <w:pPr>
        <w:widowControl w:val="0"/>
        <w:tabs>
          <w:tab w:val="left" w:pos="442"/>
        </w:tabs>
        <w:autoSpaceDE w:val="0"/>
        <w:autoSpaceDN w:val="0"/>
        <w:adjustRightInd w:val="0"/>
        <w:spacing w:line="289" w:lineRule="exact"/>
        <w:jc w:val="both"/>
      </w:pPr>
    </w:p>
    <w:p w:rsidR="009A322B" w:rsidRDefault="009A322B" w:rsidP="009A322B">
      <w:pPr>
        <w:widowControl w:val="0"/>
        <w:tabs>
          <w:tab w:val="left" w:pos="442"/>
        </w:tabs>
        <w:autoSpaceDE w:val="0"/>
        <w:autoSpaceDN w:val="0"/>
        <w:adjustRightInd w:val="0"/>
        <w:spacing w:line="289" w:lineRule="exact"/>
        <w:jc w:val="both"/>
      </w:pPr>
    </w:p>
    <w:p w:rsidR="009A322B" w:rsidRDefault="009A322B" w:rsidP="009A322B">
      <w:pPr>
        <w:widowControl w:val="0"/>
        <w:tabs>
          <w:tab w:val="left" w:pos="442"/>
        </w:tabs>
        <w:autoSpaceDE w:val="0"/>
        <w:autoSpaceDN w:val="0"/>
        <w:adjustRightInd w:val="0"/>
        <w:spacing w:line="289" w:lineRule="exact"/>
        <w:jc w:val="both"/>
      </w:pPr>
    </w:p>
    <w:p w:rsidR="009A322B" w:rsidRDefault="009A322B" w:rsidP="009A322B">
      <w:pPr>
        <w:widowControl w:val="0"/>
        <w:tabs>
          <w:tab w:val="left" w:pos="442"/>
        </w:tabs>
        <w:autoSpaceDE w:val="0"/>
        <w:autoSpaceDN w:val="0"/>
        <w:adjustRightInd w:val="0"/>
        <w:jc w:val="center"/>
        <w:rPr>
          <w:b/>
          <w:bCs/>
          <w:sz w:val="20"/>
          <w:szCs w:val="20"/>
        </w:rPr>
      </w:pPr>
      <w:r>
        <w:rPr>
          <w:b/>
          <w:bCs/>
          <w:sz w:val="20"/>
          <w:szCs w:val="20"/>
        </w:rPr>
        <w:t>33</w:t>
      </w:r>
    </w:p>
    <w:p w:rsidR="009A322B" w:rsidRDefault="009A322B" w:rsidP="009A322B">
      <w:pPr>
        <w:widowControl w:val="0"/>
        <w:autoSpaceDE w:val="0"/>
        <w:autoSpaceDN w:val="0"/>
        <w:adjustRightInd w:val="0"/>
        <w:jc w:val="center"/>
        <w:rPr>
          <w:b/>
          <w:bCs/>
          <w:i/>
          <w:iCs/>
          <w:sz w:val="20"/>
          <w:szCs w:val="20"/>
        </w:rPr>
      </w:pPr>
    </w:p>
    <w:p w:rsidR="009A322B" w:rsidRDefault="009A322B" w:rsidP="009A322B">
      <w:pPr>
        <w:widowControl w:val="0"/>
        <w:autoSpaceDE w:val="0"/>
        <w:autoSpaceDN w:val="0"/>
        <w:adjustRightInd w:val="0"/>
        <w:jc w:val="center"/>
        <w:rPr>
          <w:b/>
          <w:bCs/>
          <w:i/>
          <w:iCs/>
          <w:sz w:val="20"/>
          <w:szCs w:val="20"/>
        </w:rPr>
      </w:pPr>
    </w:p>
    <w:p w:rsidR="009A322B" w:rsidRDefault="009A322B" w:rsidP="009A322B">
      <w:pPr>
        <w:widowControl w:val="0"/>
        <w:autoSpaceDE w:val="0"/>
        <w:autoSpaceDN w:val="0"/>
        <w:adjustRightInd w:val="0"/>
        <w:jc w:val="center"/>
        <w:rPr>
          <w:b/>
          <w:bCs/>
          <w:i/>
          <w:iCs/>
          <w:sz w:val="20"/>
          <w:szCs w:val="20"/>
        </w:rPr>
      </w:pPr>
    </w:p>
    <w:p w:rsidR="009A322B" w:rsidRDefault="009A322B" w:rsidP="009A322B">
      <w:pPr>
        <w:widowControl w:val="0"/>
        <w:autoSpaceDE w:val="0"/>
        <w:autoSpaceDN w:val="0"/>
        <w:adjustRightInd w:val="0"/>
        <w:jc w:val="center"/>
        <w:rPr>
          <w:b/>
          <w:bCs/>
          <w:i/>
          <w:iCs/>
          <w:sz w:val="20"/>
          <w:szCs w:val="20"/>
        </w:rPr>
      </w:pPr>
    </w:p>
    <w:p w:rsidR="009A322B" w:rsidRDefault="009A322B" w:rsidP="009A322B">
      <w:pPr>
        <w:widowControl w:val="0"/>
        <w:autoSpaceDE w:val="0"/>
        <w:autoSpaceDN w:val="0"/>
        <w:adjustRightInd w:val="0"/>
        <w:jc w:val="center"/>
        <w:rPr>
          <w:b/>
          <w:bCs/>
          <w:i/>
          <w:iCs/>
          <w:sz w:val="20"/>
          <w:szCs w:val="20"/>
        </w:rPr>
      </w:pPr>
    </w:p>
    <w:p w:rsidR="009A322B" w:rsidRDefault="009A322B" w:rsidP="009A322B">
      <w:pPr>
        <w:widowControl w:val="0"/>
        <w:autoSpaceDE w:val="0"/>
        <w:autoSpaceDN w:val="0"/>
        <w:adjustRightInd w:val="0"/>
        <w:jc w:val="center"/>
        <w:rPr>
          <w:b/>
          <w:bCs/>
          <w:i/>
          <w:iCs/>
          <w:sz w:val="20"/>
          <w:szCs w:val="20"/>
        </w:rPr>
      </w:pPr>
    </w:p>
    <w:p w:rsidR="009A322B" w:rsidRDefault="009A322B" w:rsidP="009A322B">
      <w:pPr>
        <w:widowControl w:val="0"/>
        <w:autoSpaceDE w:val="0"/>
        <w:autoSpaceDN w:val="0"/>
        <w:adjustRightInd w:val="0"/>
        <w:jc w:val="center"/>
        <w:rPr>
          <w:b/>
          <w:bCs/>
          <w:i/>
          <w:iCs/>
          <w:sz w:val="20"/>
          <w:szCs w:val="20"/>
        </w:rPr>
      </w:pPr>
    </w:p>
    <w:p w:rsidR="009A322B" w:rsidRDefault="009A322B" w:rsidP="009A322B">
      <w:pPr>
        <w:widowControl w:val="0"/>
        <w:autoSpaceDE w:val="0"/>
        <w:autoSpaceDN w:val="0"/>
        <w:adjustRightInd w:val="0"/>
        <w:jc w:val="center"/>
        <w:rPr>
          <w:b/>
          <w:bCs/>
          <w:i/>
          <w:iCs/>
          <w:sz w:val="20"/>
          <w:szCs w:val="20"/>
        </w:rPr>
      </w:pPr>
    </w:p>
    <w:p w:rsidR="009A322B" w:rsidRDefault="009A322B" w:rsidP="009A322B">
      <w:pPr>
        <w:widowControl w:val="0"/>
        <w:autoSpaceDE w:val="0"/>
        <w:autoSpaceDN w:val="0"/>
        <w:adjustRightInd w:val="0"/>
        <w:jc w:val="center"/>
        <w:rPr>
          <w:i/>
          <w:iCs/>
        </w:rPr>
      </w:pPr>
      <w:r>
        <w:rPr>
          <w:i/>
          <w:iCs/>
        </w:rPr>
        <w:lastRenderedPageBreak/>
        <w:t>CONCERNING THE TOPIC OF PROCESSION</w:t>
      </w:r>
    </w:p>
    <w:p w:rsidR="009A322B" w:rsidRDefault="009A322B" w:rsidP="009A322B">
      <w:pPr>
        <w:widowControl w:val="0"/>
        <w:autoSpaceDE w:val="0"/>
        <w:autoSpaceDN w:val="0"/>
        <w:adjustRightInd w:val="0"/>
        <w:rPr>
          <w:i/>
          <w:iCs/>
        </w:rPr>
      </w:pPr>
    </w:p>
    <w:p w:rsidR="009A322B" w:rsidRDefault="009A322B" w:rsidP="009A322B">
      <w:pPr>
        <w:widowControl w:val="0"/>
        <w:tabs>
          <w:tab w:val="left" w:pos="532"/>
        </w:tabs>
        <w:autoSpaceDE w:val="0"/>
        <w:autoSpaceDN w:val="0"/>
        <w:adjustRightInd w:val="0"/>
        <w:spacing w:line="283" w:lineRule="exact"/>
        <w:ind w:firstLine="532"/>
        <w:jc w:val="both"/>
      </w:pPr>
      <w:r>
        <w:t>1. Our Catholic brothers see that there is no “dual procession of the Holy Spirit,” but it is one single process issued by the Father as the Primary Cause, and the Son participates in it being a mere Cause...and that that participation of the Son is an affirmation of non-separation of the Son from the Father.</w:t>
      </w:r>
    </w:p>
    <w:p w:rsidR="009A322B" w:rsidRDefault="009A322B" w:rsidP="009A322B">
      <w:pPr>
        <w:widowControl w:val="0"/>
        <w:tabs>
          <w:tab w:val="left" w:pos="532"/>
        </w:tabs>
        <w:autoSpaceDE w:val="0"/>
        <w:autoSpaceDN w:val="0"/>
        <w:adjustRightInd w:val="0"/>
        <w:spacing w:line="283" w:lineRule="exact"/>
        <w:jc w:val="both"/>
      </w:pPr>
    </w:p>
    <w:p w:rsidR="009A322B" w:rsidRDefault="009A322B" w:rsidP="009A322B">
      <w:pPr>
        <w:widowControl w:val="0"/>
        <w:tabs>
          <w:tab w:val="left" w:pos="487"/>
        </w:tabs>
        <w:autoSpaceDE w:val="0"/>
        <w:autoSpaceDN w:val="0"/>
        <w:adjustRightInd w:val="0"/>
        <w:spacing w:line="289" w:lineRule="exact"/>
        <w:ind w:firstLine="487"/>
        <w:jc w:val="both"/>
      </w:pPr>
      <w:r>
        <w:t xml:space="preserve">H.G. Metropolitan </w:t>
      </w:r>
      <w:proofErr w:type="spellStart"/>
      <w:r>
        <w:t>Bishoy</w:t>
      </w:r>
      <w:proofErr w:type="spellEnd"/>
      <w:r>
        <w:t xml:space="preserve"> responded that duality is clear. As regards affirmation of non-separation, this is not realized through a hypostatic property, which is unique to the Father being the Cause, but is realized strongly through the oneness of the essence.</w:t>
      </w:r>
    </w:p>
    <w:p w:rsidR="009A322B" w:rsidRDefault="009A322B" w:rsidP="009A322B">
      <w:pPr>
        <w:widowControl w:val="0"/>
        <w:tabs>
          <w:tab w:val="left" w:pos="487"/>
        </w:tabs>
        <w:autoSpaceDE w:val="0"/>
        <w:autoSpaceDN w:val="0"/>
        <w:adjustRightInd w:val="0"/>
        <w:spacing w:line="289" w:lineRule="exact"/>
        <w:jc w:val="both"/>
      </w:pPr>
    </w:p>
    <w:p w:rsidR="009A322B" w:rsidRDefault="009A322B" w:rsidP="009A322B">
      <w:pPr>
        <w:widowControl w:val="0"/>
        <w:tabs>
          <w:tab w:val="left" w:pos="487"/>
        </w:tabs>
        <w:autoSpaceDE w:val="0"/>
        <w:autoSpaceDN w:val="0"/>
        <w:adjustRightInd w:val="0"/>
        <w:spacing w:line="289" w:lineRule="exact"/>
        <w:ind w:firstLine="487"/>
        <w:jc w:val="both"/>
      </w:pPr>
      <w:r>
        <w:t>Moreover, if there is a need for the participation of the Son in the procession to realize unity between the Father and the Son, why then is there no participation of the Holy Spirit in the ~generation of the Son to realize unity between the Father and the Holy Spirit?</w:t>
      </w:r>
    </w:p>
    <w:p w:rsidR="009A322B" w:rsidRDefault="009A322B" w:rsidP="009A322B">
      <w:pPr>
        <w:widowControl w:val="0"/>
        <w:tabs>
          <w:tab w:val="left" w:pos="487"/>
        </w:tabs>
        <w:autoSpaceDE w:val="0"/>
        <w:autoSpaceDN w:val="0"/>
        <w:adjustRightInd w:val="0"/>
        <w:spacing w:line="289" w:lineRule="exact"/>
        <w:jc w:val="both"/>
      </w:pPr>
    </w:p>
    <w:p w:rsidR="009A322B" w:rsidRDefault="009A322B" w:rsidP="009A322B">
      <w:pPr>
        <w:widowControl w:val="0"/>
        <w:tabs>
          <w:tab w:val="left" w:pos="487"/>
          <w:tab w:val="left" w:pos="771"/>
        </w:tabs>
        <w:autoSpaceDE w:val="0"/>
        <w:autoSpaceDN w:val="0"/>
        <w:adjustRightInd w:val="0"/>
        <w:spacing w:line="289" w:lineRule="exact"/>
        <w:ind w:firstLine="487"/>
        <w:jc w:val="both"/>
      </w:pPr>
      <w:r>
        <w:t>2.</w:t>
      </w:r>
      <w:r>
        <w:tab/>
        <w:t>Some Catholic theologians depend in this doctrine on existence of mysterious order: Father, Son and the Holy Spirit, although there is neither ontological nor chronological priority before or after among the hypostases. The response is:</w:t>
      </w:r>
    </w:p>
    <w:p w:rsidR="009A322B" w:rsidRDefault="009A322B" w:rsidP="009A322B">
      <w:pPr>
        <w:widowControl w:val="0"/>
        <w:tabs>
          <w:tab w:val="left" w:pos="487"/>
          <w:tab w:val="left" w:pos="771"/>
        </w:tabs>
        <w:autoSpaceDE w:val="0"/>
        <w:autoSpaceDN w:val="0"/>
        <w:adjustRightInd w:val="0"/>
        <w:spacing w:line="289" w:lineRule="exact"/>
        <w:jc w:val="both"/>
      </w:pPr>
    </w:p>
    <w:p w:rsidR="009A322B" w:rsidRDefault="009A322B" w:rsidP="009A322B">
      <w:pPr>
        <w:widowControl w:val="0"/>
        <w:tabs>
          <w:tab w:val="left" w:pos="487"/>
          <w:tab w:val="left" w:pos="771"/>
        </w:tabs>
        <w:autoSpaceDE w:val="0"/>
        <w:autoSpaceDN w:val="0"/>
        <w:adjustRightInd w:val="0"/>
        <w:spacing w:line="289" w:lineRule="exact"/>
        <w:ind w:firstLine="487"/>
        <w:jc w:val="both"/>
      </w:pPr>
      <w:r>
        <w:t>a)</w:t>
      </w:r>
      <w:r>
        <w:tab/>
        <w:t xml:space="preserve">This order was said about Baptism, because the act of salvation is realized through the Father who offers His Son be Sacrifice of Love (John 3:16), and this has been realized by the Incarnate Son by the cross, then the Holy Spirit came to grant us salvation as an act of the Holy Trinity... this is an order that is related to the </w:t>
      </w:r>
      <w:r>
        <w:rPr>
          <w:i/>
          <w:iCs/>
        </w:rPr>
        <w:t>“</w:t>
      </w:r>
      <w:proofErr w:type="spellStart"/>
      <w:r>
        <w:rPr>
          <w:i/>
          <w:iCs/>
        </w:rPr>
        <w:t>economia,”and</w:t>
      </w:r>
      <w:proofErr w:type="spellEnd"/>
      <w:r>
        <w:rPr>
          <w:i/>
          <w:iCs/>
        </w:rPr>
        <w:t xml:space="preserve"> </w:t>
      </w:r>
      <w:r>
        <w:t xml:space="preserve">not an order related to </w:t>
      </w:r>
      <w:r>
        <w:rPr>
          <w:i/>
          <w:iCs/>
        </w:rPr>
        <w:t>“</w:t>
      </w:r>
      <w:proofErr w:type="spellStart"/>
      <w:r>
        <w:rPr>
          <w:i/>
          <w:iCs/>
        </w:rPr>
        <w:t>theologia</w:t>
      </w:r>
      <w:proofErr w:type="spellEnd"/>
      <w:r>
        <w:rPr>
          <w:i/>
          <w:iCs/>
        </w:rPr>
        <w:t xml:space="preserve">” </w:t>
      </w:r>
      <w:r>
        <w:t xml:space="preserve">and </w:t>
      </w:r>
      <w:proofErr w:type="spellStart"/>
      <w:r>
        <w:t>eternal</w:t>
      </w:r>
      <w:proofErr w:type="spellEnd"/>
      <w:r>
        <w:t xml:space="preserve"> relations between the hypostases.</w:t>
      </w:r>
    </w:p>
    <w:p w:rsidR="009A322B" w:rsidRDefault="009A322B" w:rsidP="009A322B">
      <w:pPr>
        <w:widowControl w:val="0"/>
        <w:tabs>
          <w:tab w:val="left" w:pos="487"/>
          <w:tab w:val="left" w:pos="771"/>
        </w:tabs>
        <w:autoSpaceDE w:val="0"/>
        <w:autoSpaceDN w:val="0"/>
        <w:adjustRightInd w:val="0"/>
        <w:spacing w:line="289" w:lineRule="exact"/>
        <w:jc w:val="both"/>
      </w:pPr>
    </w:p>
    <w:p w:rsidR="009A322B" w:rsidRDefault="009A322B" w:rsidP="009A322B">
      <w:pPr>
        <w:widowControl w:val="0"/>
        <w:tabs>
          <w:tab w:val="left" w:pos="487"/>
          <w:tab w:val="left" w:pos="771"/>
        </w:tabs>
        <w:autoSpaceDE w:val="0"/>
        <w:autoSpaceDN w:val="0"/>
        <w:adjustRightInd w:val="0"/>
        <w:spacing w:line="289" w:lineRule="exact"/>
        <w:ind w:firstLine="487"/>
        <w:jc w:val="both"/>
      </w:pPr>
      <w:r>
        <w:t>b)</w:t>
      </w:r>
      <w:r>
        <w:tab/>
        <w:t xml:space="preserve">St. Paul the Apostle uses a different order in the </w:t>
      </w:r>
      <w:proofErr w:type="spellStart"/>
      <w:r>
        <w:t>Apos</w:t>
      </w:r>
      <w:proofErr w:type="spellEnd"/>
      <w:r>
        <w:t xml:space="preserve"> </w:t>
      </w:r>
      <w:proofErr w:type="spellStart"/>
      <w:r>
        <w:t>tolic</w:t>
      </w:r>
      <w:proofErr w:type="spellEnd"/>
      <w:r>
        <w:t xml:space="preserve"> blessing (2 </w:t>
      </w:r>
      <w:proofErr w:type="spellStart"/>
      <w:r>
        <w:t>Cor</w:t>
      </w:r>
      <w:proofErr w:type="spellEnd"/>
      <w:r>
        <w:t xml:space="preserve"> 13:14), and our Lord Jesus Christ uses another order in John 14:26</w:t>
      </w:r>
      <w:proofErr w:type="gramStart"/>
      <w:r>
        <w:t>..</w:t>
      </w:r>
      <w:proofErr w:type="gramEnd"/>
      <w:r>
        <w:t xml:space="preserve"> “But Comforter which is the Holy Ghost, whom the Father will send in </w:t>
      </w:r>
      <w:proofErr w:type="gramStart"/>
      <w:r>
        <w:t>My</w:t>
      </w:r>
      <w:proofErr w:type="gramEnd"/>
      <w:r>
        <w:t xml:space="preserve"> name...” (</w:t>
      </w:r>
      <w:proofErr w:type="gramStart"/>
      <w:r>
        <w:t>the</w:t>
      </w:r>
      <w:proofErr w:type="gramEnd"/>
      <w:r>
        <w:t xml:space="preserve"> Holy Spirit, the</w:t>
      </w:r>
    </w:p>
    <w:p w:rsidR="009A322B" w:rsidRDefault="009A322B" w:rsidP="009A322B">
      <w:pPr>
        <w:widowControl w:val="0"/>
        <w:tabs>
          <w:tab w:val="left" w:pos="487"/>
          <w:tab w:val="left" w:pos="771"/>
        </w:tabs>
        <w:autoSpaceDE w:val="0"/>
        <w:autoSpaceDN w:val="0"/>
        <w:adjustRightInd w:val="0"/>
        <w:spacing w:line="289" w:lineRule="exact"/>
        <w:jc w:val="both"/>
      </w:pPr>
    </w:p>
    <w:p w:rsidR="009A322B" w:rsidRDefault="009A322B" w:rsidP="009A322B">
      <w:pPr>
        <w:widowControl w:val="0"/>
        <w:tabs>
          <w:tab w:val="left" w:pos="487"/>
          <w:tab w:val="left" w:pos="771"/>
        </w:tabs>
        <w:autoSpaceDE w:val="0"/>
        <w:autoSpaceDN w:val="0"/>
        <w:adjustRightInd w:val="0"/>
        <w:spacing w:line="289" w:lineRule="exact"/>
        <w:jc w:val="both"/>
      </w:pPr>
    </w:p>
    <w:p w:rsidR="009A322B" w:rsidRDefault="009A322B" w:rsidP="009A322B">
      <w:pPr>
        <w:widowControl w:val="0"/>
        <w:tabs>
          <w:tab w:val="left" w:pos="487"/>
          <w:tab w:val="left" w:pos="771"/>
        </w:tabs>
        <w:autoSpaceDE w:val="0"/>
        <w:autoSpaceDN w:val="0"/>
        <w:adjustRightInd w:val="0"/>
        <w:spacing w:line="289" w:lineRule="exact"/>
        <w:jc w:val="both"/>
      </w:pPr>
    </w:p>
    <w:p w:rsidR="009A322B" w:rsidRDefault="009A322B" w:rsidP="009A322B">
      <w:pPr>
        <w:widowControl w:val="0"/>
        <w:tabs>
          <w:tab w:val="left" w:pos="487"/>
          <w:tab w:val="left" w:pos="771"/>
        </w:tabs>
        <w:autoSpaceDE w:val="0"/>
        <w:autoSpaceDN w:val="0"/>
        <w:adjustRightInd w:val="0"/>
        <w:jc w:val="center"/>
        <w:rPr>
          <w:b/>
          <w:bCs/>
          <w:sz w:val="20"/>
          <w:szCs w:val="20"/>
        </w:rPr>
      </w:pPr>
      <w:r>
        <w:rPr>
          <w:b/>
          <w:bCs/>
          <w:sz w:val="20"/>
          <w:szCs w:val="20"/>
        </w:rPr>
        <w:t>34</w:t>
      </w:r>
    </w:p>
    <w:p w:rsidR="009A322B" w:rsidRDefault="009A322B" w:rsidP="009A322B">
      <w:pPr>
        <w:widowControl w:val="0"/>
        <w:autoSpaceDE w:val="0"/>
        <w:autoSpaceDN w:val="0"/>
        <w:adjustRightInd w:val="0"/>
        <w:jc w:val="center"/>
        <w:rPr>
          <w:b/>
          <w:bCs/>
          <w:i/>
          <w:iCs/>
          <w:sz w:val="20"/>
          <w:szCs w:val="20"/>
        </w:rPr>
      </w:pPr>
    </w:p>
    <w:p w:rsidR="009A322B" w:rsidRDefault="009A322B" w:rsidP="009A322B">
      <w:pPr>
        <w:widowControl w:val="0"/>
        <w:autoSpaceDE w:val="0"/>
        <w:autoSpaceDN w:val="0"/>
        <w:adjustRightInd w:val="0"/>
        <w:jc w:val="center"/>
        <w:rPr>
          <w:b/>
          <w:bCs/>
          <w:i/>
          <w:iCs/>
          <w:sz w:val="20"/>
          <w:szCs w:val="20"/>
        </w:rPr>
      </w:pPr>
    </w:p>
    <w:p w:rsidR="009A322B" w:rsidRDefault="009A322B" w:rsidP="009A322B">
      <w:pPr>
        <w:widowControl w:val="0"/>
        <w:autoSpaceDE w:val="0"/>
        <w:autoSpaceDN w:val="0"/>
        <w:adjustRightInd w:val="0"/>
        <w:jc w:val="center"/>
        <w:rPr>
          <w:b/>
          <w:bCs/>
          <w:i/>
          <w:iCs/>
          <w:sz w:val="20"/>
          <w:szCs w:val="20"/>
        </w:rPr>
      </w:pPr>
    </w:p>
    <w:p w:rsidR="009A322B" w:rsidRDefault="009A322B" w:rsidP="009A322B">
      <w:pPr>
        <w:widowControl w:val="0"/>
        <w:autoSpaceDE w:val="0"/>
        <w:autoSpaceDN w:val="0"/>
        <w:adjustRightInd w:val="0"/>
        <w:jc w:val="center"/>
        <w:rPr>
          <w:b/>
          <w:bCs/>
          <w:i/>
          <w:iCs/>
          <w:sz w:val="20"/>
          <w:szCs w:val="20"/>
        </w:rPr>
      </w:pPr>
    </w:p>
    <w:p w:rsidR="009A322B" w:rsidRDefault="009A322B" w:rsidP="009A322B">
      <w:pPr>
        <w:widowControl w:val="0"/>
        <w:autoSpaceDE w:val="0"/>
        <w:autoSpaceDN w:val="0"/>
        <w:adjustRightInd w:val="0"/>
        <w:jc w:val="center"/>
        <w:rPr>
          <w:b/>
          <w:bCs/>
          <w:i/>
          <w:iCs/>
          <w:sz w:val="20"/>
          <w:szCs w:val="20"/>
        </w:rPr>
      </w:pPr>
    </w:p>
    <w:p w:rsidR="009A322B" w:rsidRDefault="009A322B" w:rsidP="009A322B">
      <w:pPr>
        <w:widowControl w:val="0"/>
        <w:autoSpaceDE w:val="0"/>
        <w:autoSpaceDN w:val="0"/>
        <w:adjustRightInd w:val="0"/>
        <w:jc w:val="center"/>
        <w:rPr>
          <w:b/>
          <w:bCs/>
          <w:i/>
          <w:iCs/>
          <w:sz w:val="20"/>
          <w:szCs w:val="20"/>
        </w:rPr>
      </w:pPr>
    </w:p>
    <w:p w:rsidR="009A322B" w:rsidRDefault="009A322B" w:rsidP="009A322B">
      <w:pPr>
        <w:widowControl w:val="0"/>
        <w:autoSpaceDE w:val="0"/>
        <w:autoSpaceDN w:val="0"/>
        <w:adjustRightInd w:val="0"/>
        <w:jc w:val="center"/>
        <w:rPr>
          <w:b/>
          <w:bCs/>
          <w:i/>
          <w:iCs/>
          <w:sz w:val="20"/>
          <w:szCs w:val="20"/>
        </w:rPr>
      </w:pPr>
    </w:p>
    <w:p w:rsidR="009A322B" w:rsidRDefault="009A322B" w:rsidP="009A322B">
      <w:pPr>
        <w:widowControl w:val="0"/>
        <w:autoSpaceDE w:val="0"/>
        <w:autoSpaceDN w:val="0"/>
        <w:adjustRightInd w:val="0"/>
        <w:jc w:val="center"/>
        <w:rPr>
          <w:b/>
          <w:bCs/>
          <w:i/>
          <w:iCs/>
          <w:sz w:val="20"/>
          <w:szCs w:val="20"/>
        </w:rPr>
      </w:pPr>
    </w:p>
    <w:p w:rsidR="009A322B" w:rsidRDefault="009A322B" w:rsidP="009A322B">
      <w:pPr>
        <w:widowControl w:val="0"/>
        <w:autoSpaceDE w:val="0"/>
        <w:autoSpaceDN w:val="0"/>
        <w:adjustRightInd w:val="0"/>
        <w:jc w:val="center"/>
        <w:rPr>
          <w:b/>
          <w:bCs/>
          <w:i/>
          <w:iCs/>
          <w:sz w:val="20"/>
          <w:szCs w:val="20"/>
        </w:rPr>
      </w:pPr>
    </w:p>
    <w:p w:rsidR="009A322B" w:rsidRDefault="009A322B" w:rsidP="009A322B">
      <w:pPr>
        <w:widowControl w:val="0"/>
        <w:autoSpaceDE w:val="0"/>
        <w:autoSpaceDN w:val="0"/>
        <w:adjustRightInd w:val="0"/>
        <w:jc w:val="center"/>
        <w:rPr>
          <w:b/>
          <w:bCs/>
          <w:i/>
          <w:iCs/>
          <w:sz w:val="20"/>
          <w:szCs w:val="20"/>
        </w:rPr>
      </w:pPr>
    </w:p>
    <w:p w:rsidR="009A322B" w:rsidRDefault="009A322B" w:rsidP="009A322B">
      <w:pPr>
        <w:widowControl w:val="0"/>
        <w:autoSpaceDE w:val="0"/>
        <w:autoSpaceDN w:val="0"/>
        <w:adjustRightInd w:val="0"/>
        <w:jc w:val="center"/>
        <w:rPr>
          <w:b/>
          <w:bCs/>
          <w:i/>
          <w:iCs/>
          <w:sz w:val="20"/>
          <w:szCs w:val="20"/>
        </w:rPr>
      </w:pPr>
    </w:p>
    <w:p w:rsidR="009A322B" w:rsidRDefault="009A322B" w:rsidP="009A322B">
      <w:pPr>
        <w:widowControl w:val="0"/>
        <w:autoSpaceDE w:val="0"/>
        <w:autoSpaceDN w:val="0"/>
        <w:adjustRightInd w:val="0"/>
        <w:jc w:val="center"/>
        <w:rPr>
          <w:b/>
          <w:bCs/>
          <w:i/>
          <w:iCs/>
          <w:sz w:val="20"/>
          <w:szCs w:val="20"/>
        </w:rPr>
      </w:pPr>
    </w:p>
    <w:p w:rsidR="009A322B" w:rsidRDefault="009A322B" w:rsidP="009A322B">
      <w:pPr>
        <w:widowControl w:val="0"/>
        <w:autoSpaceDE w:val="0"/>
        <w:autoSpaceDN w:val="0"/>
        <w:adjustRightInd w:val="0"/>
        <w:jc w:val="center"/>
        <w:rPr>
          <w:b/>
          <w:bCs/>
          <w:i/>
          <w:iCs/>
          <w:sz w:val="20"/>
          <w:szCs w:val="20"/>
        </w:rPr>
      </w:pPr>
    </w:p>
    <w:p w:rsidR="009A322B" w:rsidRDefault="009A322B" w:rsidP="009A322B">
      <w:pPr>
        <w:widowControl w:val="0"/>
        <w:autoSpaceDE w:val="0"/>
        <w:autoSpaceDN w:val="0"/>
        <w:adjustRightInd w:val="0"/>
        <w:jc w:val="center"/>
        <w:rPr>
          <w:b/>
          <w:bCs/>
          <w:i/>
          <w:iCs/>
          <w:sz w:val="20"/>
          <w:szCs w:val="20"/>
        </w:rPr>
      </w:pPr>
    </w:p>
    <w:p w:rsidR="009A322B" w:rsidRDefault="009A322B" w:rsidP="009A322B">
      <w:pPr>
        <w:widowControl w:val="0"/>
        <w:autoSpaceDE w:val="0"/>
        <w:autoSpaceDN w:val="0"/>
        <w:adjustRightInd w:val="0"/>
        <w:jc w:val="center"/>
        <w:rPr>
          <w:b/>
          <w:bCs/>
          <w:i/>
          <w:iCs/>
          <w:sz w:val="20"/>
          <w:szCs w:val="20"/>
        </w:rPr>
      </w:pPr>
    </w:p>
    <w:p w:rsidR="009A322B" w:rsidRDefault="009A322B" w:rsidP="009A322B">
      <w:pPr>
        <w:widowControl w:val="0"/>
        <w:autoSpaceDE w:val="0"/>
        <w:autoSpaceDN w:val="0"/>
        <w:adjustRightInd w:val="0"/>
        <w:jc w:val="center"/>
        <w:rPr>
          <w:b/>
          <w:bCs/>
          <w:i/>
          <w:iCs/>
          <w:sz w:val="20"/>
          <w:szCs w:val="20"/>
        </w:rPr>
      </w:pPr>
    </w:p>
    <w:p w:rsidR="009A322B" w:rsidRDefault="009A322B" w:rsidP="009A322B">
      <w:pPr>
        <w:widowControl w:val="0"/>
        <w:tabs>
          <w:tab w:val="left" w:pos="204"/>
        </w:tabs>
        <w:autoSpaceDE w:val="0"/>
        <w:autoSpaceDN w:val="0"/>
        <w:adjustRightInd w:val="0"/>
        <w:spacing w:line="289" w:lineRule="exact"/>
        <w:jc w:val="both"/>
      </w:pPr>
      <w:r>
        <w:lastRenderedPageBreak/>
        <w:t xml:space="preserve">Son and the Father] and another different order is found in Luke 1:35 </w:t>
      </w:r>
      <w:proofErr w:type="spellStart"/>
      <w:r>
        <w:rPr>
          <w:sz w:val="26"/>
          <w:szCs w:val="26"/>
          <w:vertAlign w:val="superscript"/>
        </w:rPr>
        <w:t>t</w:t>
      </w:r>
      <w:r>
        <w:rPr>
          <w:sz w:val="26"/>
          <w:szCs w:val="26"/>
        </w:rPr>
        <w:t>The</w:t>
      </w:r>
      <w:proofErr w:type="spellEnd"/>
      <w:r>
        <w:rPr>
          <w:sz w:val="26"/>
          <w:szCs w:val="26"/>
        </w:rPr>
        <w:t xml:space="preserve"> </w:t>
      </w:r>
      <w:r>
        <w:t>Holy Ghost shall come upon thee, and power of Highest shall overshadow thee, therefore also that Holy one who shall be born of thee shall be called the Son of God”. [</w:t>
      </w:r>
      <w:proofErr w:type="gramStart"/>
      <w:r>
        <w:t>the</w:t>
      </w:r>
      <w:proofErr w:type="gramEnd"/>
      <w:r>
        <w:t xml:space="preserve"> Holy Spirit, the Father and the Son]</w:t>
      </w:r>
    </w:p>
    <w:p w:rsidR="009A322B" w:rsidRDefault="009A322B" w:rsidP="009A322B">
      <w:pPr>
        <w:widowControl w:val="0"/>
        <w:tabs>
          <w:tab w:val="left" w:pos="204"/>
        </w:tabs>
        <w:autoSpaceDE w:val="0"/>
        <w:autoSpaceDN w:val="0"/>
        <w:adjustRightInd w:val="0"/>
        <w:spacing w:line="289" w:lineRule="exact"/>
        <w:jc w:val="both"/>
      </w:pPr>
    </w:p>
    <w:p w:rsidR="009A322B" w:rsidRDefault="009A322B" w:rsidP="009A322B">
      <w:pPr>
        <w:widowControl w:val="0"/>
        <w:tabs>
          <w:tab w:val="left" w:pos="447"/>
          <w:tab w:val="left" w:pos="737"/>
        </w:tabs>
        <w:autoSpaceDE w:val="0"/>
        <w:autoSpaceDN w:val="0"/>
        <w:adjustRightInd w:val="0"/>
        <w:spacing w:line="289" w:lineRule="exact"/>
        <w:ind w:firstLine="447"/>
        <w:jc w:val="both"/>
        <w:rPr>
          <w:i/>
          <w:iCs/>
        </w:rPr>
      </w:pPr>
      <w:r>
        <w:t>3.</w:t>
      </w:r>
      <w:r>
        <w:tab/>
        <w:t xml:space="preserve">Some justify the use of </w:t>
      </w:r>
      <w:r>
        <w:rPr>
          <w:i/>
          <w:iCs/>
        </w:rPr>
        <w:t>“</w:t>
      </w:r>
      <w:proofErr w:type="spellStart"/>
      <w:r>
        <w:rPr>
          <w:i/>
          <w:iCs/>
        </w:rPr>
        <w:t>Filioque</w:t>
      </w:r>
      <w:proofErr w:type="spellEnd"/>
      <w:r>
        <w:rPr>
          <w:i/>
          <w:iCs/>
        </w:rPr>
        <w:t xml:space="preserve">” </w:t>
      </w:r>
      <w:r>
        <w:t xml:space="preserve">by the West by saying that the East defended the divinity of the Holy Spirit against </w:t>
      </w:r>
      <w:proofErr w:type="spellStart"/>
      <w:r>
        <w:t>Eunomius</w:t>
      </w:r>
      <w:proofErr w:type="spellEnd"/>
      <w:r>
        <w:t xml:space="preserve"> and the Macedonians and refer it to the Father, while the West defend the divinity of the Son in Spain against the </w:t>
      </w:r>
      <w:proofErr w:type="spellStart"/>
      <w:r>
        <w:t>Arianism</w:t>
      </w:r>
      <w:proofErr w:type="spellEnd"/>
      <w:r>
        <w:t xml:space="preserve">, therefore they wanted to point out the reality of equality of the Son to the Father </w:t>
      </w:r>
      <w:r>
        <w:rPr>
          <w:i/>
          <w:iCs/>
        </w:rPr>
        <w:t xml:space="preserve">[Father </w:t>
      </w:r>
      <w:proofErr w:type="spellStart"/>
      <w:r>
        <w:rPr>
          <w:i/>
          <w:iCs/>
        </w:rPr>
        <w:t>Iskander</w:t>
      </w:r>
      <w:proofErr w:type="spellEnd"/>
      <w:r>
        <w:rPr>
          <w:i/>
          <w:iCs/>
        </w:rPr>
        <w:t xml:space="preserve"> </w:t>
      </w:r>
      <w:proofErr w:type="spellStart"/>
      <w:r>
        <w:rPr>
          <w:i/>
          <w:iCs/>
        </w:rPr>
        <w:t>Wadie</w:t>
      </w:r>
      <w:proofErr w:type="spellEnd"/>
      <w:r>
        <w:rPr>
          <w:i/>
          <w:iCs/>
        </w:rPr>
        <w:t xml:space="preserve">: A </w:t>
      </w:r>
      <w:proofErr w:type="spellStart"/>
      <w:r>
        <w:rPr>
          <w:i/>
          <w:iCs/>
        </w:rPr>
        <w:t>reconciliato~y</w:t>
      </w:r>
      <w:proofErr w:type="spellEnd"/>
      <w:r>
        <w:rPr>
          <w:i/>
          <w:iCs/>
        </w:rPr>
        <w:t xml:space="preserve"> attempt </w:t>
      </w:r>
      <w:r>
        <w:rPr>
          <w:sz w:val="8"/>
          <w:szCs w:val="8"/>
        </w:rPr>
        <w:t xml:space="preserve">- </w:t>
      </w:r>
      <w:r>
        <w:rPr>
          <w:i/>
          <w:iCs/>
        </w:rPr>
        <w:t>topic of procession of the Holy Spirit]</w:t>
      </w:r>
    </w:p>
    <w:p w:rsidR="009A322B" w:rsidRDefault="009A322B" w:rsidP="009A322B">
      <w:pPr>
        <w:widowControl w:val="0"/>
        <w:tabs>
          <w:tab w:val="left" w:pos="447"/>
          <w:tab w:val="left" w:pos="737"/>
        </w:tabs>
        <w:autoSpaceDE w:val="0"/>
        <w:autoSpaceDN w:val="0"/>
        <w:adjustRightInd w:val="0"/>
        <w:spacing w:line="289" w:lineRule="exact"/>
        <w:jc w:val="both"/>
        <w:rPr>
          <w:i/>
          <w:iCs/>
        </w:rPr>
      </w:pPr>
    </w:p>
    <w:p w:rsidR="009A322B" w:rsidRDefault="009A322B" w:rsidP="009A322B">
      <w:pPr>
        <w:widowControl w:val="0"/>
        <w:tabs>
          <w:tab w:val="left" w:pos="447"/>
        </w:tabs>
        <w:autoSpaceDE w:val="0"/>
        <w:autoSpaceDN w:val="0"/>
        <w:adjustRightInd w:val="0"/>
        <w:spacing w:line="289" w:lineRule="exact"/>
        <w:ind w:firstLine="447"/>
        <w:jc w:val="both"/>
      </w:pPr>
      <w:r>
        <w:t xml:space="preserve">The response is that the East defended divinity of the Sort before the West because </w:t>
      </w:r>
      <w:proofErr w:type="spellStart"/>
      <w:r>
        <w:t>Arianism</w:t>
      </w:r>
      <w:proofErr w:type="spellEnd"/>
      <w:r>
        <w:t xml:space="preserve"> appeared in Egypt and </w:t>
      </w:r>
      <w:proofErr w:type="spellStart"/>
      <w:proofErr w:type="gramStart"/>
      <w:r>
        <w:t>wa</w:t>
      </w:r>
      <w:proofErr w:type="spellEnd"/>
      <w:proofErr w:type="gramEnd"/>
      <w:r>
        <w:t xml:space="preserve"> refuted by the Fathers of Alexandria, especially St. Athanasius, and despite this, they did not use the formula of </w:t>
      </w:r>
      <w:r>
        <w:rPr>
          <w:i/>
          <w:iCs/>
        </w:rPr>
        <w:t>“</w:t>
      </w:r>
      <w:proofErr w:type="spellStart"/>
      <w:r>
        <w:rPr>
          <w:i/>
          <w:iCs/>
        </w:rPr>
        <w:t>Filioque</w:t>
      </w:r>
      <w:proofErr w:type="spellEnd"/>
      <w:r>
        <w:rPr>
          <w:i/>
          <w:iCs/>
        </w:rPr>
        <w:t xml:space="preserve">.” </w:t>
      </w:r>
      <w:r>
        <w:t>On the other hand, in their defense of divinity of the Holy Spirit and His equality to the Father and the Son, they did not mention that He is the Cause of the generation with the Father.</w:t>
      </w:r>
    </w:p>
    <w:p w:rsidR="009A322B" w:rsidRDefault="009A322B" w:rsidP="009A322B">
      <w:pPr>
        <w:widowControl w:val="0"/>
        <w:tabs>
          <w:tab w:val="left" w:pos="447"/>
        </w:tabs>
        <w:autoSpaceDE w:val="0"/>
        <w:autoSpaceDN w:val="0"/>
        <w:adjustRightInd w:val="0"/>
        <w:spacing w:line="289" w:lineRule="exact"/>
        <w:jc w:val="both"/>
      </w:pPr>
    </w:p>
    <w:p w:rsidR="009A322B" w:rsidRDefault="009A322B" w:rsidP="009A322B">
      <w:pPr>
        <w:widowControl w:val="0"/>
        <w:tabs>
          <w:tab w:val="left" w:pos="447"/>
          <w:tab w:val="left" w:pos="737"/>
        </w:tabs>
        <w:autoSpaceDE w:val="0"/>
        <w:autoSpaceDN w:val="0"/>
        <w:adjustRightInd w:val="0"/>
        <w:spacing w:line="289" w:lineRule="exact"/>
        <w:ind w:firstLine="447"/>
        <w:jc w:val="both"/>
      </w:pPr>
      <w:r>
        <w:t>4.</w:t>
      </w:r>
      <w:r>
        <w:tab/>
        <w:t xml:space="preserve">Fr. </w:t>
      </w:r>
      <w:proofErr w:type="spellStart"/>
      <w:r>
        <w:t>Iskander</w:t>
      </w:r>
      <w:proofErr w:type="spellEnd"/>
      <w:r>
        <w:t xml:space="preserve"> (Catholic) says that all the Fathers of the Council of Constantinople believe in the </w:t>
      </w:r>
      <w:proofErr w:type="spellStart"/>
      <w:r>
        <w:t>Filioque</w:t>
      </w:r>
      <w:proofErr w:type="spellEnd"/>
      <w:r>
        <w:t>.</w:t>
      </w:r>
    </w:p>
    <w:p w:rsidR="009A322B" w:rsidRDefault="009A322B" w:rsidP="009A322B">
      <w:pPr>
        <w:widowControl w:val="0"/>
        <w:tabs>
          <w:tab w:val="left" w:pos="447"/>
          <w:tab w:val="left" w:pos="737"/>
        </w:tabs>
        <w:autoSpaceDE w:val="0"/>
        <w:autoSpaceDN w:val="0"/>
        <w:adjustRightInd w:val="0"/>
        <w:spacing w:line="289" w:lineRule="exact"/>
        <w:jc w:val="both"/>
      </w:pPr>
    </w:p>
    <w:p w:rsidR="009A322B" w:rsidRDefault="009A322B" w:rsidP="009A322B">
      <w:pPr>
        <w:widowControl w:val="0"/>
        <w:tabs>
          <w:tab w:val="left" w:pos="447"/>
          <w:tab w:val="left" w:pos="737"/>
        </w:tabs>
        <w:autoSpaceDE w:val="0"/>
        <w:autoSpaceDN w:val="0"/>
        <w:adjustRightInd w:val="0"/>
        <w:spacing w:line="289" w:lineRule="exact"/>
        <w:ind w:firstLine="447"/>
        <w:jc w:val="both"/>
      </w:pPr>
      <w:r>
        <w:t>H.</w:t>
      </w:r>
      <w:r>
        <w:tab/>
        <w:t xml:space="preserve">H Pope </w:t>
      </w:r>
      <w:proofErr w:type="spellStart"/>
      <w:r>
        <w:t>Shenouda</w:t>
      </w:r>
      <w:proofErr w:type="spellEnd"/>
      <w:r>
        <w:t xml:space="preserve"> III says that the Catholic Church uses some quotations from some fathers who were present in the </w:t>
      </w:r>
      <w:proofErr w:type="spellStart"/>
      <w:r>
        <w:t>Coun</w:t>
      </w:r>
      <w:proofErr w:type="spellEnd"/>
      <w:r>
        <w:t xml:space="preserve"> </w:t>
      </w:r>
      <w:proofErr w:type="spellStart"/>
      <w:r>
        <w:t>cii</w:t>
      </w:r>
      <w:proofErr w:type="spellEnd"/>
      <w:r>
        <w:t xml:space="preserve">; if they believed in the </w:t>
      </w:r>
      <w:proofErr w:type="spellStart"/>
      <w:r>
        <w:t>Filioque</w:t>
      </w:r>
      <w:proofErr w:type="spellEnd"/>
      <w:r>
        <w:t xml:space="preserve"> why they did not admit it to the Creed?</w:t>
      </w:r>
    </w:p>
    <w:p w:rsidR="009A322B" w:rsidRDefault="009A322B" w:rsidP="009A322B">
      <w:pPr>
        <w:widowControl w:val="0"/>
        <w:tabs>
          <w:tab w:val="left" w:pos="447"/>
          <w:tab w:val="left" w:pos="737"/>
        </w:tabs>
        <w:autoSpaceDE w:val="0"/>
        <w:autoSpaceDN w:val="0"/>
        <w:adjustRightInd w:val="0"/>
        <w:spacing w:line="289" w:lineRule="exact"/>
        <w:jc w:val="both"/>
      </w:pPr>
    </w:p>
    <w:p w:rsidR="009A322B" w:rsidRDefault="009A322B" w:rsidP="009A322B">
      <w:pPr>
        <w:widowControl w:val="0"/>
        <w:tabs>
          <w:tab w:val="left" w:pos="447"/>
          <w:tab w:val="left" w:pos="737"/>
        </w:tabs>
        <w:autoSpaceDE w:val="0"/>
        <w:autoSpaceDN w:val="0"/>
        <w:adjustRightInd w:val="0"/>
        <w:spacing w:line="289" w:lineRule="exact"/>
        <w:ind w:firstLine="447"/>
        <w:jc w:val="both"/>
      </w:pPr>
      <w:r>
        <w:t>H.</w:t>
      </w:r>
      <w:r>
        <w:tab/>
        <w:t xml:space="preserve">H. Pope </w:t>
      </w:r>
      <w:proofErr w:type="spellStart"/>
      <w:r>
        <w:t>Shenouda</w:t>
      </w:r>
      <w:proofErr w:type="spellEnd"/>
      <w:r>
        <w:t xml:space="preserve"> III also says:</w:t>
      </w:r>
    </w:p>
    <w:p w:rsidR="009A322B" w:rsidRDefault="009A322B" w:rsidP="009A322B">
      <w:pPr>
        <w:widowControl w:val="0"/>
        <w:tabs>
          <w:tab w:val="left" w:pos="464"/>
        </w:tabs>
        <w:autoSpaceDE w:val="0"/>
        <w:autoSpaceDN w:val="0"/>
        <w:adjustRightInd w:val="0"/>
        <w:spacing w:line="289" w:lineRule="exact"/>
        <w:ind w:firstLine="464"/>
        <w:jc w:val="both"/>
      </w:pPr>
      <w:r>
        <w:t xml:space="preserve">“What is the benefit of this doctrine that causes the great schism between the Byzantine and Western </w:t>
      </w:r>
      <w:proofErr w:type="gramStart"/>
      <w:r>
        <w:t>Churches.</w:t>
      </w:r>
      <w:proofErr w:type="gramEnd"/>
      <w:r>
        <w:t xml:space="preserve"> If the Son is the Wisdom of God and Holy Spirit is the Life of God; </w:t>
      </w:r>
      <w:proofErr w:type="gramStart"/>
      <w:r>
        <w:t>How</w:t>
      </w:r>
      <w:proofErr w:type="gramEnd"/>
      <w:r>
        <w:t xml:space="preserve"> can the Life proceeds from the Wisdom?</w:t>
      </w:r>
    </w:p>
    <w:p w:rsidR="009A322B" w:rsidRDefault="009A322B" w:rsidP="009A322B">
      <w:pPr>
        <w:widowControl w:val="0"/>
        <w:tabs>
          <w:tab w:val="left" w:pos="464"/>
        </w:tabs>
        <w:autoSpaceDE w:val="0"/>
        <w:autoSpaceDN w:val="0"/>
        <w:adjustRightInd w:val="0"/>
        <w:spacing w:line="289" w:lineRule="exact"/>
        <w:jc w:val="both"/>
      </w:pPr>
    </w:p>
    <w:p w:rsidR="009A322B" w:rsidRDefault="009A322B" w:rsidP="009A322B">
      <w:pPr>
        <w:widowControl w:val="0"/>
        <w:tabs>
          <w:tab w:val="left" w:pos="464"/>
        </w:tabs>
        <w:autoSpaceDE w:val="0"/>
        <w:autoSpaceDN w:val="0"/>
        <w:adjustRightInd w:val="0"/>
        <w:spacing w:line="289" w:lineRule="exact"/>
        <w:jc w:val="both"/>
      </w:pPr>
    </w:p>
    <w:p w:rsidR="009A322B" w:rsidRDefault="009A322B" w:rsidP="009A322B">
      <w:pPr>
        <w:widowControl w:val="0"/>
        <w:tabs>
          <w:tab w:val="left" w:pos="464"/>
        </w:tabs>
        <w:autoSpaceDE w:val="0"/>
        <w:autoSpaceDN w:val="0"/>
        <w:adjustRightInd w:val="0"/>
        <w:spacing w:line="289" w:lineRule="exact"/>
        <w:jc w:val="both"/>
      </w:pPr>
    </w:p>
    <w:p w:rsidR="009A322B" w:rsidRDefault="009A322B" w:rsidP="009A322B">
      <w:pPr>
        <w:widowControl w:val="0"/>
        <w:tabs>
          <w:tab w:val="left" w:pos="464"/>
        </w:tabs>
        <w:autoSpaceDE w:val="0"/>
        <w:autoSpaceDN w:val="0"/>
        <w:adjustRightInd w:val="0"/>
        <w:spacing w:line="289" w:lineRule="exact"/>
        <w:jc w:val="both"/>
      </w:pPr>
    </w:p>
    <w:p w:rsidR="009A322B" w:rsidRDefault="009A322B" w:rsidP="009A322B">
      <w:pPr>
        <w:widowControl w:val="0"/>
        <w:tabs>
          <w:tab w:val="left" w:pos="464"/>
        </w:tabs>
        <w:autoSpaceDE w:val="0"/>
        <w:autoSpaceDN w:val="0"/>
        <w:adjustRightInd w:val="0"/>
        <w:jc w:val="center"/>
        <w:rPr>
          <w:sz w:val="20"/>
          <w:szCs w:val="20"/>
        </w:rPr>
      </w:pPr>
      <w:r>
        <w:rPr>
          <w:sz w:val="20"/>
          <w:szCs w:val="20"/>
        </w:rPr>
        <w:t>35</w:t>
      </w:r>
    </w:p>
    <w:p w:rsidR="009A322B" w:rsidRDefault="009A322B" w:rsidP="009A322B">
      <w:pPr>
        <w:widowControl w:val="0"/>
        <w:autoSpaceDE w:val="0"/>
        <w:autoSpaceDN w:val="0"/>
        <w:adjustRightInd w:val="0"/>
        <w:jc w:val="center"/>
        <w:rPr>
          <w:b/>
          <w:bCs/>
          <w:i/>
          <w:iCs/>
          <w:sz w:val="20"/>
          <w:szCs w:val="20"/>
        </w:rPr>
      </w:pPr>
    </w:p>
    <w:sectPr w:rsidR="009A322B" w:rsidSect="008358FD">
      <w:pgSz w:w="12240" w:h="15840"/>
      <w:pgMar w:top="1440" w:right="1440" w:bottom="1440" w:left="1440" w:header="144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3093" w:rsidRDefault="00B73093" w:rsidP="009A322B">
      <w:r>
        <w:separator/>
      </w:r>
    </w:p>
  </w:endnote>
  <w:endnote w:type="continuationSeparator" w:id="0">
    <w:p w:rsidR="00B73093" w:rsidRDefault="00B73093" w:rsidP="009A322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00007843"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3093" w:rsidRDefault="00B73093" w:rsidP="009A322B">
      <w:r>
        <w:separator/>
      </w:r>
    </w:p>
  </w:footnote>
  <w:footnote w:type="continuationSeparator" w:id="0">
    <w:p w:rsidR="00B73093" w:rsidRDefault="00B73093" w:rsidP="009A322B">
      <w:r>
        <w:continuationSeparator/>
      </w:r>
    </w:p>
  </w:footnote>
  <w:footnote w:id="1">
    <w:p w:rsidR="009A322B" w:rsidRDefault="009A322B" w:rsidP="009A322B">
      <w:pPr>
        <w:pStyle w:val="FootnoteText"/>
      </w:pPr>
      <w:r>
        <w:rPr>
          <w:rStyle w:val="FootnoteReference"/>
        </w:rPr>
        <w:footnoteRef/>
      </w:r>
      <w:r>
        <w:t xml:space="preserve"> </w:t>
      </w:r>
      <w:r>
        <w:rPr>
          <w:i/>
        </w:rPr>
        <w:t>Cross: Dict. of the Christian Church, p. 423.</w:t>
      </w:r>
    </w:p>
  </w:footnote>
  <w:footnote w:id="2">
    <w:p w:rsidR="009A322B" w:rsidRDefault="009A322B" w:rsidP="009A322B">
      <w:pPr>
        <w:pStyle w:val="FootnoteText"/>
      </w:pPr>
      <w:r>
        <w:rPr>
          <w:rStyle w:val="FootnoteReference"/>
        </w:rPr>
        <w:footnoteRef/>
      </w:r>
      <w:r>
        <w:t xml:space="preserve"> </w:t>
      </w:r>
      <w:proofErr w:type="spellStart"/>
      <w:r>
        <w:rPr>
          <w:i/>
        </w:rPr>
        <w:t>Thassaurus</w:t>
      </w:r>
      <w:proofErr w:type="spellEnd"/>
      <w:r>
        <w:rPr>
          <w:i/>
        </w:rPr>
        <w:t xml:space="preserve"> PG 48:148 A.</w:t>
      </w:r>
    </w:p>
  </w:footnote>
  <w:footnote w:id="3">
    <w:p w:rsidR="009A322B" w:rsidRDefault="009A322B" w:rsidP="009A322B">
      <w:pPr>
        <w:pStyle w:val="FootnoteText"/>
      </w:pPr>
      <w:r>
        <w:rPr>
          <w:rStyle w:val="FootnoteReference"/>
        </w:rPr>
        <w:footnoteRef/>
      </w:r>
      <w:r>
        <w:t xml:space="preserve"> </w:t>
      </w:r>
      <w:r>
        <w:rPr>
          <w:i/>
        </w:rPr>
        <w:t>Ibid 33:336 A.</w:t>
      </w:r>
    </w:p>
  </w:footnote>
  <w:footnote w:id="4">
    <w:p w:rsidR="009A322B" w:rsidRDefault="009A322B" w:rsidP="009A322B">
      <w:pPr>
        <w:pStyle w:val="FootnoteText"/>
        <w:rPr>
          <w:i/>
        </w:rPr>
      </w:pPr>
      <w:r>
        <w:rPr>
          <w:rStyle w:val="FootnoteReference"/>
        </w:rPr>
        <w:footnoteRef/>
      </w:r>
      <w:r>
        <w:t xml:space="preserve"> </w:t>
      </w:r>
      <w:r>
        <w:rPr>
          <w:i/>
        </w:rPr>
        <w:t>Ibid 34:340 A</w:t>
      </w:r>
    </w:p>
    <w:p w:rsidR="009A322B" w:rsidRDefault="009A322B" w:rsidP="009A322B">
      <w:pPr>
        <w:pStyle w:val="FootnoteText"/>
        <w:rPr>
          <w:i/>
        </w:rPr>
      </w:pPr>
    </w:p>
    <w:p w:rsidR="009A322B" w:rsidRDefault="009A322B" w:rsidP="009A322B">
      <w:pPr>
        <w:pStyle w:val="FootnoteText"/>
        <w:rPr>
          <w:i/>
        </w:rPr>
      </w:pPr>
    </w:p>
    <w:p w:rsidR="009A322B" w:rsidRDefault="009A322B" w:rsidP="009A322B">
      <w:pPr>
        <w:pStyle w:val="FootnoteText"/>
      </w:pPr>
    </w:p>
  </w:footnote>
  <w:footnote w:id="5">
    <w:p w:rsidR="009A322B" w:rsidRDefault="009A322B" w:rsidP="009A322B">
      <w:pPr>
        <w:pStyle w:val="FootnoteText"/>
      </w:pPr>
      <w:r>
        <w:rPr>
          <w:rStyle w:val="FootnoteReference"/>
          <w:i/>
          <w:iCs/>
          <w:sz w:val="18"/>
          <w:szCs w:val="18"/>
        </w:rPr>
        <w:footnoteRef/>
      </w:r>
      <w:r>
        <w:rPr>
          <w:i/>
          <w:iCs/>
          <w:sz w:val="18"/>
          <w:szCs w:val="18"/>
        </w:rPr>
        <w:t xml:space="preserve"> J. </w:t>
      </w:r>
      <w:proofErr w:type="spellStart"/>
      <w:r>
        <w:rPr>
          <w:i/>
          <w:iCs/>
          <w:sz w:val="18"/>
          <w:szCs w:val="18"/>
        </w:rPr>
        <w:t>Meyendorfft</w:t>
      </w:r>
      <w:proofErr w:type="spellEnd"/>
      <w:r>
        <w:rPr>
          <w:i/>
          <w:iCs/>
          <w:sz w:val="18"/>
          <w:szCs w:val="18"/>
        </w:rPr>
        <w:t xml:space="preserve"> Byzantine Theology p. 93.</w:t>
      </w:r>
    </w:p>
  </w:footnote>
  <w:footnote w:id="6">
    <w:p w:rsidR="009A322B" w:rsidRDefault="009A322B" w:rsidP="009A322B">
      <w:pPr>
        <w:pStyle w:val="FootnoteText"/>
      </w:pPr>
      <w:r>
        <w:rPr>
          <w:rStyle w:val="FootnoteReference"/>
          <w:i/>
          <w:iCs/>
          <w:sz w:val="18"/>
          <w:szCs w:val="18"/>
        </w:rPr>
        <w:footnoteRef/>
      </w:r>
      <w:r>
        <w:rPr>
          <w:i/>
          <w:iCs/>
          <w:sz w:val="18"/>
          <w:szCs w:val="18"/>
        </w:rPr>
        <w:t xml:space="preserve"> On the </w:t>
      </w:r>
      <w:proofErr w:type="spellStart"/>
      <w:r>
        <w:rPr>
          <w:i/>
          <w:iCs/>
          <w:sz w:val="18"/>
          <w:szCs w:val="18"/>
        </w:rPr>
        <w:t>Mystagogy</w:t>
      </w:r>
      <w:proofErr w:type="spellEnd"/>
      <w:r>
        <w:rPr>
          <w:i/>
          <w:iCs/>
          <w:sz w:val="18"/>
          <w:szCs w:val="18"/>
        </w:rPr>
        <w:t xml:space="preserve"> of the Holy Spirit by Saint </w:t>
      </w:r>
      <w:proofErr w:type="spellStart"/>
      <w:r>
        <w:rPr>
          <w:i/>
          <w:iCs/>
          <w:sz w:val="18"/>
          <w:szCs w:val="18"/>
        </w:rPr>
        <w:t>Photius</w:t>
      </w:r>
      <w:proofErr w:type="spellEnd"/>
      <w:r>
        <w:rPr>
          <w:i/>
          <w:iCs/>
          <w:sz w:val="18"/>
          <w:szCs w:val="18"/>
        </w:rPr>
        <w:t>, translated by Holy Transfiguration Monastery</w:t>
      </w:r>
      <w:proofErr w:type="gramStart"/>
      <w:r>
        <w:rPr>
          <w:i/>
          <w:iCs/>
          <w:sz w:val="18"/>
          <w:szCs w:val="18"/>
        </w:rPr>
        <w:t>,  p.1</w:t>
      </w:r>
      <w:proofErr w:type="gramEnd"/>
      <w:r>
        <w:rPr>
          <w:i/>
          <w:iCs/>
          <w:sz w:val="18"/>
          <w:szCs w:val="18"/>
        </w:rPr>
        <w:t>] ff.</w:t>
      </w:r>
    </w:p>
  </w:footnote>
  <w:footnote w:id="7">
    <w:p w:rsidR="009A322B" w:rsidRDefault="009A322B" w:rsidP="009A322B">
      <w:pPr>
        <w:pStyle w:val="FootnoteText"/>
      </w:pPr>
      <w:r>
        <w:rPr>
          <w:rStyle w:val="FootnoteReference"/>
          <w:i/>
          <w:iCs/>
          <w:sz w:val="18"/>
          <w:szCs w:val="18"/>
        </w:rPr>
        <w:footnoteRef/>
      </w:r>
      <w:r>
        <w:rPr>
          <w:i/>
          <w:iCs/>
          <w:sz w:val="18"/>
          <w:szCs w:val="18"/>
        </w:rPr>
        <w:t xml:space="preserve"> De Sp. </w:t>
      </w:r>
      <w:proofErr w:type="spellStart"/>
      <w:proofErr w:type="gramStart"/>
      <w:r>
        <w:rPr>
          <w:i/>
          <w:iCs/>
          <w:sz w:val="18"/>
          <w:szCs w:val="18"/>
        </w:rPr>
        <w:t>Sanct</w:t>
      </w:r>
      <w:proofErr w:type="spellEnd"/>
      <w:r>
        <w:rPr>
          <w:i/>
          <w:iCs/>
          <w:sz w:val="18"/>
          <w:szCs w:val="18"/>
        </w:rPr>
        <w:t>.,</w:t>
      </w:r>
      <w:proofErr w:type="gramEnd"/>
      <w:r>
        <w:rPr>
          <w:i/>
          <w:iCs/>
          <w:sz w:val="18"/>
          <w:szCs w:val="18"/>
        </w:rPr>
        <w:t xml:space="preserve"> 64.</w:t>
      </w:r>
    </w:p>
  </w:footnote>
  <w:footnote w:id="8">
    <w:p w:rsidR="009A322B" w:rsidRDefault="009A322B" w:rsidP="009A322B">
      <w:pPr>
        <w:pStyle w:val="FootnoteText"/>
      </w:pPr>
      <w:r>
        <w:rPr>
          <w:rStyle w:val="FootnoteReference"/>
          <w:i/>
          <w:iCs/>
          <w:sz w:val="18"/>
          <w:szCs w:val="18"/>
        </w:rPr>
        <w:footnoteRef/>
      </w:r>
      <w:r>
        <w:rPr>
          <w:i/>
          <w:iCs/>
          <w:sz w:val="18"/>
          <w:szCs w:val="18"/>
        </w:rPr>
        <w:t xml:space="preserve"> Adv. Maced., 12. </w:t>
      </w:r>
    </w:p>
  </w:footnote>
  <w:footnote w:id="9">
    <w:p w:rsidR="009A322B" w:rsidRDefault="009A322B" w:rsidP="009A322B">
      <w:pPr>
        <w:pStyle w:val="FootnoteText"/>
      </w:pPr>
      <w:r>
        <w:rPr>
          <w:rStyle w:val="FootnoteReference"/>
        </w:rPr>
        <w:footnoteRef/>
      </w:r>
      <w:r>
        <w:t xml:space="preserve"> </w:t>
      </w:r>
      <w:r>
        <w:rPr>
          <w:i/>
        </w:rPr>
        <w:t xml:space="preserve">Ad </w:t>
      </w:r>
      <w:proofErr w:type="spellStart"/>
      <w:r>
        <w:rPr>
          <w:i/>
        </w:rPr>
        <w:t>Serapion</w:t>
      </w:r>
      <w:proofErr w:type="spellEnd"/>
      <w:r>
        <w:rPr>
          <w:i/>
        </w:rPr>
        <w:t>, 3:4.</w:t>
      </w:r>
    </w:p>
  </w:footnote>
  <w:footnote w:id="10">
    <w:p w:rsidR="009A322B" w:rsidRDefault="009A322B" w:rsidP="009A322B">
      <w:pPr>
        <w:pStyle w:val="FootnoteText"/>
      </w:pPr>
      <w:r>
        <w:rPr>
          <w:rStyle w:val="FootnoteReference"/>
        </w:rPr>
        <w:footnoteRef/>
      </w:r>
      <w:r>
        <w:t xml:space="preserve"> </w:t>
      </w:r>
      <w:r>
        <w:rPr>
          <w:i/>
        </w:rPr>
        <w:t xml:space="preserve">Paul </w:t>
      </w:r>
      <w:proofErr w:type="spellStart"/>
      <w:r>
        <w:rPr>
          <w:i/>
        </w:rPr>
        <w:t>Evdokimov</w:t>
      </w:r>
      <w:proofErr w:type="spellEnd"/>
      <w:r>
        <w:rPr>
          <w:i/>
        </w:rPr>
        <w:t xml:space="preserve">: </w:t>
      </w:r>
      <w:proofErr w:type="spellStart"/>
      <w:r>
        <w:rPr>
          <w:i/>
        </w:rPr>
        <w:t>L’Espirit</w:t>
      </w:r>
      <w:proofErr w:type="spellEnd"/>
      <w:r>
        <w:rPr>
          <w:i/>
        </w:rPr>
        <w:t xml:space="preserve"> Saint </w:t>
      </w:r>
      <w:proofErr w:type="spellStart"/>
      <w:r>
        <w:rPr>
          <w:i/>
        </w:rPr>
        <w:t>Dans</w:t>
      </w:r>
      <w:proofErr w:type="spellEnd"/>
      <w:r>
        <w:rPr>
          <w:i/>
        </w:rPr>
        <w:t xml:space="preserve"> La Tradition </w:t>
      </w:r>
      <w:proofErr w:type="spellStart"/>
      <w:r>
        <w:rPr>
          <w:i/>
        </w:rPr>
        <w:t>Orthodoxe</w:t>
      </w:r>
      <w:proofErr w:type="spellEnd"/>
      <w:r>
        <w:rPr>
          <w:i/>
        </w:rPr>
        <w:t xml:space="preserve">, Paris 1969, </w:t>
      </w:r>
      <w:proofErr w:type="spellStart"/>
      <w:r>
        <w:rPr>
          <w:i/>
        </w:rPr>
        <w:t>ch</w:t>
      </w:r>
      <w:proofErr w:type="spellEnd"/>
      <w:r>
        <w:rPr>
          <w:i/>
        </w:rPr>
        <w:t>. 6, article 2.</w:t>
      </w:r>
    </w:p>
  </w:footnote>
  <w:footnote w:id="11">
    <w:p w:rsidR="009A322B" w:rsidRDefault="009A322B" w:rsidP="009A322B">
      <w:pPr>
        <w:pStyle w:val="FootnoteText"/>
      </w:pPr>
      <w:r>
        <w:rPr>
          <w:rStyle w:val="FootnoteReference"/>
        </w:rPr>
        <w:footnoteRef/>
      </w:r>
      <w:r>
        <w:t xml:space="preserve"> </w:t>
      </w:r>
      <w:r>
        <w:rPr>
          <w:i/>
        </w:rPr>
        <w:t>PG 77:316 D.</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20"/>
  <w:characterSpacingControl w:val="doNotCompress"/>
  <w:footnotePr>
    <w:footnote w:id="-1"/>
    <w:footnote w:id="0"/>
  </w:footnotePr>
  <w:endnotePr>
    <w:endnote w:id="-1"/>
    <w:endnote w:id="0"/>
  </w:endnotePr>
  <w:compat/>
  <w:rsids>
    <w:rsidRoot w:val="008358FD"/>
    <w:rsid w:val="005F7C67"/>
    <w:rsid w:val="008358FD"/>
    <w:rsid w:val="009A322B"/>
    <w:rsid w:val="00B73093"/>
    <w:rsid w:val="00CD5B8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8FD"/>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58FD"/>
    <w:rPr>
      <w:rFonts w:ascii="Tahoma" w:hAnsi="Tahoma" w:cs="Tahoma"/>
      <w:sz w:val="16"/>
      <w:szCs w:val="16"/>
    </w:rPr>
  </w:style>
  <w:style w:type="character" w:customStyle="1" w:styleId="BalloonTextChar">
    <w:name w:val="Balloon Text Char"/>
    <w:basedOn w:val="DefaultParagraphFont"/>
    <w:link w:val="BalloonText"/>
    <w:uiPriority w:val="99"/>
    <w:semiHidden/>
    <w:rsid w:val="008358FD"/>
    <w:rPr>
      <w:rFonts w:ascii="Tahoma" w:eastAsiaTheme="minorEastAsia" w:hAnsi="Tahoma" w:cs="Tahoma"/>
      <w:sz w:val="16"/>
      <w:szCs w:val="16"/>
    </w:rPr>
  </w:style>
  <w:style w:type="paragraph" w:styleId="FootnoteText">
    <w:name w:val="footnote text"/>
    <w:basedOn w:val="Normal"/>
    <w:link w:val="FootnoteTextChar"/>
    <w:uiPriority w:val="99"/>
    <w:rsid w:val="009A322B"/>
    <w:rPr>
      <w:sz w:val="20"/>
      <w:szCs w:val="20"/>
    </w:rPr>
  </w:style>
  <w:style w:type="character" w:customStyle="1" w:styleId="FootnoteTextChar">
    <w:name w:val="Footnote Text Char"/>
    <w:basedOn w:val="DefaultParagraphFont"/>
    <w:link w:val="FootnoteText"/>
    <w:uiPriority w:val="99"/>
    <w:rsid w:val="009A322B"/>
    <w:rPr>
      <w:rFonts w:ascii="Times New Roman" w:eastAsiaTheme="minorEastAsia" w:hAnsi="Times New Roman" w:cs="Times New Roman"/>
      <w:sz w:val="20"/>
      <w:szCs w:val="20"/>
    </w:rPr>
  </w:style>
  <w:style w:type="character" w:styleId="FootnoteReference">
    <w:name w:val="footnote reference"/>
    <w:basedOn w:val="DefaultParagraphFont"/>
    <w:uiPriority w:val="99"/>
    <w:rsid w:val="009A322B"/>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33</Pages>
  <Words>7036</Words>
  <Characters>40106</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hany1</dc:creator>
  <cp:lastModifiedBy>hany1</cp:lastModifiedBy>
  <cp:revision>2</cp:revision>
  <dcterms:created xsi:type="dcterms:W3CDTF">2013-07-14T02:36:00Z</dcterms:created>
  <dcterms:modified xsi:type="dcterms:W3CDTF">2013-07-14T02:56:00Z</dcterms:modified>
</cp:coreProperties>
</file>